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13938" w14:textId="77777777" w:rsidR="005067E2" w:rsidRPr="005067E2" w:rsidRDefault="005067E2" w:rsidP="005067E2">
      <w:pPr>
        <w:rPr>
          <w:b/>
          <w:lang w:val="kk-KZ"/>
        </w:rPr>
      </w:pPr>
      <w:r w:rsidRPr="005067E2">
        <w:rPr>
          <w:b/>
          <w:lang w:val="kk-KZ"/>
        </w:rPr>
        <w:t>Қысқамерзімді жоспар</w:t>
      </w:r>
    </w:p>
    <w:p w14:paraId="0D8D1A4C" w14:textId="77777777" w:rsidR="005067E2" w:rsidRPr="005067E2" w:rsidRDefault="005067E2" w:rsidP="005067E2">
      <w:pPr>
        <w:rPr>
          <w:b/>
          <w:lang w:val="kk-KZ"/>
        </w:rPr>
      </w:pPr>
      <w:r w:rsidRPr="005067E2">
        <w:rPr>
          <w:b/>
          <w:lang w:val="kk-KZ"/>
        </w:rPr>
        <w:t>№3-сабақ</w:t>
      </w:r>
    </w:p>
    <w:p w14:paraId="7936A04F" w14:textId="77777777" w:rsidR="005067E2" w:rsidRPr="005067E2" w:rsidRDefault="005067E2" w:rsidP="005067E2">
      <w:pPr>
        <w:rPr>
          <w:lang w:val="kk-KZ"/>
        </w:rPr>
      </w:pPr>
      <w:r w:rsidRPr="005067E2">
        <w:rPr>
          <w:b/>
          <w:lang w:val="kk-KZ"/>
        </w:rPr>
        <w:t>Сабақтың тақырыбы: «Климаттық үдерістер»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15"/>
      </w:tblGrid>
      <w:tr w:rsidR="005067E2" w:rsidRPr="005067E2" w14:paraId="52E237E3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FA93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 xml:space="preserve">Бөлім: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9A742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5.3 А  Тірі және өлі табиғаттағы үдерістер</w:t>
            </w:r>
          </w:p>
        </w:tc>
      </w:tr>
      <w:tr w:rsidR="005067E2" w:rsidRPr="005067E2" w14:paraId="1D16FB47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6E00C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Педагогтің аты-жөні: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0B5F" w14:textId="1BF72EFD" w:rsidR="005067E2" w:rsidRPr="005067E2" w:rsidRDefault="005067E2" w:rsidP="005067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Ахметова Аружан Біржанқызы</w:t>
            </w:r>
          </w:p>
        </w:tc>
      </w:tr>
      <w:tr w:rsidR="005067E2" w:rsidRPr="005067E2" w14:paraId="45BFEFCC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29C6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Күні: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097" w14:textId="78D6E134" w:rsidR="005067E2" w:rsidRPr="005067E2" w:rsidRDefault="005067E2" w:rsidP="005067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26.01.22 жыл</w:t>
            </w:r>
            <w:bookmarkStart w:id="0" w:name="_GoBack"/>
            <w:bookmarkEnd w:id="0"/>
          </w:p>
        </w:tc>
      </w:tr>
      <w:tr w:rsidR="005067E2" w:rsidRPr="005067E2" w14:paraId="4621EF9A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2EC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Сыныбы: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EC45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Қатысушылар саны:                   Қатыспағандар саны:</w:t>
            </w:r>
          </w:p>
        </w:tc>
      </w:tr>
      <w:tr w:rsidR="005067E2" w:rsidRPr="005067E2" w14:paraId="4FDF636E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CD4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Сабақтың тақырыбы: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BB18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Климаттық үдерістер</w:t>
            </w:r>
          </w:p>
        </w:tc>
      </w:tr>
      <w:tr w:rsidR="005067E2" w:rsidRPr="005067E2" w14:paraId="5912B076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596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0106B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5.4.1.1- өлі табиғатта болатын үдерістерді атау (табиғатта заттардың айналымы, тау түзілу, үгілу, климаттық үдерістер)</w:t>
            </w:r>
          </w:p>
        </w:tc>
      </w:tr>
      <w:tr w:rsidR="005067E2" w:rsidRPr="005067E2" w14:paraId="40A1384E" w14:textId="77777777" w:rsidTr="005067E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85AB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Сабақтың мақсаты: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D30E" w14:textId="77777777" w:rsidR="005067E2" w:rsidRPr="005067E2" w:rsidRDefault="005067E2" w:rsidP="005067E2">
            <w:pPr>
              <w:rPr>
                <w:b/>
                <w:i/>
                <w:u w:val="single"/>
                <w:lang w:val="kk-KZ"/>
              </w:rPr>
            </w:pPr>
            <w:r w:rsidRPr="005067E2">
              <w:rPr>
                <w:b/>
                <w:i/>
                <w:u w:val="single"/>
                <w:lang w:val="kk-KZ"/>
              </w:rPr>
              <w:t>Барлық оқушылар үшін:</w:t>
            </w:r>
          </w:p>
          <w:p w14:paraId="2039831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жансыз табиғаттағы үдерістер байланысының тізбегін</w:t>
            </w:r>
          </w:p>
          <w:p w14:paraId="59663236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біледі.</w:t>
            </w:r>
          </w:p>
        </w:tc>
      </w:tr>
    </w:tbl>
    <w:p w14:paraId="03F9D764" w14:textId="77777777" w:rsidR="005067E2" w:rsidRPr="005067E2" w:rsidRDefault="005067E2" w:rsidP="005067E2">
      <w:pPr>
        <w:rPr>
          <w:b/>
          <w:lang w:val="kk-KZ"/>
        </w:rPr>
      </w:pPr>
      <w:r w:rsidRPr="005067E2">
        <w:rPr>
          <w:b/>
          <w:lang w:val="kk-KZ"/>
        </w:rPr>
        <w:t>Сабақтың барысы: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700"/>
        <w:gridCol w:w="3401"/>
        <w:gridCol w:w="1700"/>
        <w:gridCol w:w="1416"/>
      </w:tblGrid>
      <w:tr w:rsidR="005067E2" w:rsidRPr="005067E2" w14:paraId="38B39866" w14:textId="77777777" w:rsidTr="005067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BCA5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Сабақ кезеңі/Уақыты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CAF4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Педагогтің іс-әрекеті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B148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Оқушының іс-әрекеті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EB4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C222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Ресурстар</w:t>
            </w:r>
          </w:p>
        </w:tc>
      </w:tr>
      <w:tr w:rsidR="005067E2" w:rsidRPr="005067E2" w14:paraId="775D70E1" w14:textId="77777777" w:rsidTr="005067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A593E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Сабақтың басы</w:t>
            </w:r>
          </w:p>
          <w:p w14:paraId="256E97B6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Қызығушылықты ояту</w:t>
            </w:r>
          </w:p>
          <w:p w14:paraId="1EBEE215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7 мин.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059D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Ұйымдастыру кезеңі:</w:t>
            </w:r>
          </w:p>
          <w:p w14:paraId="7B882489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>(Ұ) “Гүлмен тілек” әдісі</w:t>
            </w:r>
            <w:r w:rsidRPr="005067E2">
              <w:rPr>
                <w:lang w:val="kk-KZ"/>
              </w:rPr>
              <w:t xml:space="preserve"> арқылы оқушылардың бір-біріне жақсы тілек айту арқылы жағымды ахуал қалыптастыру.</w:t>
            </w:r>
          </w:p>
          <w:p w14:paraId="30EE8711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>Мақсаты:</w:t>
            </w:r>
            <w:r w:rsidRPr="005067E2">
              <w:rPr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14:paraId="49C07536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>Тиімділігі:</w:t>
            </w:r>
            <w:r w:rsidRPr="005067E2">
              <w:rPr>
                <w:lang w:val="kk-KZ"/>
              </w:rPr>
              <w:t xml:space="preserve"> оқушыны бір-біріне тілек айту арқылы жақындастырады, көңіл күйін көтереді, бауырмалдығын оятады.</w:t>
            </w:r>
          </w:p>
        </w:tc>
      </w:tr>
      <w:tr w:rsidR="005067E2" w:rsidRPr="005067E2" w14:paraId="612AC698" w14:textId="77777777" w:rsidTr="005067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6E4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Жаңа сабаққа кіріспе</w:t>
            </w:r>
          </w:p>
          <w:p w14:paraId="2E381C1C" w14:textId="77777777" w:rsidR="005067E2" w:rsidRPr="005067E2" w:rsidRDefault="005067E2" w:rsidP="005067E2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2B8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 xml:space="preserve"> (Ұ) «Миға шабуыл» </w:t>
            </w:r>
            <w:r w:rsidRPr="005067E2">
              <w:rPr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</w:t>
            </w:r>
            <w:r w:rsidRPr="005067E2">
              <w:rPr>
                <w:lang w:val="kk-KZ"/>
              </w:rPr>
              <w:lastRenderedPageBreak/>
              <w:t>жаттығу түрлері  беріледі. Әр оқушы өз оймен бөліседі.</w:t>
            </w:r>
          </w:p>
          <w:p w14:paraId="10E0925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Жаттығу жасайды.</w:t>
            </w:r>
          </w:p>
          <w:p w14:paraId="125BAA7E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61A859CC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1289BF87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i/>
                <w:lang w:val="kk-KZ"/>
              </w:rPr>
              <w:t>Оқушылар сұрақтарға жауап беріп, өзара ұжымдық талқылау және дене жаттығуларын жасағаннан кейін мұғалім оқушыларға сабақтың тақырыбы, мақсатымен таныстырады.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5E68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lastRenderedPageBreak/>
              <w:t>1.Климат деген не?</w:t>
            </w:r>
          </w:p>
          <w:p w14:paraId="1C8396BF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7F3AE47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2. Қандай жағдайда су сұйық күйінен қатты күйге айналады?</w:t>
            </w:r>
          </w:p>
          <w:p w14:paraId="115C9E14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292912C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3. Сен тұратын аумақта осындай табиғат құбылысын жылдың қай</w:t>
            </w:r>
          </w:p>
          <w:p w14:paraId="27C10D0B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мезгілінде бақылауға болады?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28C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>Мақсаты:</w:t>
            </w:r>
            <w:r w:rsidRPr="005067E2">
              <w:rPr>
                <w:lang w:val="kk-KZ"/>
              </w:rPr>
              <w:t xml:space="preserve"> Жылдам әрі функционалды түрде сыни ойлануды дамыту. </w:t>
            </w:r>
          </w:p>
          <w:p w14:paraId="04101718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>Тиімділігі:</w:t>
            </w:r>
            <w:r w:rsidRPr="005067E2">
              <w:rPr>
                <w:lang w:val="kk-KZ"/>
              </w:rPr>
              <w:t xml:space="preserve"> оқушының танымдық дағдысы артады. Сонымен қатар оқушыға сабақтың өмірмен </w:t>
            </w:r>
            <w:r w:rsidRPr="005067E2">
              <w:rPr>
                <w:lang w:val="kk-KZ"/>
              </w:rPr>
              <w:lastRenderedPageBreak/>
              <w:t>байланысын көрсетеді және сабақтың тақырыбы мен мақсатын анықтауға мүмкіндік береді.</w:t>
            </w:r>
          </w:p>
          <w:p w14:paraId="7852A64B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 xml:space="preserve">Саралау: </w:t>
            </w:r>
            <w:r w:rsidRPr="005067E2">
              <w:rPr>
                <w:lang w:val="kk-KZ"/>
              </w:rPr>
              <w:t xml:space="preserve">Бұл жерде саралаудың </w:t>
            </w:r>
            <w:r w:rsidRPr="005067E2">
              <w:rPr>
                <w:b/>
                <w:lang w:val="kk-KZ"/>
              </w:rPr>
              <w:t xml:space="preserve">«Диалог және қолдау көрсету» </w:t>
            </w:r>
            <w:r w:rsidRPr="005067E2">
              <w:rPr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7C64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lastRenderedPageBreak/>
              <w:t>Қалыптастырушы бағалау:</w:t>
            </w:r>
            <w:r w:rsidRPr="005067E2">
              <w:rPr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5067E2">
              <w:rPr>
                <w:u w:val="single"/>
                <w:lang w:val="kk-KZ"/>
              </w:rPr>
              <w:t>«Жарайсың!»</w:t>
            </w:r>
            <w:r w:rsidRPr="005067E2">
              <w:rPr>
                <w:lang w:val="kk-KZ"/>
              </w:rPr>
              <w:t xml:space="preserve"> деген </w:t>
            </w:r>
            <w:r w:rsidRPr="005067E2">
              <w:rPr>
                <w:u w:val="single"/>
                <w:lang w:val="kk-KZ"/>
              </w:rPr>
              <w:t>мадақтау сөзімен</w:t>
            </w:r>
            <w:r w:rsidRPr="005067E2">
              <w:rPr>
                <w:i/>
                <w:u w:val="single"/>
                <w:lang w:val="kk-KZ"/>
              </w:rPr>
              <w:t xml:space="preserve"> </w:t>
            </w:r>
            <w:r w:rsidRPr="005067E2">
              <w:rPr>
                <w:lang w:val="kk-KZ"/>
              </w:rPr>
              <w:t xml:space="preserve"> </w:t>
            </w:r>
            <w:r w:rsidRPr="005067E2">
              <w:rPr>
                <w:lang w:val="kk-KZ"/>
              </w:rPr>
              <w:lastRenderedPageBreak/>
              <w:t xml:space="preserve">ынталандыру.  </w:t>
            </w:r>
          </w:p>
        </w:tc>
      </w:tr>
      <w:tr w:rsidR="005067E2" w:rsidRPr="005067E2" w14:paraId="7C1C3416" w14:textId="77777777" w:rsidTr="005067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8CE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lastRenderedPageBreak/>
              <w:t>Сабақтың ортасы</w:t>
            </w:r>
          </w:p>
          <w:p w14:paraId="5956A7DF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Мағынаны ашу.</w:t>
            </w:r>
          </w:p>
          <w:p w14:paraId="6C72F3D2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31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A904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BD51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B579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Дескриптор:                    Жалпы - 3 балл</w:t>
            </w:r>
          </w:p>
          <w:p w14:paraId="0E7DD62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Неге ауа райын болжағанда желдің бағытын білу маңызды?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441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Тақырып бойынша интернет көздерін пайдаланып видеоролик көреді.</w:t>
            </w:r>
          </w:p>
        </w:tc>
      </w:tr>
      <w:tr w:rsidR="005067E2" w:rsidRPr="005067E2" w14:paraId="796EAB99" w14:textId="77777777" w:rsidTr="005067E2">
        <w:trPr>
          <w:trHeight w:val="88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01E" w14:textId="77777777" w:rsidR="005067E2" w:rsidRPr="005067E2" w:rsidRDefault="005067E2" w:rsidP="005067E2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E01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Оқулықта берілген тапсырманы орындатады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A3FB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1.Тапсырма</w:t>
            </w:r>
          </w:p>
          <w:p w14:paraId="436EC04E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 xml:space="preserve"> Параграфтың мәтінін және суретті пайдалана отырып, табиғаттағы</w:t>
            </w:r>
          </w:p>
          <w:p w14:paraId="0AD44E4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ауа массасының айналуын сипаттайды. «Экватордан полюске дейін ауаның қозғалуы» сызбасын сызады: ауаның жылжуына әсер ететін түрткіжайттарды символдармен белгілейді.</w:t>
            </w:r>
          </w:p>
          <w:p w14:paraId="0DCC8AE9" w14:textId="66CC554D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drawing>
                <wp:inline distT="0" distB="0" distL="0" distR="0" wp14:anchorId="30CAF226" wp14:editId="6312E447">
                  <wp:extent cx="2270760" cy="19659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9C330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5AC211A1" w14:textId="1600F970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drawing>
                <wp:inline distT="0" distB="0" distL="0" distR="0" wp14:anchorId="74B8618F" wp14:editId="3698910A">
                  <wp:extent cx="2057400" cy="14401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3DCE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Дискриптор:</w:t>
            </w:r>
          </w:p>
          <w:p w14:paraId="2FEEEC64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Жалпы - 3 балл</w:t>
            </w:r>
          </w:p>
          <w:p w14:paraId="7BEF8906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1. Сұрақтарға жауап береді</w:t>
            </w:r>
          </w:p>
          <w:p w14:paraId="2F689D12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2. Суретпен жұмыс жасайды.</w:t>
            </w:r>
          </w:p>
          <w:p w14:paraId="5B5E98F9" w14:textId="77777777" w:rsidR="005067E2" w:rsidRPr="005067E2" w:rsidRDefault="005067E2" w:rsidP="005067E2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75B4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ДК экраны</w:t>
            </w:r>
          </w:p>
          <w:p w14:paraId="6CF34DC9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5-сынып оқулығы.</w:t>
            </w:r>
          </w:p>
          <w:p w14:paraId="4CFBF83A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Жұмыс дәптерлері</w:t>
            </w:r>
          </w:p>
        </w:tc>
      </w:tr>
      <w:tr w:rsidR="005067E2" w:rsidRPr="005067E2" w14:paraId="1F3914DA" w14:textId="77777777" w:rsidTr="005067E2">
        <w:trPr>
          <w:trHeight w:val="43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751" w14:textId="77777777" w:rsidR="005067E2" w:rsidRPr="005067E2" w:rsidRDefault="005067E2" w:rsidP="005067E2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7648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Оқулықта берілген тапсырманы орындатады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896A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2.Тапсырма</w:t>
            </w:r>
          </w:p>
          <w:p w14:paraId="4E4178A8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Берілген сызбаны мұқият қарайды. Табиғатта бұл үдеріс қалай аталатынын есіңе түсіреді. Топта осы үдерістің үлгісін жасайды. Үдерістің әрбір кезеңін түсіндіріп береді. Сыныпқа ұсынады</w:t>
            </w:r>
          </w:p>
          <w:p w14:paraId="40BE9402" w14:textId="20C69BE5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lastRenderedPageBreak/>
              <w:drawing>
                <wp:inline distT="0" distB="0" distL="0" distR="0" wp14:anchorId="6083AF45" wp14:editId="2297488A">
                  <wp:extent cx="2186940" cy="18440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D56F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lastRenderedPageBreak/>
              <w:t>Дискриптор:</w:t>
            </w:r>
          </w:p>
          <w:p w14:paraId="5448F2D1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Жалпы - 3 балл</w:t>
            </w:r>
          </w:p>
          <w:p w14:paraId="0D98208F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Тапсырманы сызба түрінде көрсетеді.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5BF41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ДК экраны</w:t>
            </w:r>
          </w:p>
          <w:p w14:paraId="6326E805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5-сынып оқулығы.</w:t>
            </w:r>
          </w:p>
          <w:p w14:paraId="669FE5A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Жұмыс дәптерлері</w:t>
            </w:r>
          </w:p>
        </w:tc>
      </w:tr>
      <w:tr w:rsidR="005067E2" w:rsidRPr="005067E2" w14:paraId="741DEAE5" w14:textId="77777777" w:rsidTr="005067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ADFC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Сабақтың соңы</w:t>
            </w:r>
          </w:p>
          <w:p w14:paraId="4BDC7EA1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Ой толғаныс.</w:t>
            </w:r>
          </w:p>
          <w:p w14:paraId="64F2B77C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Рефлексия</w:t>
            </w:r>
          </w:p>
          <w:p w14:paraId="4E75F77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7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C3BB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lang w:val="kk-KZ"/>
              </w:rPr>
              <w:t>«Аяқталмаған сөйлем» әдісі.</w:t>
            </w:r>
          </w:p>
          <w:p w14:paraId="653BA55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14:paraId="3C41D9BC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i/>
                <w:lang w:val="kk-KZ"/>
              </w:rPr>
              <w:t>Мақсаты:</w:t>
            </w:r>
            <w:r w:rsidRPr="005067E2">
              <w:rPr>
                <w:b/>
                <w:lang w:val="kk-KZ"/>
              </w:rPr>
              <w:t xml:space="preserve"> </w:t>
            </w:r>
            <w:r w:rsidRPr="005067E2">
              <w:rPr>
                <w:lang w:val="kk-KZ"/>
              </w:rPr>
              <w:t>Оқушы алған білімін саралай білуге дағдыланады.</w:t>
            </w:r>
          </w:p>
          <w:p w14:paraId="454ADBCF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i/>
                <w:lang w:val="kk-KZ"/>
              </w:rPr>
              <w:t>Тиімділігі:</w:t>
            </w:r>
            <w:r w:rsidRPr="005067E2">
              <w:rPr>
                <w:b/>
                <w:lang w:val="kk-KZ"/>
              </w:rPr>
              <w:t xml:space="preserve"> </w:t>
            </w:r>
            <w:r w:rsidRPr="005067E2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14:paraId="63DF7E39" w14:textId="77777777" w:rsidR="005067E2" w:rsidRPr="005067E2" w:rsidRDefault="005067E2" w:rsidP="005067E2">
            <w:pPr>
              <w:rPr>
                <w:b/>
                <w:lang w:val="kk-KZ"/>
              </w:rPr>
            </w:pPr>
            <w:r w:rsidRPr="005067E2">
              <w:rPr>
                <w:b/>
                <w:i/>
                <w:lang w:val="kk-KZ"/>
              </w:rPr>
              <w:t>Саралау:</w:t>
            </w:r>
            <w:r w:rsidRPr="005067E2">
              <w:rPr>
                <w:lang w:val="kk-KZ"/>
              </w:rPr>
              <w:t xml:space="preserve"> Бұл кезеңде саралаудың </w:t>
            </w:r>
            <w:r w:rsidRPr="005067E2">
              <w:rPr>
                <w:b/>
                <w:i/>
                <w:lang w:val="kk-KZ"/>
              </w:rPr>
              <w:t>«Қорытынды»</w:t>
            </w:r>
            <w:r w:rsidRPr="005067E2">
              <w:rPr>
                <w:lang w:val="kk-KZ"/>
              </w:rPr>
              <w:t xml:space="preserve"> тәсілі көрінеді.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2B6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b/>
                <w:lang w:val="kk-KZ"/>
              </w:rPr>
              <w:t xml:space="preserve">Жеке жұмыс:  </w:t>
            </w:r>
            <w:r w:rsidRPr="005067E2">
              <w:rPr>
                <w:lang w:val="kk-KZ"/>
              </w:rPr>
              <w:t>- бүгінгі сабақта мен....түсіндім, ...білдім, ....көзімді жеткіздім.</w:t>
            </w:r>
          </w:p>
          <w:p w14:paraId="0B5EAD1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бүгін сабақта қуантқаны.....</w:t>
            </w:r>
          </w:p>
          <w:p w14:paraId="4A23DD98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мен өзімді.....үшін мақтар едім.</w:t>
            </w:r>
          </w:p>
          <w:p w14:paraId="5CF8E290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маған ерекше ұнағаны.....</w:t>
            </w:r>
          </w:p>
          <w:p w14:paraId="5318A00E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сабақтан соң маған........келді</w:t>
            </w:r>
          </w:p>
          <w:p w14:paraId="72C10895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бүгін маған..........сәті түсті.</w:t>
            </w:r>
          </w:p>
          <w:p w14:paraId="7273319D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қызықты болғаны.....</w:t>
            </w:r>
          </w:p>
          <w:p w14:paraId="48434D0B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......қиындық тудырды.</w:t>
            </w:r>
          </w:p>
          <w:p w14:paraId="58EF8652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менің түсінгенім.....</w:t>
            </w:r>
          </w:p>
          <w:p w14:paraId="7800E422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- енді мен......аламын.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F37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 xml:space="preserve">Мұғалім оқушыларды  </w:t>
            </w:r>
            <w:r w:rsidRPr="005067E2">
              <w:rPr>
                <w:b/>
                <w:lang w:val="kk-KZ"/>
              </w:rPr>
              <w:t xml:space="preserve">«Бас бармақ» </w:t>
            </w:r>
            <w:r w:rsidRPr="005067E2">
              <w:rPr>
                <w:lang w:val="kk-KZ"/>
              </w:rPr>
              <w:t>әдісі арқылы бағалайды. Жарайсың!</w:t>
            </w:r>
          </w:p>
          <w:p w14:paraId="1B4C2C5B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Жақсы!</w:t>
            </w:r>
          </w:p>
          <w:p w14:paraId="544E5DB3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t>Талпын!</w:t>
            </w:r>
          </w:p>
          <w:p w14:paraId="5D6D702C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4A752126" w14:textId="77777777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i/>
                <w:lang w:val="kk-KZ"/>
              </w:rPr>
              <w:t>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8E7E" w14:textId="77777777" w:rsidR="005067E2" w:rsidRPr="005067E2" w:rsidRDefault="005067E2" w:rsidP="005067E2">
            <w:pPr>
              <w:rPr>
                <w:lang w:val="kk-KZ"/>
              </w:rPr>
            </w:pPr>
          </w:p>
          <w:p w14:paraId="40B82987" w14:textId="1E564208" w:rsidR="005067E2" w:rsidRPr="005067E2" w:rsidRDefault="005067E2" w:rsidP="005067E2">
            <w:pPr>
              <w:rPr>
                <w:lang w:val="kk-KZ"/>
              </w:rPr>
            </w:pPr>
            <w:r w:rsidRPr="005067E2">
              <w:rPr>
                <w:lang w:val="kk-KZ"/>
              </w:rPr>
              <w:drawing>
                <wp:inline distT="0" distB="0" distL="0" distR="0" wp14:anchorId="36E7E1E1" wp14:editId="2D407F09">
                  <wp:extent cx="579120" cy="495300"/>
                  <wp:effectExtent l="0" t="0" r="0" b="0"/>
                  <wp:docPr id="1" name="Рисунок 1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95312" w14:textId="7ED1A6DF" w:rsidR="00352063" w:rsidRPr="005067E2" w:rsidRDefault="00352063">
      <w:pPr>
        <w:rPr>
          <w:b/>
          <w:lang w:val="kk-KZ"/>
        </w:rPr>
      </w:pPr>
    </w:p>
    <w:sectPr w:rsidR="00352063" w:rsidRPr="0050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E6"/>
    <w:rsid w:val="00352063"/>
    <w:rsid w:val="005067E2"/>
    <w:rsid w:val="00533CE6"/>
    <w:rsid w:val="00F6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5EFB"/>
  <w15:chartTrackingRefBased/>
  <w15:docId w15:val="{45D452CC-BFF8-4164-8B2E-876F1F37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 Ахметова</dc:creator>
  <cp:keywords/>
  <dc:description/>
  <cp:lastModifiedBy>Аружан Ахметова</cp:lastModifiedBy>
  <cp:revision>2</cp:revision>
  <dcterms:created xsi:type="dcterms:W3CDTF">2022-01-23T13:45:00Z</dcterms:created>
  <dcterms:modified xsi:type="dcterms:W3CDTF">2022-01-23T13:45:00Z</dcterms:modified>
</cp:coreProperties>
</file>