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220" w:type="dxa"/>
        <w:jc w:val="center"/>
        <w:tblInd w:w="-6228" w:type="dxa"/>
        <w:tblLook w:val="04A0" w:firstRow="1" w:lastRow="0" w:firstColumn="1" w:lastColumn="0" w:noHBand="0" w:noVBand="1"/>
      </w:tblPr>
      <w:tblGrid>
        <w:gridCol w:w="2290"/>
        <w:gridCol w:w="2118"/>
        <w:gridCol w:w="3695"/>
        <w:gridCol w:w="208"/>
        <w:gridCol w:w="2210"/>
        <w:gridCol w:w="3026"/>
        <w:gridCol w:w="1673"/>
      </w:tblGrid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Бө</w:t>
            </w:r>
            <w:proofErr w:type="gram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л</w:t>
            </w:r>
            <w:proofErr w:type="gram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ім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pStyle w:val="a4"/>
              <w:rPr>
                <w:rFonts w:ascii="Times New Roman" w:eastAsia="MS Minngs" w:hAnsi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hAnsi="Times New Roman"/>
                <w:sz w:val="24"/>
                <w:szCs w:val="24"/>
                <w:lang w:val="kk-KZ"/>
              </w:rPr>
              <w:t>Ежелгі Египет</w:t>
            </w: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аты-жөні</w:t>
            </w:r>
            <w:proofErr w:type="spellEnd"/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Сагимбекова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Ж.К</w:t>
            </w: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Кү</w:t>
            </w:r>
            <w:proofErr w:type="gram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н</w:t>
            </w:r>
            <w:proofErr w:type="gram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і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:</w:t>
            </w:r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13.10</w:t>
            </w: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Сынып:</w:t>
            </w:r>
            <w:r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5а</w:t>
            </w:r>
          </w:p>
        </w:tc>
        <w:tc>
          <w:tcPr>
            <w:tcW w:w="3903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Қатысушылар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</w:p>
        </w:tc>
        <w:tc>
          <w:tcPr>
            <w:tcW w:w="6909" w:type="dxa"/>
            <w:gridSpan w:val="3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Қатыспағандар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саны:</w:t>
            </w: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тақырыбы</w:t>
            </w:r>
            <w:proofErr w:type="spellEnd"/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F95731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Неліктен Египет «Қара жер» деп аталған? </w:t>
            </w:r>
          </w:p>
          <w:p w:rsidR="00F42FC8" w:rsidRPr="00F95731" w:rsidRDefault="00F42FC8" w:rsidP="003C23AB">
            <w:pPr>
              <w:pStyle w:val="a4"/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</w:t>
            </w:r>
            <w:proofErr w:type="gram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ғдарламасына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сәйкес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оқыту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мақсаттары</w:t>
            </w:r>
            <w:proofErr w:type="spellEnd"/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pStyle w:val="a4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  <w:r w:rsidRPr="00F95731"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  <w:t>5.2.4.2 ғылымдардың (арифметика, геометрия, астрономия, медицина) пайда болып, дамуына шаруашылық іс-әрекет пен әлеуметтік өзгерістердің ықпалын сипаттау;</w:t>
            </w:r>
          </w:p>
          <w:p w:rsidR="00F42FC8" w:rsidRPr="00F95731" w:rsidRDefault="00F42FC8" w:rsidP="003C23AB">
            <w:pPr>
              <w:pStyle w:val="a4"/>
              <w:rPr>
                <w:rFonts w:ascii="Times New Roman" w:eastAsia="Arial Unicode MS" w:hAnsi="Times New Roman"/>
                <w:kern w:val="2"/>
                <w:sz w:val="24"/>
                <w:szCs w:val="24"/>
                <w:lang w:val="kk-KZ" w:eastAsia="ar-SA"/>
              </w:rPr>
            </w:pPr>
          </w:p>
        </w:tc>
      </w:tr>
      <w:tr w:rsidR="00F42FC8" w:rsidRPr="00F95731" w:rsidTr="00F42FC8">
        <w:trPr>
          <w:jc w:val="center"/>
        </w:trPr>
        <w:tc>
          <w:tcPr>
            <w:tcW w:w="4408" w:type="dxa"/>
            <w:gridSpan w:val="2"/>
            <w:hideMark/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мақсаты</w:t>
            </w:r>
            <w:proofErr w:type="spellEnd"/>
          </w:p>
        </w:tc>
        <w:tc>
          <w:tcPr>
            <w:tcW w:w="10812" w:type="dxa"/>
            <w:gridSpan w:val="5"/>
            <w:hideMark/>
          </w:tcPr>
          <w:p w:rsidR="00F42FC8" w:rsidRPr="00F95731" w:rsidRDefault="00F42FC8" w:rsidP="003C23AB">
            <w:pPr>
              <w:pStyle w:val="TableParagraph"/>
              <w:ind w:right="1282"/>
              <w:rPr>
                <w:sz w:val="24"/>
                <w:szCs w:val="24"/>
              </w:rPr>
            </w:pPr>
            <w:proofErr w:type="spellStart"/>
            <w:r w:rsidRPr="00F95731">
              <w:rPr>
                <w:i/>
                <w:sz w:val="24"/>
                <w:szCs w:val="24"/>
              </w:rPr>
              <w:t>Барлығы</w:t>
            </w:r>
            <w:proofErr w:type="spellEnd"/>
            <w:r w:rsidRPr="00F95731">
              <w:rPr>
                <w:i/>
                <w:sz w:val="24"/>
                <w:szCs w:val="24"/>
              </w:rPr>
              <w:t xml:space="preserve">: </w:t>
            </w:r>
            <w:r w:rsidRPr="00F95731">
              <w:rPr>
                <w:sz w:val="24"/>
                <w:szCs w:val="24"/>
              </w:rPr>
              <w:t xml:space="preserve">Египет </w:t>
            </w:r>
            <w:proofErr w:type="spellStart"/>
            <w:r w:rsidRPr="00F95731">
              <w:rPr>
                <w:sz w:val="24"/>
                <w:szCs w:val="24"/>
              </w:rPr>
              <w:t>тарихын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қысқаша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түсінді</w:t>
            </w:r>
            <w:proofErr w:type="gramStart"/>
            <w:r w:rsidRPr="00F95731">
              <w:rPr>
                <w:sz w:val="24"/>
                <w:szCs w:val="24"/>
              </w:rPr>
              <w:t>ред</w:t>
            </w:r>
            <w:proofErr w:type="gramEnd"/>
            <w:r w:rsidRPr="00F95731">
              <w:rPr>
                <w:sz w:val="24"/>
                <w:szCs w:val="24"/>
              </w:rPr>
              <w:t>і</w:t>
            </w:r>
            <w:proofErr w:type="spellEnd"/>
            <w:r w:rsidRPr="00F95731">
              <w:rPr>
                <w:sz w:val="24"/>
                <w:szCs w:val="24"/>
              </w:rPr>
              <w:t xml:space="preserve">; </w:t>
            </w:r>
            <w:proofErr w:type="spellStart"/>
            <w:r w:rsidRPr="00F95731">
              <w:rPr>
                <w:sz w:val="24"/>
                <w:szCs w:val="24"/>
              </w:rPr>
              <w:t>Египеттіктердің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тұрмысы</w:t>
            </w:r>
            <w:proofErr w:type="spellEnd"/>
            <w:r w:rsidRPr="00F95731">
              <w:rPr>
                <w:sz w:val="24"/>
                <w:szCs w:val="24"/>
              </w:rPr>
              <w:t xml:space="preserve"> мен </w:t>
            </w:r>
            <w:proofErr w:type="spellStart"/>
            <w:r w:rsidRPr="00F95731">
              <w:rPr>
                <w:sz w:val="24"/>
                <w:szCs w:val="24"/>
              </w:rPr>
              <w:t>шаруашылығын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біледі</w:t>
            </w:r>
            <w:proofErr w:type="spellEnd"/>
            <w:r w:rsidRPr="00F95731">
              <w:rPr>
                <w:sz w:val="24"/>
                <w:szCs w:val="24"/>
              </w:rPr>
              <w:t>;</w:t>
            </w:r>
          </w:p>
          <w:p w:rsidR="00F42FC8" w:rsidRPr="00F95731" w:rsidRDefault="00F42FC8" w:rsidP="003C23AB">
            <w:pPr>
              <w:pStyle w:val="TableParagraph"/>
              <w:ind w:right="572"/>
              <w:rPr>
                <w:sz w:val="24"/>
                <w:szCs w:val="24"/>
                <w:lang w:val="kk-KZ"/>
              </w:rPr>
            </w:pPr>
            <w:r w:rsidRPr="00F95731">
              <w:rPr>
                <w:i/>
                <w:sz w:val="24"/>
                <w:szCs w:val="24"/>
              </w:rPr>
              <w:t>К</w:t>
            </w:r>
            <w:r w:rsidRPr="00F95731">
              <w:rPr>
                <w:i/>
                <w:sz w:val="24"/>
                <w:szCs w:val="24"/>
                <w:lang w:val="kk-KZ"/>
              </w:rPr>
              <w:t>ө</w:t>
            </w:r>
            <w:proofErr w:type="spellStart"/>
            <w:r w:rsidRPr="00F95731">
              <w:rPr>
                <w:i/>
                <w:sz w:val="24"/>
                <w:szCs w:val="24"/>
              </w:rPr>
              <w:t>пшілігі</w:t>
            </w:r>
            <w:proofErr w:type="spellEnd"/>
            <w:r w:rsidRPr="00F95731">
              <w:rPr>
                <w:i/>
                <w:sz w:val="24"/>
                <w:szCs w:val="24"/>
              </w:rPr>
              <w:t xml:space="preserve">: </w:t>
            </w:r>
            <w:proofErr w:type="spellStart"/>
            <w:r w:rsidRPr="00F95731">
              <w:rPr>
                <w:sz w:val="24"/>
                <w:szCs w:val="24"/>
              </w:rPr>
              <w:t>Неліктен</w:t>
            </w:r>
            <w:proofErr w:type="spellEnd"/>
            <w:r w:rsidRPr="00F95731">
              <w:rPr>
                <w:sz w:val="24"/>
                <w:szCs w:val="24"/>
              </w:rPr>
              <w:t xml:space="preserve"> Египет «</w:t>
            </w:r>
            <w:proofErr w:type="spellStart"/>
            <w:r w:rsidRPr="00F95731">
              <w:rPr>
                <w:sz w:val="24"/>
                <w:szCs w:val="24"/>
              </w:rPr>
              <w:t>қара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жер</w:t>
            </w:r>
            <w:proofErr w:type="spellEnd"/>
            <w:r w:rsidRPr="00F95731">
              <w:rPr>
                <w:sz w:val="24"/>
                <w:szCs w:val="24"/>
              </w:rPr>
              <w:t xml:space="preserve">» </w:t>
            </w:r>
            <w:proofErr w:type="spellStart"/>
            <w:proofErr w:type="gramStart"/>
            <w:r w:rsidRPr="00F95731">
              <w:rPr>
                <w:sz w:val="24"/>
                <w:szCs w:val="24"/>
              </w:rPr>
              <w:t>деп</w:t>
            </w:r>
            <w:proofErr w:type="spellEnd"/>
            <w:proofErr w:type="gram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алғанын</w:t>
            </w:r>
            <w:proofErr w:type="spellEnd"/>
            <w:r w:rsidRPr="00F95731">
              <w:rPr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sz w:val="24"/>
                <w:szCs w:val="24"/>
              </w:rPr>
              <w:t>анықтайды</w:t>
            </w:r>
            <w:proofErr w:type="spellEnd"/>
            <w:r w:rsidRPr="00F95731">
              <w:rPr>
                <w:sz w:val="24"/>
                <w:szCs w:val="24"/>
              </w:rPr>
              <w:t xml:space="preserve">; </w:t>
            </w:r>
            <w:r w:rsidRPr="00F95731">
              <w:rPr>
                <w:i/>
                <w:sz w:val="24"/>
                <w:szCs w:val="24"/>
                <w:lang w:val="kk-KZ"/>
              </w:rPr>
              <w:t xml:space="preserve">Кейбірі: </w:t>
            </w:r>
            <w:r w:rsidRPr="00F95731">
              <w:rPr>
                <w:sz w:val="24"/>
                <w:szCs w:val="24"/>
                <w:lang w:val="kk-KZ"/>
              </w:rPr>
              <w:t>Египет елінің тұрмысы мен шаруашылығының өз сөзімен тұжырымдайды</w:t>
            </w:r>
          </w:p>
        </w:tc>
      </w:tr>
      <w:tr w:rsidR="00F42FC8" w:rsidRPr="00F95731" w:rsidTr="003C23AB">
        <w:trPr>
          <w:jc w:val="center"/>
        </w:trPr>
        <w:tc>
          <w:tcPr>
            <w:tcW w:w="15220" w:type="dxa"/>
            <w:gridSpan w:val="7"/>
          </w:tcPr>
          <w:p w:rsidR="00F42FC8" w:rsidRPr="00F95731" w:rsidRDefault="00F42FC8" w:rsidP="003C23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барысы</w:t>
            </w:r>
            <w:proofErr w:type="spellEnd"/>
          </w:p>
          <w:p w:rsidR="00F42FC8" w:rsidRPr="00F95731" w:rsidRDefault="00F42FC8" w:rsidP="003C23A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</w:tr>
      <w:tr w:rsidR="00F42FC8" w:rsidRPr="00F95731" w:rsidTr="00F42FC8">
        <w:trPr>
          <w:jc w:val="center"/>
        </w:trPr>
        <w:tc>
          <w:tcPr>
            <w:tcW w:w="2290" w:type="dxa"/>
            <w:tcBorders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Сабақтың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кезеңі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/ </w:t>
            </w:r>
            <w:proofErr w:type="spellStart"/>
            <w:proofErr w:type="gram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уа</w:t>
            </w:r>
            <w:proofErr w:type="gram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қыт</w:t>
            </w:r>
            <w:proofErr w:type="spellEnd"/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Педагогтің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Оқушының</w:t>
            </w:r>
            <w:proofErr w:type="spellEnd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әрекеті</w:t>
            </w:r>
            <w:proofErr w:type="spellEnd"/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Бағалау</w:t>
            </w:r>
            <w:proofErr w:type="spellEnd"/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  <w:proofErr w:type="spellStart"/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  <w:t>Ресурстар</w:t>
            </w:r>
            <w:proofErr w:type="spellEnd"/>
          </w:p>
        </w:tc>
      </w:tr>
      <w:tr w:rsidR="00F42FC8" w:rsidRPr="00F95731" w:rsidTr="00F42FC8">
        <w:trPr>
          <w:jc w:val="center"/>
        </w:trPr>
        <w:tc>
          <w:tcPr>
            <w:tcW w:w="2290" w:type="dxa"/>
            <w:tcBorders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Ұйымдастыру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кезеңі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360834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6083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Психологиялық ахуал тудыру:</w:t>
            </w:r>
          </w:p>
          <w:p w:rsidR="00F42FC8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Жаса Нілім,көңілдерді тасытқан</w:t>
            </w:r>
          </w:p>
          <w:p w:rsidR="00F42FC8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Мысырды тірілтуге асыққан,</w:t>
            </w:r>
          </w:p>
          <w:p w:rsidR="00F42FC8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Сен көрінсең шаттанады Жер-ана,</w:t>
            </w:r>
          </w:p>
          <w:p w:rsidR="00F42FC8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Қуанады бар тіршілік, кең дала</w:t>
            </w:r>
          </w:p>
          <w:p w:rsidR="00F42FC8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Қарсы аламыз сені бейне патшадай!</w:t>
            </w:r>
          </w:p>
          <w:p w:rsidR="00F42FC8" w:rsidRPr="00F95731" w:rsidRDefault="00F42FC8" w:rsidP="003C23AB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Ермексаздан жасалған Ніл өзенінің үлгісін көрсетіп, оны тасығанша су құю керек. Нәтижесінде Ніл өзенінің тасуын оқушылармен талқылаңыздар. Оқушыларға сұрақтар:</w:t>
            </w:r>
          </w:p>
          <w:p w:rsidR="00F42FC8" w:rsidRPr="00F95731" w:rsidRDefault="00F42FC8" w:rsidP="00F42FC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дер</w:t>
            </w: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 көрдіңіздер?</w:t>
            </w:r>
          </w:p>
          <w:p w:rsidR="00F42FC8" w:rsidRPr="00F95731" w:rsidRDefault="00F42FC8" w:rsidP="00F42FC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Не болып жатыр? </w:t>
            </w:r>
          </w:p>
          <w:p w:rsidR="00F42FC8" w:rsidRDefault="00F42FC8" w:rsidP="00F42FC8">
            <w:pPr>
              <w:numPr>
                <w:ilvl w:val="0"/>
                <w:numId w:val="3"/>
              </w:numPr>
              <w:spacing w:before="12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Ніл өзенінің тасуының басқа мүмкін салдары болуы мүмкін? </w:t>
            </w:r>
          </w:p>
          <w:p w:rsidR="00F42FC8" w:rsidRPr="00F95731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Картадан Африка құрлығындағы Ніл өзенін табу. 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Оқушыларды сабақтың тақырыбы және мақсатымен таныстыру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өз ойларын ортаға салады.</w:t>
            </w: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Оқушылар жауаптары арқылы жаңа тақырыпқа көшу</w:t>
            </w:r>
          </w:p>
          <w:p w:rsidR="00F42FC8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 xml:space="preserve">Картамен жұмыс </w:t>
            </w:r>
          </w:p>
          <w:p w:rsidR="00F42FC8" w:rsidRPr="00F95731" w:rsidRDefault="00F42FC8" w:rsidP="003C23AB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ҚБ мадақтау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Тақырыптық суреттер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Үлестірмелі қағаздар</w:t>
            </w:r>
          </w:p>
        </w:tc>
      </w:tr>
      <w:tr w:rsidR="00F42FC8" w:rsidRPr="00F95731" w:rsidTr="00F42FC8">
        <w:trPr>
          <w:jc w:val="center"/>
        </w:trPr>
        <w:tc>
          <w:tcPr>
            <w:tcW w:w="2290" w:type="dxa"/>
            <w:tcBorders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>Жаңа сабақ</w:t>
            </w: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Default="00F42FC8" w:rsidP="003C23AB">
            <w:pPr>
              <w:pStyle w:val="TableParagraph"/>
              <w:spacing w:line="237" w:lineRule="auto"/>
              <w:ind w:right="140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1-тапсырма: «Суреттер сөйлейді</w:t>
            </w:r>
            <w:r w:rsidRPr="00F95731">
              <w:rPr>
                <w:b/>
                <w:sz w:val="24"/>
                <w:szCs w:val="24"/>
                <w:lang w:val="kk-KZ"/>
              </w:rPr>
              <w:t xml:space="preserve">» </w:t>
            </w:r>
          </w:p>
          <w:p w:rsidR="00F42FC8" w:rsidRPr="002E2E50" w:rsidRDefault="00F42FC8" w:rsidP="003C23AB">
            <w:pPr>
              <w:pStyle w:val="TableParagraph"/>
              <w:spacing w:line="237" w:lineRule="auto"/>
              <w:ind w:right="1400"/>
              <w:rPr>
                <w:sz w:val="24"/>
                <w:szCs w:val="24"/>
                <w:lang w:val="kk-KZ"/>
              </w:rPr>
            </w:pPr>
            <w:r w:rsidRPr="002E2E50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Б</w:t>
            </w:r>
            <w:r w:rsidRPr="002E2E50">
              <w:rPr>
                <w:sz w:val="24"/>
                <w:szCs w:val="24"/>
                <w:lang w:val="kk-KZ"/>
              </w:rPr>
              <w:t>ерілген суреттерді</w:t>
            </w:r>
            <w:r>
              <w:rPr>
                <w:sz w:val="24"/>
                <w:szCs w:val="24"/>
                <w:lang w:val="kk-KZ"/>
              </w:rPr>
              <w:t xml:space="preserve"> ретімен қойып, әңгімелеп беріңіз</w:t>
            </w:r>
            <w:r w:rsidRPr="002E2E50">
              <w:rPr>
                <w:sz w:val="24"/>
                <w:szCs w:val="24"/>
                <w:lang w:val="kk-KZ"/>
              </w:rPr>
              <w:t>.</w:t>
            </w:r>
            <w:r w:rsidRPr="002E2E50">
              <w:rPr>
                <w:rFonts w:asciiTheme="minorHAnsi" w:eastAsiaTheme="minorEastAsia" w:hAnsiTheme="minorHAnsi" w:cstheme="minorBidi"/>
                <w:noProof/>
                <w:lang w:val="kk-KZ" w:bidi="ar-SA"/>
              </w:rPr>
              <w:t xml:space="preserve"> </w:t>
            </w:r>
            <w:r w:rsidRPr="002E2E50">
              <w:rPr>
                <w:noProof/>
                <w:sz w:val="24"/>
                <w:szCs w:val="24"/>
                <w:lang w:bidi="ar-SA"/>
              </w:rPr>
              <w:drawing>
                <wp:inline distT="0" distB="0" distL="0" distR="0" wp14:anchorId="68A9B80B" wp14:editId="52067116">
                  <wp:extent cx="2580944" cy="1656184"/>
                  <wp:effectExtent l="0" t="0" r="0" b="1270"/>
                  <wp:docPr id="3074" name="Picture 2" descr="Ежелгі Египет» тақырыбындағы тарих сабағының конспектісі. «Ежелгі Египет.  Ежелгі мысырлықтардың өмірі мен кәсібі» сабағы Ежелгі Египеттіктердің  сабақтары қысқаш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Ежелгі Египет» тақырыбындағы тарих сабағының конспектісі. «Ежелгі Египет.  Ежелгі мысырлықтардың өмірі мен кәсібі» сабағы Ежелгі Египеттіктердің  сабақтары қысқаш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0944" cy="1656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42FC8" w:rsidRPr="00F95731" w:rsidRDefault="00F42FC8" w:rsidP="003C23AB">
            <w:pPr>
              <w:pStyle w:val="TableParagraph"/>
              <w:spacing w:line="237" w:lineRule="auto"/>
              <w:ind w:right="140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-Оқушылар, бұл тапсырманы орындай отырып біз нені білдік?</w:t>
            </w:r>
          </w:p>
          <w:p w:rsidR="00F42FC8" w:rsidRPr="00F95731" w:rsidRDefault="00F42FC8" w:rsidP="003C23AB">
            <w:pPr>
              <w:pStyle w:val="TableParagraph"/>
              <w:ind w:right="94"/>
              <w:jc w:val="both"/>
              <w:rPr>
                <w:b/>
                <w:sz w:val="24"/>
                <w:szCs w:val="24"/>
                <w:lang w:val="kk-KZ"/>
              </w:rPr>
            </w:pPr>
            <w:r w:rsidRPr="00F95731">
              <w:rPr>
                <w:b/>
                <w:sz w:val="24"/>
                <w:szCs w:val="24"/>
                <w:lang w:val="kk-KZ"/>
              </w:rPr>
              <w:t>2-тапсырма</w:t>
            </w:r>
            <w:r>
              <w:rPr>
                <w:b/>
                <w:sz w:val="24"/>
                <w:szCs w:val="24"/>
                <w:lang w:val="kk-KZ"/>
              </w:rPr>
              <w:t>: (жеке жұмыс) Әр ғылым салаларын сипаттамасымен сәйкестендіріңіз</w:t>
            </w:r>
          </w:p>
          <w:tbl>
            <w:tblPr>
              <w:tblStyle w:val="a3"/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1522"/>
              <w:gridCol w:w="1583"/>
              <w:gridCol w:w="2374"/>
            </w:tblGrid>
            <w:tr w:rsidR="00F42FC8" w:rsidRPr="00F42FC8" w:rsidTr="003C23AB">
              <w:tc>
                <w:tcPr>
                  <w:tcW w:w="1537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>Математика ғылымы</w:t>
                  </w:r>
                </w:p>
              </w:tc>
              <w:tc>
                <w:tcPr>
                  <w:tcW w:w="1701" w:type="dxa"/>
                  <w:vMerge w:val="restart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</w:p>
              </w:tc>
              <w:tc>
                <w:tcPr>
                  <w:tcW w:w="2439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>Бір жылда 12 ай,365 күн бар екенін білді. Су және  күн сағаттарын ойлап тапты.</w:t>
                  </w:r>
                </w:p>
              </w:tc>
            </w:tr>
            <w:tr w:rsidR="00F42FC8" w:rsidRPr="00F42FC8" w:rsidTr="003C23AB">
              <w:tc>
                <w:tcPr>
                  <w:tcW w:w="1537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>Астрономия ғылымы</w:t>
                  </w:r>
                </w:p>
              </w:tc>
              <w:tc>
                <w:tcPr>
                  <w:tcW w:w="1701" w:type="dxa"/>
                  <w:vMerge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</w:p>
              </w:tc>
              <w:tc>
                <w:tcPr>
                  <w:tcW w:w="2439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>Жерді өлшегенде пайдаланған. Пирамидалар мен қалалардың құрылысында таптырмас білім болды.</w:t>
                  </w:r>
                </w:p>
              </w:tc>
            </w:tr>
            <w:tr w:rsidR="00F42FC8" w:rsidRPr="00F42FC8" w:rsidTr="003C23AB">
              <w:tc>
                <w:tcPr>
                  <w:tcW w:w="1537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>Геометрия ғылымы</w:t>
                  </w:r>
                </w:p>
              </w:tc>
              <w:tc>
                <w:tcPr>
                  <w:tcW w:w="1701" w:type="dxa"/>
                  <w:vMerge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</w:p>
              </w:tc>
              <w:tc>
                <w:tcPr>
                  <w:tcW w:w="2439" w:type="dxa"/>
                </w:tcPr>
                <w:p w:rsidR="00F42FC8" w:rsidRPr="00C44903" w:rsidRDefault="00F42FC8" w:rsidP="003C23AB">
                  <w:pPr>
                    <w:pStyle w:val="TableParagraph"/>
                    <w:tabs>
                      <w:tab w:val="left" w:pos="348"/>
                    </w:tabs>
                    <w:ind w:right="189"/>
                    <w:rPr>
                      <w:sz w:val="18"/>
                      <w:szCs w:val="24"/>
                      <w:lang w:val="kk-KZ"/>
                    </w:rPr>
                  </w:pPr>
                  <w:r w:rsidRPr="00C44903">
                    <w:rPr>
                      <w:sz w:val="18"/>
                      <w:szCs w:val="24"/>
                      <w:lang w:val="kk-KZ"/>
                    </w:rPr>
                    <w:t xml:space="preserve">Папирус жапырақтарына сандарды жазып, есептеген. Ондық санмен санаған. Астықты санап, тұқымдыққа қажетін </w:t>
                  </w:r>
                  <w:r w:rsidRPr="00C44903">
                    <w:rPr>
                      <w:sz w:val="18"/>
                      <w:szCs w:val="24"/>
                      <w:lang w:val="kk-KZ"/>
                    </w:rPr>
                    <w:lastRenderedPageBreak/>
                    <w:t>алып қалып отырған</w:t>
                  </w:r>
                </w:p>
              </w:tc>
            </w:tr>
          </w:tbl>
          <w:p w:rsidR="00F42FC8" w:rsidRDefault="00F42FC8" w:rsidP="00F42FC8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ind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Осы кестедегі тапсырманы орындай  отырып, нені білдік?</w:t>
            </w:r>
          </w:p>
          <w:p w:rsidR="00F42FC8" w:rsidRPr="009B7013" w:rsidRDefault="00F42FC8" w:rsidP="003C23AB">
            <w:pPr>
              <w:pStyle w:val="TableParagraph"/>
              <w:tabs>
                <w:tab w:val="left" w:pos="348"/>
              </w:tabs>
              <w:ind w:left="110" w:right="189"/>
              <w:rPr>
                <w:b/>
                <w:i/>
                <w:sz w:val="24"/>
                <w:szCs w:val="24"/>
                <w:lang w:val="kk-KZ"/>
              </w:rPr>
            </w:pPr>
            <w:r w:rsidRPr="009B7013">
              <w:rPr>
                <w:b/>
                <w:i/>
                <w:sz w:val="24"/>
                <w:szCs w:val="24"/>
                <w:lang w:val="kk-KZ"/>
              </w:rPr>
              <w:t>Сергіту сәті:   «</w:t>
            </w:r>
            <w:r>
              <w:rPr>
                <w:b/>
                <w:i/>
                <w:sz w:val="24"/>
                <w:szCs w:val="24"/>
                <w:lang w:val="kk-KZ"/>
              </w:rPr>
              <w:t>А</w:t>
            </w:r>
            <w:r w:rsidRPr="009B7013">
              <w:rPr>
                <w:b/>
                <w:i/>
                <w:sz w:val="24"/>
                <w:szCs w:val="24"/>
                <w:lang w:val="kk-KZ"/>
              </w:rPr>
              <w:t>нтропология»</w:t>
            </w:r>
          </w:p>
          <w:p w:rsidR="00F42FC8" w:rsidRPr="00761FE5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</w:t>
            </w:r>
            <w:r w:rsidRPr="00761FE5">
              <w:rPr>
                <w:b/>
                <w:sz w:val="24"/>
                <w:szCs w:val="24"/>
                <w:lang w:val="kk-KZ"/>
              </w:rPr>
              <w:t xml:space="preserve"> тапсырма: Тарихи диктант</w:t>
            </w:r>
          </w:p>
          <w:p w:rsidR="00F42FC8" w:rsidRPr="00761FE5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b/>
                <w:sz w:val="24"/>
                <w:szCs w:val="24"/>
                <w:lang w:val="kk-KZ"/>
              </w:rPr>
            </w:pPr>
            <w:r w:rsidRPr="00761FE5">
              <w:rPr>
                <w:b/>
                <w:sz w:val="24"/>
                <w:szCs w:val="24"/>
                <w:lang w:val="kk-KZ"/>
              </w:rPr>
              <w:t xml:space="preserve"> Керекті сөздердің орнын тауып жазыңыз. </w:t>
            </w:r>
          </w:p>
          <w:p w:rsidR="00F42FC8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 Египет (Мысыр) жерінің топырағы су тартылған соң</w:t>
            </w:r>
            <w:r w:rsidRPr="00761FE5">
              <w:rPr>
                <w:sz w:val="24"/>
                <w:szCs w:val="24"/>
                <w:lang w:val="kk-KZ"/>
              </w:rPr>
              <w:t>_____</w:t>
            </w:r>
            <w:r>
              <w:rPr>
                <w:sz w:val="24"/>
                <w:szCs w:val="24"/>
                <w:lang w:val="kk-KZ"/>
              </w:rPr>
              <w:t xml:space="preserve">  та</w:t>
            </w:r>
            <w:r w:rsidRPr="00761FE5">
              <w:rPr>
                <w:sz w:val="24"/>
                <w:szCs w:val="24"/>
                <w:lang w:val="kk-KZ"/>
              </w:rPr>
              <w:t>_______</w:t>
            </w:r>
            <w:r>
              <w:rPr>
                <w:sz w:val="24"/>
                <w:szCs w:val="24"/>
                <w:lang w:val="kk-KZ"/>
              </w:rPr>
              <w:t xml:space="preserve">  болды.</w:t>
            </w:r>
          </w:p>
          <w:p w:rsidR="00F42FC8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 Жер өңдеу үшін</w:t>
            </w:r>
            <w:r w:rsidRPr="000A7C7F">
              <w:rPr>
                <w:sz w:val="24"/>
                <w:szCs w:val="24"/>
                <w:lang w:val="kk-KZ"/>
              </w:rPr>
              <w:t>________</w:t>
            </w:r>
            <w:r>
              <w:rPr>
                <w:sz w:val="24"/>
                <w:szCs w:val="24"/>
                <w:lang w:val="kk-KZ"/>
              </w:rPr>
              <w:t xml:space="preserve"> ,</w:t>
            </w:r>
            <w:r w:rsidRPr="000A7C7F">
              <w:rPr>
                <w:sz w:val="24"/>
                <w:szCs w:val="24"/>
                <w:lang w:val="kk-KZ"/>
              </w:rPr>
              <w:t>________</w:t>
            </w:r>
            <w:r>
              <w:rPr>
                <w:sz w:val="24"/>
                <w:szCs w:val="24"/>
                <w:lang w:val="kk-KZ"/>
              </w:rPr>
              <w:t xml:space="preserve"> пайдаланды.</w:t>
            </w:r>
          </w:p>
          <w:p w:rsidR="00F42FC8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  Ірі каналдар бөгетін жасап, суландыру әдісі</w:t>
            </w:r>
            <w:r w:rsidRPr="000A7C7F">
              <w:rPr>
                <w:sz w:val="24"/>
                <w:szCs w:val="24"/>
                <w:lang w:val="kk-KZ"/>
              </w:rPr>
              <w:t>__________</w:t>
            </w:r>
            <w:r>
              <w:rPr>
                <w:sz w:val="24"/>
                <w:szCs w:val="24"/>
                <w:lang w:val="kk-KZ"/>
              </w:rPr>
              <w:t xml:space="preserve"> деп аталады.</w:t>
            </w:r>
          </w:p>
          <w:p w:rsidR="00F42FC8" w:rsidRPr="000A7C7F" w:rsidRDefault="00F42FC8" w:rsidP="003C23AB">
            <w:pPr>
              <w:pStyle w:val="TableParagraph"/>
              <w:tabs>
                <w:tab w:val="left" w:pos="348"/>
              </w:tabs>
              <w:ind w:left="108" w:right="189"/>
              <w:rPr>
                <w:b/>
                <w:sz w:val="24"/>
                <w:szCs w:val="24"/>
                <w:lang w:val="kk-KZ"/>
              </w:rPr>
            </w:pPr>
            <w:r w:rsidRPr="000A7C7F">
              <w:rPr>
                <w:b/>
                <w:sz w:val="24"/>
                <w:szCs w:val="24"/>
                <w:lang w:val="kk-KZ"/>
              </w:rPr>
              <w:t xml:space="preserve">Керек </w:t>
            </w:r>
            <w:r>
              <w:rPr>
                <w:b/>
                <w:sz w:val="24"/>
                <w:szCs w:val="24"/>
                <w:lang w:val="kk-KZ"/>
              </w:rPr>
              <w:t>сөздер:  жұ</w:t>
            </w:r>
            <w:r w:rsidRPr="000A7C7F">
              <w:rPr>
                <w:b/>
                <w:sz w:val="24"/>
                <w:szCs w:val="24"/>
                <w:lang w:val="kk-KZ"/>
              </w:rPr>
              <w:t>мсақ, ирригация, ылғалды,кетпен, соқа.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Default="00F42FC8" w:rsidP="00F42FC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spacing w:line="268" w:lineRule="exact"/>
              <w:ind w:firstLine="0"/>
              <w:rPr>
                <w:sz w:val="24"/>
                <w:szCs w:val="24"/>
                <w:lang w:val="kk-KZ"/>
              </w:rPr>
            </w:pPr>
            <w:r w:rsidRPr="00F95731">
              <w:rPr>
                <w:sz w:val="24"/>
                <w:szCs w:val="24"/>
                <w:lang w:val="kk-KZ"/>
              </w:rPr>
              <w:lastRenderedPageBreak/>
              <w:t>Ежелгі Мысырдағы шаруашылықтың жүйесін</w:t>
            </w:r>
            <w:r w:rsidRPr="00F95731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95731">
              <w:rPr>
                <w:sz w:val="24"/>
                <w:szCs w:val="24"/>
                <w:lang w:val="kk-KZ"/>
              </w:rPr>
              <w:t>сипаттайды;</w:t>
            </w: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Кері байланыс береді.</w:t>
            </w: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pStyle w:val="TableParagraph"/>
              <w:tabs>
                <w:tab w:val="left" w:pos="251"/>
              </w:tabs>
              <w:spacing w:line="268" w:lineRule="exact"/>
              <w:ind w:left="111"/>
              <w:rPr>
                <w:sz w:val="24"/>
                <w:szCs w:val="24"/>
                <w:lang w:val="kk-KZ"/>
              </w:rPr>
            </w:pPr>
          </w:p>
          <w:p w:rsidR="00F42FC8" w:rsidRPr="00F95731" w:rsidRDefault="00F42FC8" w:rsidP="00F42FC8">
            <w:pPr>
              <w:pStyle w:val="TableParagraph"/>
              <w:numPr>
                <w:ilvl w:val="0"/>
                <w:numId w:val="4"/>
              </w:numPr>
              <w:tabs>
                <w:tab w:val="left" w:pos="251"/>
              </w:tabs>
              <w:ind w:right="273" w:firstLine="0"/>
              <w:rPr>
                <w:sz w:val="24"/>
                <w:szCs w:val="24"/>
                <w:lang w:val="kk-KZ"/>
              </w:rPr>
            </w:pPr>
            <w:r w:rsidRPr="00F95731">
              <w:rPr>
                <w:sz w:val="24"/>
                <w:szCs w:val="24"/>
                <w:lang w:val="kk-KZ"/>
              </w:rPr>
              <w:t>математика, геометрия, астрономия, медицина ғылымдарының</w:t>
            </w:r>
            <w:r w:rsidRPr="00F95731">
              <w:rPr>
                <w:spacing w:val="-22"/>
                <w:sz w:val="24"/>
                <w:szCs w:val="24"/>
                <w:lang w:val="kk-KZ"/>
              </w:rPr>
              <w:t xml:space="preserve"> </w:t>
            </w:r>
            <w:r w:rsidRPr="00F95731">
              <w:rPr>
                <w:sz w:val="24"/>
                <w:szCs w:val="24"/>
                <w:lang w:val="kk-KZ"/>
              </w:rPr>
              <w:t>пайда болып, оның қоғамға әсерін</w:t>
            </w:r>
            <w:r w:rsidRPr="00F95731">
              <w:rPr>
                <w:spacing w:val="-3"/>
                <w:sz w:val="24"/>
                <w:szCs w:val="24"/>
                <w:lang w:val="kk-KZ"/>
              </w:rPr>
              <w:t xml:space="preserve"> </w:t>
            </w:r>
            <w:r w:rsidRPr="00F95731">
              <w:rPr>
                <w:sz w:val="24"/>
                <w:szCs w:val="24"/>
                <w:lang w:val="kk-KZ"/>
              </w:rPr>
              <w:t>анықтайды;</w:t>
            </w:r>
          </w:p>
          <w:p w:rsidR="00F42FC8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F42FC8" w:rsidRPr="007A2509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7A250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кері байланыс береді.</w:t>
            </w:r>
          </w:p>
          <w:p w:rsidR="00F42FC8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  <w:p w:rsidR="00F42FC8" w:rsidRPr="00632E41" w:rsidRDefault="00F42FC8" w:rsidP="003C23AB">
            <w:pPr>
              <w:shd w:val="clear" w:color="auto" w:fill="FFFFFF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632E4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 xml:space="preserve">Керекті сөздердің орнын табады. </w:t>
            </w: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</w:tcPr>
          <w:p w:rsidR="00F42FC8" w:rsidRDefault="00F42FC8" w:rsidP="003C23AB">
            <w:pPr>
              <w:pStyle w:val="TableParagraph"/>
              <w:spacing w:line="237" w:lineRule="auto"/>
              <w:ind w:right="1400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>Дискриптор:  реті дұрысы 2 балл, жартылай дұрысы 1 балл</w:t>
            </w: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20641C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0641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ФБ; дискриптор</w:t>
            </w: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Математика ғылым саласын дұрыс тапқаны үшін 1 балл;</w:t>
            </w: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Астрономия ғылым саласын дұрыс тапқаны үшін 1 балл;</w:t>
            </w: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Геометрия ғылым саласын дұрыс сәйкестендіргені үшін 1 бал;</w:t>
            </w: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42FC8" w:rsidRPr="000A7C7F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A7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Дискриптор:</w:t>
            </w:r>
          </w:p>
          <w:p w:rsidR="00F42FC8" w:rsidRPr="00F95731" w:rsidRDefault="00F42FC8" w:rsidP="003C23AB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A7C7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Әр дұрыс табылған сөзге 1 балл, максималды балл 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Сурет карточкалар</w:t>
            </w: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Кесте</w:t>
            </w: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</w:p>
          <w:p w:rsidR="00F42FC8" w:rsidRPr="00F95731" w:rsidRDefault="00F42FC8" w:rsidP="003C23AB">
            <w:pPr>
              <w:jc w:val="both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/>
              </w:rPr>
              <w:t>карта</w:t>
            </w:r>
          </w:p>
        </w:tc>
      </w:tr>
      <w:tr w:rsidR="00F42FC8" w:rsidRPr="00F42FC8" w:rsidTr="00F42FC8">
        <w:trPr>
          <w:jc w:val="center"/>
        </w:trPr>
        <w:tc>
          <w:tcPr>
            <w:tcW w:w="2290" w:type="dxa"/>
            <w:tcBorders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lastRenderedPageBreak/>
              <w:t xml:space="preserve">Қорытынды </w:t>
            </w: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EF1164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F1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«ПОПС әдісі»</w:t>
            </w:r>
          </w:p>
          <w:p w:rsidR="00F42FC8" w:rsidRPr="00EF1164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F1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Менің ойымша –</w:t>
            </w:r>
          </w:p>
          <w:p w:rsidR="00F42FC8" w:rsidRPr="00EF1164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F1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Себебі-</w:t>
            </w:r>
          </w:p>
          <w:p w:rsidR="00F42FC8" w:rsidRPr="00EF1164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F1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Мысалы-</w:t>
            </w:r>
          </w:p>
          <w:p w:rsidR="00F42FC8" w:rsidRPr="00EF1164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</w:pPr>
            <w:r w:rsidRPr="00EF116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en-GB"/>
              </w:rPr>
              <w:t>Қорыта айтқанда-</w:t>
            </w:r>
          </w:p>
          <w:p w:rsidR="00F42FC8" w:rsidRPr="00F95731" w:rsidRDefault="00F42FC8" w:rsidP="003C23AB">
            <w:pPr>
              <w:spacing w:before="60" w:after="6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</w:pPr>
            <w:r w:rsidRPr="00F9573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en-GB"/>
              </w:rPr>
              <w:t>Кері байланыс</w:t>
            </w:r>
          </w:p>
          <w:p w:rsidR="00F42FC8" w:rsidRPr="00F95731" w:rsidRDefault="00F42FC8" w:rsidP="00F42FC8">
            <w:pPr>
              <w:widowControl w:val="0"/>
              <w:numPr>
                <w:ilvl w:val="0"/>
                <w:numId w:val="5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Бүгінгі сабақ мазмұны түсінікті ме? </w:t>
            </w:r>
          </w:p>
          <w:p w:rsidR="00F42FC8" w:rsidRPr="00F95731" w:rsidRDefault="00F42FC8" w:rsidP="00F42FC8">
            <w:pPr>
              <w:widowControl w:val="0"/>
              <w:numPr>
                <w:ilvl w:val="0"/>
                <w:numId w:val="5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 түсініксіз?</w:t>
            </w:r>
          </w:p>
          <w:p w:rsidR="00F42FC8" w:rsidRPr="00F95731" w:rsidRDefault="00F42FC8" w:rsidP="00F42FC8">
            <w:pPr>
              <w:widowControl w:val="0"/>
              <w:numPr>
                <w:ilvl w:val="0"/>
                <w:numId w:val="5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Нені білгіңіз келеді?</w:t>
            </w:r>
          </w:p>
          <w:p w:rsidR="00F42FC8" w:rsidRPr="00F95731" w:rsidRDefault="00F42FC8" w:rsidP="00F42FC8">
            <w:pPr>
              <w:widowControl w:val="0"/>
              <w:numPr>
                <w:ilvl w:val="0"/>
                <w:numId w:val="5"/>
              </w:numPr>
              <w:ind w:left="714" w:hanging="3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9573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Мақсатымызға жеттік пе?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</w:rPr>
            </w:pPr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spacing w:line="266" w:lineRule="auto"/>
              <w:ind w:left="108" w:firstLine="35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9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бағалау </w:t>
            </w:r>
            <w:r w:rsidRPr="00F9573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критерийлерімен  өз деңгейлерін  бағалайды</w:t>
            </w: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42FC8" w:rsidRPr="00F95731" w:rsidRDefault="00F42FC8" w:rsidP="003C23AB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FC8" w:rsidRPr="00EF1164" w:rsidRDefault="00F42FC8" w:rsidP="003C23AB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11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F42FC8" w:rsidRPr="00F95731" w:rsidRDefault="00F42FC8" w:rsidP="003C23AB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42FC8" w:rsidRPr="00F42FC8" w:rsidTr="00F42FC8">
        <w:trPr>
          <w:jc w:val="center"/>
        </w:trPr>
        <w:tc>
          <w:tcPr>
            <w:tcW w:w="2290" w:type="dxa"/>
            <w:tcBorders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F95731"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  <w:t>Үй тапсырмасы</w:t>
            </w:r>
          </w:p>
        </w:tc>
        <w:tc>
          <w:tcPr>
            <w:tcW w:w="581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 бет, 8 тақырыпты оқып, түсініп  келу</w:t>
            </w:r>
          </w:p>
        </w:tc>
        <w:tc>
          <w:tcPr>
            <w:tcW w:w="241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3026" w:type="dxa"/>
            <w:tcBorders>
              <w:left w:val="single" w:sz="4" w:space="0" w:color="auto"/>
              <w:righ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673" w:type="dxa"/>
            <w:tcBorders>
              <w:left w:val="single" w:sz="4" w:space="0" w:color="auto"/>
            </w:tcBorders>
          </w:tcPr>
          <w:p w:rsidR="00F42FC8" w:rsidRPr="00F95731" w:rsidRDefault="00F42FC8" w:rsidP="003C23AB">
            <w:pPr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</w:tr>
    </w:tbl>
    <w:p w:rsidR="00E156B3" w:rsidRPr="00F42FC8" w:rsidRDefault="00E156B3">
      <w:pPr>
        <w:rPr>
          <w:lang w:val="kk-KZ"/>
        </w:rPr>
      </w:pPr>
    </w:p>
    <w:sectPr w:rsidR="00E156B3" w:rsidRPr="00F42FC8" w:rsidSect="00F42F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3E9E"/>
    <w:multiLevelType w:val="hybridMultilevel"/>
    <w:tmpl w:val="05341792"/>
    <w:lvl w:ilvl="0" w:tplc="91866672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4340502">
      <w:numFmt w:val="bullet"/>
      <w:lvlText w:val="•"/>
      <w:lvlJc w:val="left"/>
      <w:pPr>
        <w:ind w:left="872" w:hanging="140"/>
      </w:pPr>
      <w:rPr>
        <w:rFonts w:hint="default"/>
        <w:lang w:val="ru-RU" w:eastAsia="ru-RU" w:bidi="ru-RU"/>
      </w:rPr>
    </w:lvl>
    <w:lvl w:ilvl="2" w:tplc="8D0CA67A">
      <w:numFmt w:val="bullet"/>
      <w:lvlText w:val="•"/>
      <w:lvlJc w:val="left"/>
      <w:pPr>
        <w:ind w:left="1624" w:hanging="140"/>
      </w:pPr>
      <w:rPr>
        <w:rFonts w:hint="default"/>
        <w:lang w:val="ru-RU" w:eastAsia="ru-RU" w:bidi="ru-RU"/>
      </w:rPr>
    </w:lvl>
    <w:lvl w:ilvl="3" w:tplc="1A581C6C">
      <w:numFmt w:val="bullet"/>
      <w:lvlText w:val="•"/>
      <w:lvlJc w:val="left"/>
      <w:pPr>
        <w:ind w:left="2377" w:hanging="140"/>
      </w:pPr>
      <w:rPr>
        <w:rFonts w:hint="default"/>
        <w:lang w:val="ru-RU" w:eastAsia="ru-RU" w:bidi="ru-RU"/>
      </w:rPr>
    </w:lvl>
    <w:lvl w:ilvl="4" w:tplc="ADF28B7E">
      <w:numFmt w:val="bullet"/>
      <w:lvlText w:val="•"/>
      <w:lvlJc w:val="left"/>
      <w:pPr>
        <w:ind w:left="3129" w:hanging="140"/>
      </w:pPr>
      <w:rPr>
        <w:rFonts w:hint="default"/>
        <w:lang w:val="ru-RU" w:eastAsia="ru-RU" w:bidi="ru-RU"/>
      </w:rPr>
    </w:lvl>
    <w:lvl w:ilvl="5" w:tplc="D9CE412A">
      <w:numFmt w:val="bullet"/>
      <w:lvlText w:val="•"/>
      <w:lvlJc w:val="left"/>
      <w:pPr>
        <w:ind w:left="3882" w:hanging="140"/>
      </w:pPr>
      <w:rPr>
        <w:rFonts w:hint="default"/>
        <w:lang w:val="ru-RU" w:eastAsia="ru-RU" w:bidi="ru-RU"/>
      </w:rPr>
    </w:lvl>
    <w:lvl w:ilvl="6" w:tplc="6538ADBE">
      <w:numFmt w:val="bullet"/>
      <w:lvlText w:val="•"/>
      <w:lvlJc w:val="left"/>
      <w:pPr>
        <w:ind w:left="4634" w:hanging="140"/>
      </w:pPr>
      <w:rPr>
        <w:rFonts w:hint="default"/>
        <w:lang w:val="ru-RU" w:eastAsia="ru-RU" w:bidi="ru-RU"/>
      </w:rPr>
    </w:lvl>
    <w:lvl w:ilvl="7" w:tplc="DE5ABE72">
      <w:numFmt w:val="bullet"/>
      <w:lvlText w:val="•"/>
      <w:lvlJc w:val="left"/>
      <w:pPr>
        <w:ind w:left="5386" w:hanging="140"/>
      </w:pPr>
      <w:rPr>
        <w:rFonts w:hint="default"/>
        <w:lang w:val="ru-RU" w:eastAsia="ru-RU" w:bidi="ru-RU"/>
      </w:rPr>
    </w:lvl>
    <w:lvl w:ilvl="8" w:tplc="8C44A204">
      <w:numFmt w:val="bullet"/>
      <w:lvlText w:val="•"/>
      <w:lvlJc w:val="left"/>
      <w:pPr>
        <w:ind w:left="6139" w:hanging="140"/>
      </w:pPr>
      <w:rPr>
        <w:rFonts w:hint="default"/>
        <w:lang w:val="ru-RU" w:eastAsia="ru-RU" w:bidi="ru-RU"/>
      </w:rPr>
    </w:lvl>
  </w:abstractNum>
  <w:abstractNum w:abstractNumId="1">
    <w:nsid w:val="22263B10"/>
    <w:multiLevelType w:val="hybridMultilevel"/>
    <w:tmpl w:val="160072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951621"/>
    <w:multiLevelType w:val="hybridMultilevel"/>
    <w:tmpl w:val="5F6AEE16"/>
    <w:lvl w:ilvl="0" w:tplc="7206CC4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6DA1DEE">
      <w:numFmt w:val="bullet"/>
      <w:lvlText w:val="•"/>
      <w:lvlJc w:val="left"/>
      <w:pPr>
        <w:ind w:left="707" w:hanging="140"/>
      </w:pPr>
      <w:rPr>
        <w:rFonts w:hint="default"/>
        <w:lang w:val="ru-RU" w:eastAsia="ru-RU" w:bidi="ru-RU"/>
      </w:rPr>
    </w:lvl>
    <w:lvl w:ilvl="2" w:tplc="7A42A074">
      <w:numFmt w:val="bullet"/>
      <w:lvlText w:val="•"/>
      <w:lvlJc w:val="left"/>
      <w:pPr>
        <w:ind w:left="1295" w:hanging="140"/>
      </w:pPr>
      <w:rPr>
        <w:rFonts w:hint="default"/>
        <w:lang w:val="ru-RU" w:eastAsia="ru-RU" w:bidi="ru-RU"/>
      </w:rPr>
    </w:lvl>
    <w:lvl w:ilvl="3" w:tplc="206407EE">
      <w:numFmt w:val="bullet"/>
      <w:lvlText w:val="•"/>
      <w:lvlJc w:val="left"/>
      <w:pPr>
        <w:ind w:left="1882" w:hanging="140"/>
      </w:pPr>
      <w:rPr>
        <w:rFonts w:hint="default"/>
        <w:lang w:val="ru-RU" w:eastAsia="ru-RU" w:bidi="ru-RU"/>
      </w:rPr>
    </w:lvl>
    <w:lvl w:ilvl="4" w:tplc="81DE90E8">
      <w:numFmt w:val="bullet"/>
      <w:lvlText w:val="•"/>
      <w:lvlJc w:val="left"/>
      <w:pPr>
        <w:ind w:left="2470" w:hanging="140"/>
      </w:pPr>
      <w:rPr>
        <w:rFonts w:hint="default"/>
        <w:lang w:val="ru-RU" w:eastAsia="ru-RU" w:bidi="ru-RU"/>
      </w:rPr>
    </w:lvl>
    <w:lvl w:ilvl="5" w:tplc="BC549890">
      <w:numFmt w:val="bullet"/>
      <w:lvlText w:val="•"/>
      <w:lvlJc w:val="left"/>
      <w:pPr>
        <w:ind w:left="3058" w:hanging="140"/>
      </w:pPr>
      <w:rPr>
        <w:rFonts w:hint="default"/>
        <w:lang w:val="ru-RU" w:eastAsia="ru-RU" w:bidi="ru-RU"/>
      </w:rPr>
    </w:lvl>
    <w:lvl w:ilvl="6" w:tplc="397EF31C">
      <w:numFmt w:val="bullet"/>
      <w:lvlText w:val="•"/>
      <w:lvlJc w:val="left"/>
      <w:pPr>
        <w:ind w:left="3645" w:hanging="140"/>
      </w:pPr>
      <w:rPr>
        <w:rFonts w:hint="default"/>
        <w:lang w:val="ru-RU" w:eastAsia="ru-RU" w:bidi="ru-RU"/>
      </w:rPr>
    </w:lvl>
    <w:lvl w:ilvl="7" w:tplc="3E04991C">
      <w:numFmt w:val="bullet"/>
      <w:lvlText w:val="•"/>
      <w:lvlJc w:val="left"/>
      <w:pPr>
        <w:ind w:left="4233" w:hanging="140"/>
      </w:pPr>
      <w:rPr>
        <w:rFonts w:hint="default"/>
        <w:lang w:val="ru-RU" w:eastAsia="ru-RU" w:bidi="ru-RU"/>
      </w:rPr>
    </w:lvl>
    <w:lvl w:ilvl="8" w:tplc="74D0E4F4">
      <w:numFmt w:val="bullet"/>
      <w:lvlText w:val="•"/>
      <w:lvlJc w:val="left"/>
      <w:pPr>
        <w:ind w:left="4820" w:hanging="140"/>
      </w:pPr>
      <w:rPr>
        <w:rFonts w:hint="default"/>
        <w:lang w:val="ru-RU" w:eastAsia="ru-RU" w:bidi="ru-RU"/>
      </w:rPr>
    </w:lvl>
  </w:abstractNum>
  <w:abstractNum w:abstractNumId="3">
    <w:nsid w:val="4B152698"/>
    <w:multiLevelType w:val="hybridMultilevel"/>
    <w:tmpl w:val="A77851D4"/>
    <w:lvl w:ilvl="0" w:tplc="9B3CE20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6E82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494BF3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8A57F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92892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E26CD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F805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8AE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C2ED8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C9F0F8A"/>
    <w:multiLevelType w:val="hybridMultilevel"/>
    <w:tmpl w:val="B59A6AFA"/>
    <w:lvl w:ilvl="0" w:tplc="8D2A19F8">
      <w:start w:val="1"/>
      <w:numFmt w:val="decimal"/>
      <w:lvlText w:val="%1."/>
      <w:lvlJc w:val="left"/>
      <w:pPr>
        <w:ind w:left="11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A77CAFC0">
      <w:numFmt w:val="bullet"/>
      <w:lvlText w:val="•"/>
      <w:lvlJc w:val="left"/>
      <w:pPr>
        <w:ind w:left="801" w:hanging="240"/>
      </w:pPr>
      <w:rPr>
        <w:rFonts w:hint="default"/>
        <w:lang w:val="ru-RU" w:eastAsia="ru-RU" w:bidi="ru-RU"/>
      </w:rPr>
    </w:lvl>
    <w:lvl w:ilvl="2" w:tplc="C554C702">
      <w:numFmt w:val="bullet"/>
      <w:lvlText w:val="•"/>
      <w:lvlJc w:val="left"/>
      <w:pPr>
        <w:ind w:left="1483" w:hanging="240"/>
      </w:pPr>
      <w:rPr>
        <w:rFonts w:hint="default"/>
        <w:lang w:val="ru-RU" w:eastAsia="ru-RU" w:bidi="ru-RU"/>
      </w:rPr>
    </w:lvl>
    <w:lvl w:ilvl="3" w:tplc="2DDA4F76">
      <w:numFmt w:val="bullet"/>
      <w:lvlText w:val="•"/>
      <w:lvlJc w:val="left"/>
      <w:pPr>
        <w:ind w:left="2165" w:hanging="240"/>
      </w:pPr>
      <w:rPr>
        <w:rFonts w:hint="default"/>
        <w:lang w:val="ru-RU" w:eastAsia="ru-RU" w:bidi="ru-RU"/>
      </w:rPr>
    </w:lvl>
    <w:lvl w:ilvl="4" w:tplc="E8C442DE">
      <w:numFmt w:val="bullet"/>
      <w:lvlText w:val="•"/>
      <w:lvlJc w:val="left"/>
      <w:pPr>
        <w:ind w:left="2847" w:hanging="240"/>
      </w:pPr>
      <w:rPr>
        <w:rFonts w:hint="default"/>
        <w:lang w:val="ru-RU" w:eastAsia="ru-RU" w:bidi="ru-RU"/>
      </w:rPr>
    </w:lvl>
    <w:lvl w:ilvl="5" w:tplc="BE5C53A0">
      <w:numFmt w:val="bullet"/>
      <w:lvlText w:val="•"/>
      <w:lvlJc w:val="left"/>
      <w:pPr>
        <w:ind w:left="3529" w:hanging="240"/>
      </w:pPr>
      <w:rPr>
        <w:rFonts w:hint="default"/>
        <w:lang w:val="ru-RU" w:eastAsia="ru-RU" w:bidi="ru-RU"/>
      </w:rPr>
    </w:lvl>
    <w:lvl w:ilvl="6" w:tplc="A6162B48">
      <w:numFmt w:val="bullet"/>
      <w:lvlText w:val="•"/>
      <w:lvlJc w:val="left"/>
      <w:pPr>
        <w:ind w:left="4211" w:hanging="240"/>
      </w:pPr>
      <w:rPr>
        <w:rFonts w:hint="default"/>
        <w:lang w:val="ru-RU" w:eastAsia="ru-RU" w:bidi="ru-RU"/>
      </w:rPr>
    </w:lvl>
    <w:lvl w:ilvl="7" w:tplc="CE6A6A18">
      <w:numFmt w:val="bullet"/>
      <w:lvlText w:val="•"/>
      <w:lvlJc w:val="left"/>
      <w:pPr>
        <w:ind w:left="4893" w:hanging="240"/>
      </w:pPr>
      <w:rPr>
        <w:rFonts w:hint="default"/>
        <w:lang w:val="ru-RU" w:eastAsia="ru-RU" w:bidi="ru-RU"/>
      </w:rPr>
    </w:lvl>
    <w:lvl w:ilvl="8" w:tplc="889C43E2">
      <w:numFmt w:val="bullet"/>
      <w:lvlText w:val="•"/>
      <w:lvlJc w:val="left"/>
      <w:pPr>
        <w:ind w:left="5575" w:hanging="24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E2"/>
    <w:rsid w:val="00740FE2"/>
    <w:rsid w:val="00E156B3"/>
    <w:rsid w:val="00F4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42F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F42FC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4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F4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FC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2FC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2FC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F42FC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F42FC8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F42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Balloon Text"/>
    <w:basedOn w:val="a"/>
    <w:link w:val="a7"/>
    <w:uiPriority w:val="99"/>
    <w:semiHidden/>
    <w:unhideWhenUsed/>
    <w:rsid w:val="00F42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2FC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512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erkebulan2909@inbox.ru</dc:creator>
  <cp:keywords/>
  <dc:description/>
  <cp:lastModifiedBy>erkebulan2909@inbox.ru</cp:lastModifiedBy>
  <cp:revision>2</cp:revision>
  <dcterms:created xsi:type="dcterms:W3CDTF">2021-10-25T10:41:00Z</dcterms:created>
  <dcterms:modified xsi:type="dcterms:W3CDTF">2021-10-25T10:42:00Z</dcterms:modified>
</cp:coreProperties>
</file>