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187A" w14:textId="77777777" w:rsidR="00D27182" w:rsidRPr="0011201A" w:rsidRDefault="00D27182" w:rsidP="00D27182">
      <w:pPr>
        <w:pStyle w:val="a3"/>
        <w:shd w:val="clear" w:color="auto" w:fill="FFFFFF" w:themeFill="background1"/>
        <w:spacing w:before="0" w:beforeAutospacing="0" w:after="0" w:afterAutospacing="0" w:line="288" w:lineRule="atLeast"/>
        <w:jc w:val="center"/>
        <w:rPr>
          <w:b/>
          <w:i/>
          <w:iCs/>
          <w:color w:val="333333"/>
          <w:sz w:val="36"/>
          <w:szCs w:val="28"/>
          <w:lang w:val="kk-KZ"/>
        </w:rPr>
      </w:pPr>
      <w:r w:rsidRPr="0011201A">
        <w:rPr>
          <w:b/>
          <w:i/>
          <w:iCs/>
          <w:color w:val="333333"/>
          <w:sz w:val="36"/>
          <w:szCs w:val="28"/>
          <w:lang w:val="kk-KZ"/>
        </w:rPr>
        <w:t>Тіл мәртебесі- ел мерейі</w:t>
      </w:r>
    </w:p>
    <w:p w14:paraId="7DF9BE48" w14:textId="77777777" w:rsidR="0011201A" w:rsidRDefault="0011201A" w:rsidP="00D27182">
      <w:pPr>
        <w:pStyle w:val="a3"/>
        <w:shd w:val="clear" w:color="auto" w:fill="FFFFFF" w:themeFill="background1"/>
        <w:spacing w:before="0" w:beforeAutospacing="0" w:after="0" w:afterAutospacing="0" w:line="288" w:lineRule="atLeast"/>
        <w:jc w:val="center"/>
        <w:rPr>
          <w:b/>
          <w:i/>
          <w:iCs/>
          <w:color w:val="333333"/>
          <w:sz w:val="28"/>
          <w:szCs w:val="28"/>
          <w:lang w:val="kk-KZ"/>
        </w:rPr>
      </w:pPr>
    </w:p>
    <w:p w14:paraId="7105D8AC" w14:textId="77777777" w:rsidR="0011201A" w:rsidRDefault="0011201A" w:rsidP="00D27182">
      <w:pPr>
        <w:pStyle w:val="a3"/>
        <w:shd w:val="clear" w:color="auto" w:fill="FFFFFF" w:themeFill="background1"/>
        <w:spacing w:before="0" w:beforeAutospacing="0" w:after="0" w:afterAutospacing="0" w:line="288" w:lineRule="atLeast"/>
        <w:jc w:val="center"/>
        <w:rPr>
          <w:b/>
          <w:i/>
          <w:iCs/>
          <w:color w:val="333333"/>
          <w:sz w:val="28"/>
          <w:szCs w:val="28"/>
          <w:lang w:val="kk-KZ"/>
        </w:rPr>
      </w:pPr>
      <w:r>
        <w:rPr>
          <w:b/>
          <w:i/>
          <w:iCs/>
          <w:color w:val="333333"/>
          <w:sz w:val="28"/>
          <w:szCs w:val="28"/>
          <w:lang w:val="kk-KZ"/>
        </w:rPr>
        <w:t>Баяндама</w:t>
      </w:r>
    </w:p>
    <w:p w14:paraId="08563CE4" w14:textId="77777777" w:rsidR="0011201A" w:rsidRDefault="0011201A" w:rsidP="00D27182">
      <w:pPr>
        <w:pStyle w:val="a3"/>
        <w:shd w:val="clear" w:color="auto" w:fill="FFFFFF" w:themeFill="background1"/>
        <w:spacing w:before="0" w:beforeAutospacing="0" w:after="0" w:afterAutospacing="0" w:line="288" w:lineRule="atLeast"/>
        <w:jc w:val="center"/>
        <w:rPr>
          <w:b/>
          <w:i/>
          <w:iCs/>
          <w:color w:val="333333"/>
          <w:sz w:val="28"/>
          <w:szCs w:val="28"/>
          <w:lang w:val="kk-KZ"/>
        </w:rPr>
      </w:pPr>
    </w:p>
    <w:p w14:paraId="6F6ABAC9" w14:textId="77777777" w:rsidR="0011201A" w:rsidRPr="00EA1089" w:rsidRDefault="0011201A" w:rsidP="0011201A">
      <w:pPr>
        <w:spacing w:after="0"/>
        <w:jc w:val="right"/>
        <w:rPr>
          <w:rFonts w:ascii="Times New Roman" w:hAnsi="Times New Roman" w:cs="Times New Roman"/>
          <w:b/>
          <w:i/>
          <w:sz w:val="28"/>
          <w:szCs w:val="28"/>
          <w:lang w:val="kk-KZ"/>
        </w:rPr>
      </w:pPr>
      <w:r w:rsidRPr="00EA1089">
        <w:rPr>
          <w:rFonts w:ascii="Times New Roman" w:hAnsi="Times New Roman" w:cs="Times New Roman"/>
          <w:b/>
          <w:i/>
          <w:sz w:val="28"/>
          <w:szCs w:val="28"/>
          <w:lang w:val="kk-KZ"/>
        </w:rPr>
        <w:t>Сәду Саида Әбілсейітқызы</w:t>
      </w:r>
    </w:p>
    <w:p w14:paraId="6C8CA78E" w14:textId="2BBB1600" w:rsidR="0011201A" w:rsidRPr="00EA1089" w:rsidRDefault="0011201A" w:rsidP="0011201A">
      <w:pPr>
        <w:spacing w:after="0"/>
        <w:jc w:val="right"/>
        <w:rPr>
          <w:rFonts w:ascii="Times New Roman" w:hAnsi="Times New Roman" w:cs="Times New Roman"/>
          <w:b/>
          <w:i/>
          <w:sz w:val="28"/>
          <w:szCs w:val="28"/>
          <w:lang w:val="kk-KZ"/>
        </w:rPr>
      </w:pPr>
      <w:r w:rsidRPr="00EA1089">
        <w:rPr>
          <w:rFonts w:ascii="Times New Roman" w:hAnsi="Times New Roman" w:cs="Times New Roman"/>
          <w:b/>
          <w:i/>
          <w:sz w:val="28"/>
          <w:szCs w:val="28"/>
          <w:lang w:val="kk-KZ"/>
        </w:rPr>
        <w:t>Атырау облысы</w:t>
      </w:r>
      <w:r w:rsidR="00114B65">
        <w:rPr>
          <w:rFonts w:ascii="Times New Roman" w:hAnsi="Times New Roman" w:cs="Times New Roman"/>
          <w:b/>
          <w:i/>
          <w:sz w:val="28"/>
          <w:szCs w:val="28"/>
          <w:lang w:val="kk-KZ"/>
        </w:rPr>
        <w:t xml:space="preserve">, </w:t>
      </w:r>
      <w:r w:rsidRPr="00EA1089">
        <w:rPr>
          <w:rFonts w:ascii="Times New Roman" w:hAnsi="Times New Roman" w:cs="Times New Roman"/>
          <w:b/>
          <w:i/>
          <w:sz w:val="28"/>
          <w:szCs w:val="28"/>
          <w:lang w:val="kk-KZ"/>
        </w:rPr>
        <w:t>Жылой аудан</w:t>
      </w:r>
      <w:r w:rsidR="00114B65">
        <w:rPr>
          <w:rFonts w:ascii="Times New Roman" w:hAnsi="Times New Roman" w:cs="Times New Roman"/>
          <w:b/>
          <w:i/>
          <w:sz w:val="28"/>
          <w:szCs w:val="28"/>
          <w:lang w:val="kk-KZ"/>
        </w:rPr>
        <w:t>ы,</w:t>
      </w:r>
      <w:r w:rsidRPr="00EA1089">
        <w:rPr>
          <w:rFonts w:ascii="Times New Roman" w:hAnsi="Times New Roman" w:cs="Times New Roman"/>
          <w:b/>
          <w:i/>
          <w:sz w:val="28"/>
          <w:szCs w:val="28"/>
          <w:lang w:val="kk-KZ"/>
        </w:rPr>
        <w:t xml:space="preserve"> Жаңа Қаратон кенті</w:t>
      </w:r>
    </w:p>
    <w:p w14:paraId="43E9183D" w14:textId="77777777" w:rsidR="00114B65" w:rsidRDefault="00114B65" w:rsidP="0011201A">
      <w:pPr>
        <w:spacing w:after="0"/>
        <w:jc w:val="right"/>
        <w:rPr>
          <w:rFonts w:ascii="Times New Roman" w:hAnsi="Times New Roman" w:cs="Times New Roman"/>
          <w:b/>
          <w:i/>
          <w:sz w:val="28"/>
          <w:szCs w:val="28"/>
          <w:lang w:val="kk-KZ"/>
        </w:rPr>
      </w:pPr>
      <w:r>
        <w:rPr>
          <w:rFonts w:ascii="Times New Roman" w:hAnsi="Times New Roman" w:cs="Times New Roman"/>
          <w:b/>
          <w:i/>
          <w:sz w:val="28"/>
          <w:szCs w:val="28"/>
          <w:lang w:val="kk-KZ"/>
        </w:rPr>
        <w:t>«</w:t>
      </w:r>
      <w:r w:rsidR="0011201A" w:rsidRPr="00EA1089">
        <w:rPr>
          <w:rFonts w:ascii="Times New Roman" w:hAnsi="Times New Roman" w:cs="Times New Roman"/>
          <w:b/>
          <w:i/>
          <w:sz w:val="28"/>
          <w:szCs w:val="28"/>
          <w:lang w:val="kk-KZ"/>
        </w:rPr>
        <w:t xml:space="preserve">№23 </w:t>
      </w:r>
      <w:r>
        <w:rPr>
          <w:rFonts w:ascii="Times New Roman" w:hAnsi="Times New Roman" w:cs="Times New Roman"/>
          <w:b/>
          <w:i/>
          <w:sz w:val="28"/>
          <w:szCs w:val="28"/>
          <w:lang w:val="kk-KZ"/>
        </w:rPr>
        <w:t xml:space="preserve">жалпы орта білім беретін </w:t>
      </w:r>
      <w:r w:rsidR="0011201A" w:rsidRPr="00EA1089">
        <w:rPr>
          <w:rFonts w:ascii="Times New Roman" w:hAnsi="Times New Roman" w:cs="Times New Roman"/>
          <w:b/>
          <w:i/>
          <w:sz w:val="28"/>
          <w:szCs w:val="28"/>
          <w:lang w:val="kk-KZ"/>
        </w:rPr>
        <w:t xml:space="preserve"> мекте</w:t>
      </w:r>
      <w:r>
        <w:rPr>
          <w:rFonts w:ascii="Times New Roman" w:hAnsi="Times New Roman" w:cs="Times New Roman"/>
          <w:b/>
          <w:i/>
          <w:sz w:val="28"/>
          <w:szCs w:val="28"/>
          <w:lang w:val="kk-KZ"/>
        </w:rPr>
        <w:t>п» КММ</w:t>
      </w:r>
      <w:r w:rsidRPr="00114B65">
        <w:rPr>
          <w:rFonts w:ascii="Times New Roman" w:hAnsi="Times New Roman" w:cs="Times New Roman"/>
          <w:b/>
          <w:i/>
          <w:sz w:val="28"/>
          <w:szCs w:val="28"/>
          <w:lang w:val="kk-KZ"/>
        </w:rPr>
        <w:t>-</w:t>
      </w:r>
      <w:r>
        <w:rPr>
          <w:rFonts w:ascii="Times New Roman" w:hAnsi="Times New Roman" w:cs="Times New Roman"/>
          <w:b/>
          <w:i/>
          <w:sz w:val="28"/>
          <w:szCs w:val="28"/>
          <w:lang w:val="kk-KZ"/>
        </w:rPr>
        <w:t>нің</w:t>
      </w:r>
    </w:p>
    <w:p w14:paraId="6B04DA36" w14:textId="5ECAF8E3" w:rsidR="0011201A" w:rsidRPr="00EA1089" w:rsidRDefault="0011201A" w:rsidP="0011201A">
      <w:pPr>
        <w:spacing w:after="0"/>
        <w:jc w:val="right"/>
        <w:rPr>
          <w:rFonts w:ascii="Times New Roman" w:hAnsi="Times New Roman" w:cs="Times New Roman"/>
          <w:b/>
          <w:i/>
          <w:sz w:val="28"/>
          <w:szCs w:val="28"/>
          <w:lang w:val="kk-KZ"/>
        </w:rPr>
      </w:pPr>
      <w:r w:rsidRPr="00EA1089">
        <w:rPr>
          <w:rFonts w:ascii="Times New Roman" w:hAnsi="Times New Roman" w:cs="Times New Roman"/>
          <w:b/>
          <w:i/>
          <w:sz w:val="28"/>
          <w:szCs w:val="28"/>
          <w:lang w:val="kk-KZ"/>
        </w:rPr>
        <w:t xml:space="preserve"> мемлекетт</w:t>
      </w:r>
      <w:r w:rsidR="00114B65">
        <w:rPr>
          <w:rFonts w:ascii="Times New Roman" w:hAnsi="Times New Roman" w:cs="Times New Roman"/>
          <w:b/>
          <w:i/>
          <w:sz w:val="28"/>
          <w:szCs w:val="28"/>
          <w:lang w:val="kk-KZ"/>
        </w:rPr>
        <w:t>ік</w:t>
      </w:r>
      <w:r w:rsidRPr="00EA1089">
        <w:rPr>
          <w:rFonts w:ascii="Times New Roman" w:hAnsi="Times New Roman" w:cs="Times New Roman"/>
          <w:b/>
          <w:i/>
          <w:sz w:val="28"/>
          <w:szCs w:val="28"/>
          <w:lang w:val="kk-KZ"/>
        </w:rPr>
        <w:t xml:space="preserve"> тіл пәні мұғалімі</w:t>
      </w:r>
    </w:p>
    <w:p w14:paraId="34342B8D" w14:textId="77777777" w:rsidR="0011201A" w:rsidRDefault="0011201A" w:rsidP="00D27182">
      <w:pPr>
        <w:pStyle w:val="a3"/>
        <w:shd w:val="clear" w:color="auto" w:fill="FFFFFF" w:themeFill="background1"/>
        <w:spacing w:before="0" w:beforeAutospacing="0" w:after="0" w:afterAutospacing="0" w:line="288" w:lineRule="atLeast"/>
        <w:jc w:val="center"/>
        <w:rPr>
          <w:b/>
          <w:i/>
          <w:iCs/>
          <w:color w:val="333333"/>
          <w:sz w:val="28"/>
          <w:szCs w:val="28"/>
          <w:lang w:val="kk-KZ"/>
        </w:rPr>
      </w:pPr>
    </w:p>
    <w:p w14:paraId="50778348" w14:textId="77777777" w:rsidR="00D27182" w:rsidRPr="00D27182" w:rsidRDefault="00D27182" w:rsidP="00D27182">
      <w:pPr>
        <w:pStyle w:val="a3"/>
        <w:shd w:val="clear" w:color="auto" w:fill="FFFFFF" w:themeFill="background1"/>
        <w:spacing w:before="0" w:beforeAutospacing="0" w:after="0" w:afterAutospacing="0" w:line="288" w:lineRule="atLeast"/>
        <w:jc w:val="center"/>
        <w:rPr>
          <w:b/>
          <w:i/>
          <w:iCs/>
          <w:color w:val="333333"/>
          <w:sz w:val="28"/>
          <w:szCs w:val="28"/>
          <w:lang w:val="kk-KZ"/>
        </w:rPr>
      </w:pPr>
    </w:p>
    <w:p w14:paraId="44A8F587" w14:textId="77777777" w:rsidR="0074535C" w:rsidRDefault="00D27182" w:rsidP="00D27182">
      <w:pPr>
        <w:pStyle w:val="a3"/>
        <w:shd w:val="clear" w:color="auto" w:fill="FFFFFF" w:themeFill="background1"/>
        <w:spacing w:before="0" w:beforeAutospacing="0" w:after="0" w:afterAutospacing="0" w:line="288" w:lineRule="atLeast"/>
        <w:jc w:val="right"/>
        <w:rPr>
          <w:color w:val="333333"/>
          <w:sz w:val="28"/>
          <w:szCs w:val="28"/>
          <w:lang w:val="kk-KZ"/>
        </w:rPr>
      </w:pPr>
      <w:r w:rsidRPr="00D27182">
        <w:rPr>
          <w:i/>
          <w:iCs/>
          <w:color w:val="333333"/>
          <w:sz w:val="28"/>
          <w:szCs w:val="28"/>
          <w:lang w:val="kk-KZ"/>
        </w:rPr>
        <w:t>Бұл өмірде аз күн қонақ болармыз,</w:t>
      </w:r>
      <w:r w:rsidRPr="00D27182">
        <w:rPr>
          <w:color w:val="333333"/>
          <w:sz w:val="28"/>
          <w:szCs w:val="28"/>
          <w:lang w:val="kk-KZ"/>
        </w:rPr>
        <w:br/>
      </w:r>
      <w:r w:rsidRPr="00D27182">
        <w:rPr>
          <w:i/>
          <w:iCs/>
          <w:color w:val="333333"/>
          <w:sz w:val="28"/>
          <w:szCs w:val="28"/>
          <w:lang w:val="kk-KZ"/>
        </w:rPr>
        <w:t>       Мүмкін елу, мүмкін жүз жыл салармыз.</w:t>
      </w:r>
      <w:r w:rsidRPr="00D27182">
        <w:rPr>
          <w:color w:val="333333"/>
          <w:sz w:val="28"/>
          <w:szCs w:val="28"/>
          <w:lang w:val="kk-KZ"/>
        </w:rPr>
        <w:br/>
      </w:r>
      <w:r w:rsidRPr="00D27182">
        <w:rPr>
          <w:i/>
          <w:iCs/>
          <w:color w:val="333333"/>
          <w:sz w:val="28"/>
          <w:szCs w:val="28"/>
          <w:lang w:val="kk-KZ"/>
        </w:rPr>
        <w:t>Ана тілін ардақ тұтып, қастерлеп,</w:t>
      </w:r>
    </w:p>
    <w:p w14:paraId="13F450CD" w14:textId="54651379" w:rsidR="00D27182" w:rsidRDefault="00D27182" w:rsidP="00D27182">
      <w:pPr>
        <w:pStyle w:val="a3"/>
        <w:shd w:val="clear" w:color="auto" w:fill="FFFFFF" w:themeFill="background1"/>
        <w:spacing w:before="0" w:beforeAutospacing="0" w:after="0" w:afterAutospacing="0" w:line="288" w:lineRule="atLeast"/>
        <w:jc w:val="right"/>
        <w:rPr>
          <w:i/>
          <w:iCs/>
          <w:color w:val="333333"/>
          <w:sz w:val="28"/>
          <w:szCs w:val="28"/>
          <w:lang w:val="kk-KZ"/>
        </w:rPr>
      </w:pPr>
      <w:r w:rsidRPr="00D27182">
        <w:rPr>
          <w:i/>
          <w:iCs/>
          <w:color w:val="333333"/>
          <w:sz w:val="28"/>
          <w:szCs w:val="28"/>
          <w:lang w:val="kk-KZ"/>
        </w:rPr>
        <w:t>Құрметтейік келгенінше шамамыз!</w:t>
      </w:r>
    </w:p>
    <w:p w14:paraId="1ECC94AD"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p>
    <w:p w14:paraId="29708046" w14:textId="77777777" w:rsidR="00D27182" w:rsidRPr="00D27182" w:rsidRDefault="0011201A" w:rsidP="00D27182">
      <w:pPr>
        <w:pStyle w:val="a3"/>
        <w:shd w:val="clear" w:color="auto" w:fill="FFFFFF" w:themeFill="background1"/>
        <w:spacing w:before="0" w:beforeAutospacing="0" w:after="0" w:afterAutospacing="0" w:line="288" w:lineRule="atLeast"/>
        <w:jc w:val="both"/>
        <w:rPr>
          <w:color w:val="000000"/>
          <w:sz w:val="28"/>
          <w:szCs w:val="28"/>
          <w:lang w:val="kk-KZ"/>
        </w:rPr>
      </w:pPr>
      <w:r>
        <w:rPr>
          <w:color w:val="333333"/>
          <w:sz w:val="28"/>
          <w:szCs w:val="28"/>
          <w:lang w:val="kk-KZ"/>
        </w:rPr>
        <w:t xml:space="preserve">       </w:t>
      </w:r>
      <w:r w:rsidR="00D27182" w:rsidRPr="00D27182">
        <w:rPr>
          <w:color w:val="333333"/>
          <w:sz w:val="28"/>
          <w:szCs w:val="28"/>
          <w:lang w:val="kk-KZ"/>
        </w:rPr>
        <w:t>Мемлекеттік тіл Тәуелсіз елдің негізгі рәміздерінің бірі. Кез келген өркениетті елдің өзінің Туы, Елтаңбасы, Әнұраны, шекарасы болатыны секілді мемлекеттік тілі де болады. Демек, мемлекеттік тіл де — мемлекеттігіміздің негізгі атрибуттарының бірі. Біздің Ата Заңымызда «Қазақстан Республикасының мемлекеттік тілі — қазақ тілі» деп жазылған. Ал орыс тілін — ресми тіл және мемлекеттік тілмен бірдей қолданылады деп айтылған. Біз Конституция талаптарын мүлтіксіз орындауға міндеттіміз.</w:t>
      </w:r>
    </w:p>
    <w:p w14:paraId="5BF5C596"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 xml:space="preserve">Тіл адамдардың қарым-қатынас құралы болғандықтан, ол сөйлеу әрекетінің арқауы болып табылады. Тіл ұлт пен ұлтты жақындастыратын өзгеше қатынас құралы. Адам тіл арқылы бір-бірімен қатынаса алады. Қазіргі таңда, еліміз өз егемендігін алып, дербес мемлекет ретінде танылуда. Қазақстан Республикасының Президенті Н.Ә.Назарбаевтың «Қазақстан – 2050» стратегиясы – қалыптасқан мемлекеттің жаңа саяси бағыты» атты Жолдауында: «Тілге деген көзқарас, шындап келгенде елге деген көзқарас екені даусыз. Сондықтан, оған бей-жай қарамаймыз. Қазақ тілі жаппай қолданыс тіліне айналып, шын мәнінде мемлекеттік тіл мәртебесіне көтерілгенде, елімізді Қазақ мемлекеті деп атайтын боламыз»-деген болатын. Мемлекеттік тіл  тәуелсіздігіміздің жырын жырлап, бұғанасын қатайтты. «Ұлттың сақталуына да, жоғауына да себеп болатын нәрсенің ең қуаттысы – тіл» деген Ахмет Байтұрсыновтың қасиетті қағидасына сүйенсек,  Ата заң аясында бақ-берекетіміздің сақталып отырғаны тіл саясатын да дұрыс жүргізудің жемісі екені анық. Тіл – халық қазынасы, ұлттың жаны.  Тілдің мәселесі – ұлттың мәселесі. Мерейін асыратын да, құтын қашыратын да өзіміз. Отбасы өзіміз де, Отанымыз – Қазақстан! Тіл меңгеруде ата-ананың рөлі ерекше екенін, әр отбасы уыз шағынан балаға қазақ тілін үйретуді қолға алса, бұл тілдің еш қиындығы жоқ. “Ана тілін білмеген, анасын да сыйламас” демекші  өз ана тілін білмеген жаннан, анасын сыйлайтын жанның шығуы неғайбыл. М.Шахановша айтатын болсам, қазіргі таңда өз тілін өгейсіп, «мәңгүрттеніп» жүргендер көп. Шынында қазақ пен қазақтың, әке мен </w:t>
      </w:r>
      <w:r w:rsidRPr="00D27182">
        <w:rPr>
          <w:color w:val="333333"/>
          <w:sz w:val="28"/>
          <w:szCs w:val="28"/>
          <w:lang w:val="kk-KZ"/>
        </w:rPr>
        <w:lastRenderedPageBreak/>
        <w:t>баланың, әріптестердің жұмыста қазақ тілінде сөйлеспеуі көңілге қонымсыз-ақ жәйт. Бірақ қазақ тілі – тек қазақ халқының тілі емес, мемлекеттік тіл – ортақ тіліміз. Қазақстанда тұратын, оны Отаным деп қабылдайтын, өзін Қазақстанның патриоты деп есептейтін азаматтардың тілі. Елбасымыз айтқандай, «Қазақстанның болашағы – қазақ тілінде».  Ендеше, тілімізді, ұлтымызды отбасымызды қадірлегендей қадірлейік!</w:t>
      </w:r>
    </w:p>
    <w:p w14:paraId="7EA9E241"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Өзге тілді ұлт мектептеріне қазақ тілін негізгі пәндердің бірі ретінде қою тілді дамытуға жасалған дұрыс қадамдардың бірі деп айтуыма болады.  Себебі, жоғарыда айтып кеткенімдей, өзін Қазақстанның азаматымын деп санайтын әрбір адам мемлекеттік тілді білуі шарт деп ойлаймын. Мен өзге тілді ұлт мектептеріндегі қазақ тілі мен әдебиеті мамандығы саласында білім алып жүрмін және болашақта қазақ тілін дамыту мақсатында жұмыс жасағым  келетінін айтқым келеді. Тіл – адамдар арасындағы қарым-қатынастың аса маңызды құралы ғана емес,  ойлаудың, дүниетанымның, рухани мәдениетті жасаудың ұлттық ұжымдық тәрбиесін жинақтаудың, сақтаудың құралы. Жас ұрпақты тәрбиелеу, оларға ғылым мен білімді үйрету  тіл арқылы жүзеге асады. Мемлекеттік тілді оқыта отырып, жастардың бойына елдік сана сіңіріліп,  мемлекеттік рәміз, ұлттық діл, ұлттық болмыс туралы ақпараттар толық беріледі.</w:t>
      </w:r>
    </w:p>
    <w:p w14:paraId="5659E4DA"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Біздің қазақ халқының тілі өте бай, айтылуға орамды, көркем тіл. Тіл-адамның барлық саналы өмірінің құралы: өнер-білімді, мәдениеттілікті, қоғамның белсенді азаматы болуды ол тіл арқылы үйренеді. Тіл оның ішінде біздің ана тілі еліміздегі халықтардың барлық іс-әрекетінің, қарым-қатынасының құралы болуы тиіс, оның мәдениетін жоғары сатыға көтеру әрбіріміздің борышымыз. Тіл байлығын игеру – ана тілін қадрлейтін, тіл мәдениетінің шыңына қол созатын адамның әрекеті. Ана тілін жақсы білу — әркімнің азаматтық борышы, қоғамда атқаратын қызметінің тірегі. Еліміздің тәуелсіз мемлекет болып, егемендік алуы тілі мен психологиясына оның өз мәнінде дамуына мүмкіндік берді. Бүгінгі күні мемлекеттік тілді қоғам өмірінің барлық саласына тереңдете енгізу мәселесі үлкен маңыз алып отыр. Соңғы кезде мемлекеттік тілдің өрісін кеңейтуге, оның өркен жайып дамуына ықпал ететін басты-басты қадамдар жасалуда.</w:t>
      </w:r>
    </w:p>
    <w:p w14:paraId="51AD682B"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Тіл туралы заңның қабылданғаны, оның баптарының жүзеге асырылуының бағдарламаларының жасақталғаны, мемлекет басшысының тіл саясатында дұрыс бағыт ұстап, қолдау танытып отырғаны көпке мәлім. Аталған әрекеттердің бастауы мектептерде қазақ тілін оқып үйретуді дұрыс жолға қою болып табылатыны сөзсіз. Сол себепті басты жауапкершілік тіл мамандары біздерге жүктеліп отыр. Ата заңының баптарында сонымен қатар «Тіл саясатының тұжырымдамасы» мен «Тіл туралы Заңда» айтылған басты мәселе мемлекеттік қазақ тілін дамыту.</w:t>
      </w:r>
    </w:p>
    <w:p w14:paraId="048225D2"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Қазақ халқының қаһарман ұлы Бауыржан Момышұлы өз заманында: “Тіл байлығы – елдің елдігін, жұртшылығын, ғылыми әдебиетін, өнеркәсібін, мәдениетін, қоғамдық құрылысын, салт-санасының, жауынгерлік дәстүрінің, мұрасының қай дәрежеде екенін көрсететін сөзсіз дәлелі, мөлшері” — деп тайға таңба басқандай анық та айқын көрсетіп берген болатын.</w:t>
      </w:r>
    </w:p>
    <w:p w14:paraId="0FF1A7DC"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lastRenderedPageBreak/>
        <w:t>Бұрынғы даналардан қалған: «Қанша тілді білсең, сонша мәдениеттісің, сонша байсың» деген сөз бар. Әрине, құптарға боларлық ой, бірақ, өзге тілді білемін деп жүргенде өз тілімізден көз жазып қалмайық! Қазақстандықтардың бәріне жуығы көпұлтты ортада өмірге келген. Қазақстанның көпұлтты болуы – ешкімнің қолдан жасаған әрекетінің нәтижесі емес, тарихи даму жолымен солай қалыптасты. Және бұл біздің еліміздің кемшілігі емес, басқалардан артықшылығы. Өйткені, көптүрлі мәдениеттің, діннің, дәстүрдің, білімнің, т.б. арасынан шыққан жақсылықтарды бойымызға сіңіре аламыз.</w:t>
      </w:r>
    </w:p>
    <w:p w14:paraId="44C149BC"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Тәуелсіздіктің негізгі  тірегі – ұлттың тілі, діні, ділі. Тәңірдің адам баласына жасаған  сыйы да  — тіл. Ол- қасиетті де қастерлі. Оның бойында өзекті, жанды өзіне тартып тұратын керемет күш бар. Тілде бүкіл тіршілік тұрғандай.  Тіл – ұлттың аса игілікті әрі оның өзіне тән ажырағысыз белгісі. Тілдің тағдыры – баршамыздың қолымызда.</w:t>
      </w:r>
    </w:p>
    <w:p w14:paraId="46368E95"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Тілді оқып-үйренуді барынша жоғары деңгейге көтеру қажет. Елбасы Н.Ә.Назарбаевтың тіл туралы талап міндеттерінде «Қазақ  қазақпен қазақша сөйлессін» деген. Бұл әр қазақстандықтың қастерлі парызы.  Қазақ тілінің өз мәртебесіне  сай толыққанды қоғамдық қызмет атқаруы аса қанағаттанғысыз екенін, жан-тәнімізбен түсіне отырып,  бүгінде «Тіл туралы» заңның жүзеге асу барысын талқылауда басты назарды мемлекеттік тіл тағдырына  аударарымыз анық.  Өйткені қазақ тілі әлемдік мәдениеттің бөлінбес  бөлшегі ретінде  тек қазақ топырағында  ғана мемлекеттік мәртебені талап ете алады.</w:t>
      </w:r>
    </w:p>
    <w:p w14:paraId="3608C970" w14:textId="77777777" w:rsidR="00D27182" w:rsidRDefault="00D27182" w:rsidP="00D27182">
      <w:pPr>
        <w:pStyle w:val="a3"/>
        <w:shd w:val="clear" w:color="auto" w:fill="FFFFFF" w:themeFill="background1"/>
        <w:spacing w:before="0" w:beforeAutospacing="0" w:after="0" w:afterAutospacing="0" w:line="288" w:lineRule="atLeast"/>
        <w:jc w:val="both"/>
        <w:rPr>
          <w:color w:val="333333"/>
          <w:sz w:val="28"/>
          <w:szCs w:val="28"/>
          <w:lang w:val="kk-KZ"/>
        </w:rPr>
      </w:pPr>
      <w:r w:rsidRPr="00D27182">
        <w:rPr>
          <w:color w:val="333333"/>
          <w:sz w:val="28"/>
          <w:szCs w:val="28"/>
          <w:lang w:val="kk-KZ"/>
        </w:rPr>
        <w:t>Тілдерді дамыту – елдердің мемлекеттік саясаттың аса маңызды бағыттарының бірі. Жалпы мемлекеттік тіл саясатын толыққанды жүзеге асыру бұл бұқаралық іске айналғанда ғана көздеген мақсатына жете алады. Тіліміз құрып кетті, құрдымға батып жатыр деп отыра бермей, оның маңызы мен мүмкіндіктерін жан-жақты ашып,  жұрттың оған деген сенімін нығайтуға  күш салғанымыз дұрыс.  Тілді насихаттауда,үйретуде жеке адамдардың, отбасының атқарар қызметін жан-жақты зерттеп, оны жүзеге асырудың озық әдістемесін жасауда да БАҚ-тың атқарар қызметі мол болуы тиіс.</w:t>
      </w:r>
    </w:p>
    <w:p w14:paraId="0A24A954" w14:textId="77777777" w:rsidR="0011201A" w:rsidRPr="0011201A" w:rsidRDefault="0011201A" w:rsidP="0011201A">
      <w:pPr>
        <w:pStyle w:val="a3"/>
        <w:shd w:val="clear" w:color="auto" w:fill="FFFFFF" w:themeFill="background1"/>
        <w:spacing w:before="0" w:beforeAutospacing="0" w:after="0" w:afterAutospacing="0" w:line="360" w:lineRule="atLeast"/>
        <w:jc w:val="both"/>
        <w:textAlignment w:val="baseline"/>
        <w:rPr>
          <w:color w:val="000000"/>
          <w:sz w:val="28"/>
          <w:szCs w:val="28"/>
          <w:lang w:val="kk-KZ"/>
        </w:rPr>
      </w:pPr>
      <w:r>
        <w:rPr>
          <w:color w:val="000000"/>
          <w:sz w:val="28"/>
          <w:szCs w:val="28"/>
          <w:lang w:val="kk-KZ"/>
        </w:rPr>
        <w:t>Ел Президенті Қ.</w:t>
      </w:r>
      <w:r w:rsidRPr="0011201A">
        <w:rPr>
          <w:color w:val="000000"/>
          <w:sz w:val="28"/>
          <w:szCs w:val="28"/>
          <w:lang w:val="kk-KZ"/>
        </w:rPr>
        <w:t xml:space="preserve">Тоқаев </w:t>
      </w:r>
      <w:r>
        <w:rPr>
          <w:color w:val="000000"/>
          <w:sz w:val="28"/>
          <w:szCs w:val="28"/>
          <w:lang w:val="kk-KZ"/>
        </w:rPr>
        <w:t xml:space="preserve">1 қыркүйек 2021 жылғы жолдауында </w:t>
      </w:r>
      <w:r w:rsidRPr="0011201A">
        <w:rPr>
          <w:color w:val="000000"/>
          <w:sz w:val="28"/>
          <w:szCs w:val="28"/>
          <w:lang w:val="kk-KZ"/>
        </w:rPr>
        <w:t>қазақ тілінде сөйлеу мақтаныш болуы үшін қоғамда оған деген қажеттілікті арттырған жөн екенін айтты. </w:t>
      </w:r>
    </w:p>
    <w:p w14:paraId="3B80B49D" w14:textId="77777777" w:rsidR="0011201A" w:rsidRPr="0011201A" w:rsidRDefault="0011201A" w:rsidP="0011201A">
      <w:pPr>
        <w:pStyle w:val="a3"/>
        <w:shd w:val="clear" w:color="auto" w:fill="FFFFFF" w:themeFill="background1"/>
        <w:spacing w:before="0" w:beforeAutospacing="0" w:after="0" w:afterAutospacing="0" w:line="360" w:lineRule="atLeast"/>
        <w:jc w:val="both"/>
        <w:textAlignment w:val="baseline"/>
        <w:rPr>
          <w:color w:val="000000"/>
          <w:sz w:val="28"/>
          <w:szCs w:val="28"/>
          <w:lang w:val="kk-KZ"/>
        </w:rPr>
      </w:pPr>
      <w:r w:rsidRPr="0011201A">
        <w:rPr>
          <w:b/>
          <w:color w:val="000000"/>
          <w:sz w:val="28"/>
          <w:szCs w:val="28"/>
          <w:lang w:val="kk-KZ"/>
        </w:rPr>
        <w:t>Біріншіден,"</w:t>
      </w:r>
      <w:r w:rsidRPr="0011201A">
        <w:rPr>
          <w:color w:val="000000"/>
          <w:sz w:val="28"/>
          <w:szCs w:val="28"/>
          <w:lang w:val="kk-KZ"/>
        </w:rPr>
        <w:t>Мемлекеттік қызметке, оның ішінде, халықпен тығыз жұмыс істейтін лауазымға тағайындау кезінде кәсіби біліктілігіне қоса, қазақ тілін жақсы білетін азаматтарға басымдық беру керек. Парламентте немесе баспасөз мәслихаттарында мемлекеттік тілде сөйлеп, пікір алмаса алмайтын мемлекеттік қызметкер ұғымы, ең алдымен, қазақ азаматтарының арасында - анахронизмге айналуға тиіс.</w:t>
      </w:r>
    </w:p>
    <w:p w14:paraId="539DAE3F" w14:textId="77777777" w:rsidR="0011201A" w:rsidRPr="0011201A" w:rsidRDefault="0011201A" w:rsidP="0011201A">
      <w:pPr>
        <w:pStyle w:val="a3"/>
        <w:shd w:val="clear" w:color="auto" w:fill="FFFFFF" w:themeFill="background1"/>
        <w:spacing w:before="0" w:beforeAutospacing="0" w:after="0" w:afterAutospacing="0" w:line="360" w:lineRule="atLeast"/>
        <w:jc w:val="both"/>
        <w:textAlignment w:val="baseline"/>
        <w:rPr>
          <w:color w:val="000000"/>
          <w:sz w:val="28"/>
          <w:szCs w:val="28"/>
          <w:lang w:val="kk-KZ"/>
        </w:rPr>
      </w:pPr>
      <w:r w:rsidRPr="0011201A">
        <w:rPr>
          <w:rStyle w:val="a4"/>
          <w:color w:val="000000"/>
          <w:sz w:val="28"/>
          <w:szCs w:val="28"/>
          <w:bdr w:val="none" w:sz="0" w:space="0" w:color="auto" w:frame="1"/>
          <w:lang w:val="kk-KZ"/>
        </w:rPr>
        <w:t>Екіншіден,</w:t>
      </w:r>
      <w:r w:rsidRPr="0011201A">
        <w:rPr>
          <w:color w:val="000000"/>
          <w:sz w:val="28"/>
          <w:szCs w:val="28"/>
          <w:lang w:val="kk-KZ"/>
        </w:rPr>
        <w:t xml:space="preserve"> біз қазақ тілін жақсы білетін өзге ұлт өкілдерін қолдауымыз керек. Оларды Парламентке, өкілетті органдарға сайлап, мемлекеттік қызмет жүйесіндегі жоғары лауазымдарға тағайындап, мемлекеттік наградалармен </w:t>
      </w:r>
      <w:r w:rsidRPr="0011201A">
        <w:rPr>
          <w:color w:val="000000"/>
          <w:sz w:val="28"/>
          <w:szCs w:val="28"/>
          <w:lang w:val="kk-KZ"/>
        </w:rPr>
        <w:lastRenderedPageBreak/>
        <w:t>марапаттап отырғанымыз дұрыс. Мұндай азаматтар қазақ тілінің деңгейін ұлтаралық қолданыс дәрежесіне көтеруге көмектеседі.</w:t>
      </w:r>
    </w:p>
    <w:p w14:paraId="63327E1A" w14:textId="77777777" w:rsidR="0011201A" w:rsidRPr="0011201A" w:rsidRDefault="0011201A" w:rsidP="0011201A">
      <w:pPr>
        <w:pStyle w:val="a3"/>
        <w:shd w:val="clear" w:color="auto" w:fill="FFFFFF" w:themeFill="background1"/>
        <w:spacing w:before="0" w:beforeAutospacing="0" w:after="0" w:afterAutospacing="0" w:line="360" w:lineRule="atLeast"/>
        <w:jc w:val="both"/>
        <w:textAlignment w:val="baseline"/>
        <w:rPr>
          <w:color w:val="000000"/>
          <w:sz w:val="28"/>
          <w:szCs w:val="28"/>
          <w:lang w:val="kk-KZ"/>
        </w:rPr>
      </w:pPr>
      <w:r w:rsidRPr="0011201A">
        <w:rPr>
          <w:rStyle w:val="a4"/>
          <w:color w:val="000000"/>
          <w:sz w:val="28"/>
          <w:szCs w:val="28"/>
          <w:bdr w:val="none" w:sz="0" w:space="0" w:color="auto" w:frame="1"/>
          <w:lang w:val="kk-KZ"/>
        </w:rPr>
        <w:t>Үшіншіден,</w:t>
      </w:r>
      <w:r w:rsidRPr="0011201A">
        <w:rPr>
          <w:color w:val="000000"/>
          <w:sz w:val="28"/>
          <w:szCs w:val="28"/>
          <w:lang w:val="kk-KZ"/>
        </w:rPr>
        <w:t> қазақ тілін қолдану барысында фонетикалық және орфографиялық қателер жіберіп алатын отандастарымызға түсіністікпен қарап, толеранттылық танытуымыз керек. Мұндай азаматтар жастарымыздың арасында да аз емес. Олардың талпынысын мазақ етпей, қайта қолдай түскеніміз жөн.</w:t>
      </w:r>
    </w:p>
    <w:p w14:paraId="231C95C5" w14:textId="77777777" w:rsidR="0011201A" w:rsidRPr="0011201A" w:rsidRDefault="0011201A" w:rsidP="0011201A">
      <w:pPr>
        <w:pStyle w:val="a3"/>
        <w:shd w:val="clear" w:color="auto" w:fill="FFFFFF" w:themeFill="background1"/>
        <w:spacing w:before="0" w:beforeAutospacing="0" w:after="0" w:afterAutospacing="0" w:line="360" w:lineRule="atLeast"/>
        <w:jc w:val="both"/>
        <w:textAlignment w:val="baseline"/>
        <w:rPr>
          <w:color w:val="000000"/>
          <w:sz w:val="28"/>
          <w:szCs w:val="28"/>
          <w:lang w:val="kk-KZ"/>
        </w:rPr>
      </w:pPr>
      <w:r w:rsidRPr="0011201A">
        <w:rPr>
          <w:rStyle w:val="a4"/>
          <w:color w:val="000000"/>
          <w:sz w:val="28"/>
          <w:szCs w:val="28"/>
          <w:bdr w:val="none" w:sz="0" w:space="0" w:color="auto" w:frame="1"/>
          <w:lang w:val="kk-KZ"/>
        </w:rPr>
        <w:t>Төртіншіден,</w:t>
      </w:r>
      <w:r w:rsidRPr="0011201A">
        <w:rPr>
          <w:color w:val="000000"/>
          <w:sz w:val="28"/>
          <w:szCs w:val="28"/>
          <w:lang w:val="kk-KZ"/>
        </w:rPr>
        <w:t> телевизиялық және радио хабарларының сапасын арттыру қажет. Бұл ақпарат өнімдері Ресей бағдарламаларының көшірмесіне емес, қайта қоғамдық ойдың қайнар көзіне айналуға тиіс. Арзан ойын-күлкіден гөрі, ұлттық идеяға қызмет ететін топырағымыздан тамыр алған төл бағдарламаларды молайту қажет", - дейді Президент. </w:t>
      </w:r>
    </w:p>
    <w:p w14:paraId="1AAA76BE"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Ең бастысы, қазір қазақстандықтар тарапынан  мемлекеттік тілді қолдау және дамыту  бағытында  барынша мүдделік танытып отыр.  Бүгінгі күні  тілдерді дамыту жан жақты қарастырылуда.  Тіл тағдырына деген жеке адам ретінде жанашырлығымызбен  қамқорлығымыз артуда. Қазіргі таңда көптеген отбасылар балаларын қазақ тілінде оқытатын мектептерге ана тілін жетік меңгеру үшін беріп, оқытып жатқандары қуантарлық жағдай. Әрбір отбасында, осындай тілге деген жанашырлық болса, «тамшыдан тама-тама дария болар» дегендей, тіліміздің жағдайы әлдеқайда жоғары деңгейге көтерілер деген сенімдемін.</w:t>
      </w:r>
    </w:p>
    <w:p w14:paraId="189A1824" w14:textId="77777777" w:rsidR="00D27182" w:rsidRPr="00D27182" w:rsidRDefault="00D27182" w:rsidP="00D27182">
      <w:pPr>
        <w:pStyle w:val="a3"/>
        <w:shd w:val="clear" w:color="auto" w:fill="FFFFFF" w:themeFill="background1"/>
        <w:spacing w:before="0" w:beforeAutospacing="0" w:after="0" w:afterAutospacing="0" w:line="288" w:lineRule="atLeast"/>
        <w:jc w:val="both"/>
        <w:rPr>
          <w:color w:val="000000"/>
          <w:sz w:val="28"/>
          <w:szCs w:val="28"/>
          <w:lang w:val="kk-KZ"/>
        </w:rPr>
      </w:pPr>
      <w:r w:rsidRPr="00D27182">
        <w:rPr>
          <w:color w:val="333333"/>
          <w:sz w:val="28"/>
          <w:szCs w:val="28"/>
          <w:lang w:val="kk-KZ"/>
        </w:rPr>
        <w:t>Тоқсан ауыз сөздің тобықтай түйініне келер болсам, тілге деген құрмет – халыққа деген құрмет. Тіл мәртебесі – ел мерейі. Тілсіз халықтың, елдің өмір сүруі мүмкін емес. Әлем таныған ел болу үшін тіліміздің жұлдызын биіктетуіміз керек.</w:t>
      </w:r>
    </w:p>
    <w:p w14:paraId="6A9CCAA2" w14:textId="77777777" w:rsidR="00D27182" w:rsidRDefault="00D27182" w:rsidP="00D27182">
      <w:pPr>
        <w:pStyle w:val="a3"/>
        <w:shd w:val="clear" w:color="auto" w:fill="FFFFFF" w:themeFill="background1"/>
        <w:spacing w:before="0" w:beforeAutospacing="0" w:after="0" w:afterAutospacing="0" w:line="288" w:lineRule="atLeast"/>
        <w:jc w:val="both"/>
        <w:rPr>
          <w:color w:val="333333"/>
          <w:sz w:val="28"/>
          <w:szCs w:val="28"/>
          <w:lang w:val="kk-KZ"/>
        </w:rPr>
      </w:pPr>
      <w:r w:rsidRPr="00D27182">
        <w:rPr>
          <w:color w:val="333333"/>
          <w:sz w:val="28"/>
          <w:szCs w:val="28"/>
          <w:lang w:val="kk-KZ"/>
        </w:rPr>
        <w:t>Сөзімнің соңын Елбасының ана тілі туралы айтқан мынадай көрікті ойымен аяқтағым келеді: «Дауға салса алмастай қиған, сезімге салса қырандай қалқыған, ойға салса қорғасындай балқыған,  өмірдің кез келген орайында әрі қару, әрі қалқан болған , әрі жас отты да ойнақы Ана тілінен артық қазақ үшін бұ дүниеде қымбат не бар екен ?! Ғасырлар бойы қазақтың ұлт ретіндегі мәдени тұтастығына ең негізгі ұйтқысы болған – оның ғажайып тілі».</w:t>
      </w:r>
    </w:p>
    <w:p w14:paraId="1C16937A" w14:textId="77777777" w:rsidR="0011201A" w:rsidRDefault="0011201A" w:rsidP="00D27182">
      <w:pPr>
        <w:pStyle w:val="a3"/>
        <w:shd w:val="clear" w:color="auto" w:fill="FFFFFF" w:themeFill="background1"/>
        <w:spacing w:before="0" w:beforeAutospacing="0" w:after="0" w:afterAutospacing="0" w:line="288" w:lineRule="atLeast"/>
        <w:jc w:val="both"/>
        <w:rPr>
          <w:color w:val="333333"/>
          <w:sz w:val="28"/>
          <w:szCs w:val="28"/>
          <w:lang w:val="kk-KZ"/>
        </w:rPr>
      </w:pPr>
    </w:p>
    <w:p w14:paraId="29247501" w14:textId="77777777" w:rsidR="0011201A" w:rsidRPr="001F4DEC" w:rsidRDefault="0011201A" w:rsidP="00D27182">
      <w:pPr>
        <w:pStyle w:val="a3"/>
        <w:shd w:val="clear" w:color="auto" w:fill="FFFFFF" w:themeFill="background1"/>
        <w:spacing w:before="0" w:beforeAutospacing="0" w:after="0" w:afterAutospacing="0" w:line="288" w:lineRule="atLeast"/>
        <w:jc w:val="both"/>
        <w:rPr>
          <w:b/>
          <w:i/>
          <w:color w:val="333333"/>
          <w:sz w:val="28"/>
          <w:szCs w:val="28"/>
          <w:lang w:val="kk-KZ"/>
        </w:rPr>
      </w:pPr>
      <w:r w:rsidRPr="001F4DEC">
        <w:rPr>
          <w:b/>
          <w:i/>
          <w:color w:val="333333"/>
          <w:sz w:val="28"/>
          <w:szCs w:val="28"/>
          <w:lang w:val="kk-KZ"/>
        </w:rPr>
        <w:t>Пайдаланылған әдебиеттер:</w:t>
      </w:r>
    </w:p>
    <w:p w14:paraId="76A97E5A" w14:textId="77777777" w:rsidR="0011201A" w:rsidRDefault="0011201A" w:rsidP="00D27182">
      <w:pPr>
        <w:pStyle w:val="a3"/>
        <w:shd w:val="clear" w:color="auto" w:fill="FFFFFF" w:themeFill="background1"/>
        <w:spacing w:before="0" w:beforeAutospacing="0" w:after="0" w:afterAutospacing="0" w:line="288" w:lineRule="atLeast"/>
        <w:jc w:val="both"/>
        <w:rPr>
          <w:color w:val="333333"/>
          <w:sz w:val="28"/>
          <w:szCs w:val="28"/>
          <w:lang w:val="kk-KZ"/>
        </w:rPr>
      </w:pPr>
      <w:r>
        <w:rPr>
          <w:color w:val="333333"/>
          <w:sz w:val="28"/>
          <w:szCs w:val="28"/>
          <w:lang w:val="kk-KZ"/>
        </w:rPr>
        <w:t>1.Президент Қ.Тоқаевтың Қазақстан халқына жолдауы. 1.09.2021ж</w:t>
      </w:r>
    </w:p>
    <w:p w14:paraId="5F613E7A" w14:textId="77777777" w:rsidR="0011201A" w:rsidRDefault="0011201A" w:rsidP="00D27182">
      <w:pPr>
        <w:pStyle w:val="a3"/>
        <w:shd w:val="clear" w:color="auto" w:fill="FFFFFF" w:themeFill="background1"/>
        <w:spacing w:before="0" w:beforeAutospacing="0" w:after="0" w:afterAutospacing="0" w:line="288" w:lineRule="atLeast"/>
        <w:jc w:val="both"/>
        <w:rPr>
          <w:color w:val="333333"/>
          <w:sz w:val="28"/>
          <w:szCs w:val="28"/>
          <w:lang w:val="kk-KZ"/>
        </w:rPr>
      </w:pPr>
      <w:r>
        <w:rPr>
          <w:color w:val="333333"/>
          <w:sz w:val="28"/>
          <w:szCs w:val="28"/>
          <w:lang w:val="kk-KZ"/>
        </w:rPr>
        <w:t xml:space="preserve">2.А.Танатаров «Тіл-ұлттық жаны» 2020ж. Ана тілі газеті№4 </w:t>
      </w:r>
    </w:p>
    <w:p w14:paraId="30A6AADC" w14:textId="77777777" w:rsidR="001F4DEC" w:rsidRPr="00D27182" w:rsidRDefault="001F4DEC" w:rsidP="00D27182">
      <w:pPr>
        <w:pStyle w:val="a3"/>
        <w:shd w:val="clear" w:color="auto" w:fill="FFFFFF" w:themeFill="background1"/>
        <w:spacing w:before="0" w:beforeAutospacing="0" w:after="0" w:afterAutospacing="0" w:line="288" w:lineRule="atLeast"/>
        <w:jc w:val="both"/>
        <w:rPr>
          <w:color w:val="000000"/>
          <w:sz w:val="28"/>
          <w:szCs w:val="28"/>
          <w:lang w:val="kk-KZ"/>
        </w:rPr>
      </w:pPr>
      <w:r>
        <w:rPr>
          <w:color w:val="333333"/>
          <w:sz w:val="28"/>
          <w:szCs w:val="28"/>
          <w:lang w:val="kk-KZ"/>
        </w:rPr>
        <w:t>3.Ж.Досқалиева «Тілім бар жерде айтылар сыр ойдағы» Қазақстан мектебі 2019 ж №8</w:t>
      </w:r>
    </w:p>
    <w:p w14:paraId="04F579EA" w14:textId="77777777" w:rsidR="00D27182" w:rsidRPr="00D27182" w:rsidRDefault="00D27182" w:rsidP="00D27182">
      <w:pPr>
        <w:pStyle w:val="a3"/>
        <w:shd w:val="clear" w:color="auto" w:fill="FFFFFF" w:themeFill="background1"/>
        <w:spacing w:before="0" w:beforeAutospacing="0" w:after="0" w:afterAutospacing="0"/>
        <w:jc w:val="both"/>
        <w:rPr>
          <w:color w:val="000000"/>
          <w:sz w:val="28"/>
          <w:szCs w:val="28"/>
          <w:lang w:val="kk-KZ"/>
        </w:rPr>
      </w:pPr>
    </w:p>
    <w:p w14:paraId="5852BE21" w14:textId="77777777" w:rsidR="00416FB0" w:rsidRPr="00D27182" w:rsidRDefault="0074535C" w:rsidP="00D27182">
      <w:pPr>
        <w:shd w:val="clear" w:color="auto" w:fill="FFFFFF" w:themeFill="background1"/>
        <w:jc w:val="both"/>
        <w:rPr>
          <w:rFonts w:ascii="Times New Roman" w:hAnsi="Times New Roman" w:cs="Times New Roman"/>
          <w:sz w:val="28"/>
          <w:szCs w:val="28"/>
          <w:lang w:val="kk-KZ"/>
        </w:rPr>
      </w:pPr>
    </w:p>
    <w:sectPr w:rsidR="00416FB0" w:rsidRPr="00D27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B4"/>
    <w:rsid w:val="0011201A"/>
    <w:rsid w:val="00114B65"/>
    <w:rsid w:val="001C110A"/>
    <w:rsid w:val="001E0918"/>
    <w:rsid w:val="001F4DEC"/>
    <w:rsid w:val="0074535C"/>
    <w:rsid w:val="00A24194"/>
    <w:rsid w:val="00D27182"/>
    <w:rsid w:val="00D6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6074"/>
  <w15:chartTrackingRefBased/>
  <w15:docId w15:val="{9F153D7D-6055-45D2-B77B-34C42CE8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2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0538">
      <w:bodyDiv w:val="1"/>
      <w:marLeft w:val="0"/>
      <w:marRight w:val="0"/>
      <w:marTop w:val="0"/>
      <w:marBottom w:val="0"/>
      <w:divBdr>
        <w:top w:val="none" w:sz="0" w:space="0" w:color="auto"/>
        <w:left w:val="none" w:sz="0" w:space="0" w:color="auto"/>
        <w:bottom w:val="none" w:sz="0" w:space="0" w:color="auto"/>
        <w:right w:val="none" w:sz="0" w:space="0" w:color="auto"/>
      </w:divBdr>
    </w:div>
    <w:div w:id="14097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7C32-2600-43C7-909A-4AB2BAE8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KemelBilimHP2@outlook.com</dc:creator>
  <cp:keywords/>
  <dc:description/>
  <cp:lastModifiedBy>user</cp:lastModifiedBy>
  <cp:revision>4</cp:revision>
  <dcterms:created xsi:type="dcterms:W3CDTF">2021-09-25T10:01:00Z</dcterms:created>
  <dcterms:modified xsi:type="dcterms:W3CDTF">2021-09-28T10:17:00Z</dcterms:modified>
</cp:coreProperties>
</file>