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4252"/>
        <w:gridCol w:w="284"/>
        <w:gridCol w:w="2268"/>
        <w:gridCol w:w="2126"/>
      </w:tblGrid>
      <w:tr w:rsidR="003C2FE1" w:rsidRPr="003C2FE1" w:rsidTr="003C2FE1">
        <w:trPr>
          <w:trHeight w:val="464"/>
        </w:trPr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865" w:rsidRPr="003C2FE1" w:rsidRDefault="00F67B2C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545F4C"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Күні:</w:t>
            </w:r>
            <w:r w:rsidR="002A2A58"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1.02.21ж.</w:t>
            </w:r>
          </w:p>
          <w:p w:rsidR="003A6931" w:rsidRPr="003C2FE1" w:rsidRDefault="003A6931" w:rsidP="002A2A58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Сабақтың тақырыбы: </w:t>
            </w:r>
            <w:r w:rsidRPr="003C2FE1">
              <w:rPr>
                <w:rFonts w:ascii="Times New Roman" w:eastAsia="Times New Roman" w:hAnsi="Times New Roman"/>
                <w:b/>
                <w:color w:val="002060"/>
                <w:spacing w:val="2"/>
                <w:sz w:val="24"/>
                <w:szCs w:val="24"/>
                <w:lang w:val="kk-KZ"/>
              </w:rPr>
              <w:t>Көңіл сұрауды білемін.</w:t>
            </w:r>
          </w:p>
          <w:p w:rsidR="003A6931" w:rsidRPr="003C2FE1" w:rsidRDefault="009D75E3" w:rsidP="00B73C3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/>
                <w:b/>
                <w:color w:val="002060"/>
                <w:spacing w:val="2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pacing w:val="2"/>
                <w:sz w:val="24"/>
                <w:szCs w:val="24"/>
                <w:lang w:val="kk-KZ"/>
              </w:rPr>
              <w:t>Жолбарыс</w:t>
            </w:r>
            <w:r w:rsidR="003A6931" w:rsidRPr="003C2FE1">
              <w:rPr>
                <w:rFonts w:ascii="Times New Roman" w:eastAsia="Times New Roman" w:hAnsi="Times New Roman"/>
                <w:b/>
                <w:color w:val="002060"/>
                <w:spacing w:val="2"/>
                <w:sz w:val="24"/>
                <w:szCs w:val="24"/>
                <w:lang w:val="kk-KZ"/>
              </w:rPr>
              <w:t xml:space="preserve"> пен түлкі (Ертегі)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58" w:rsidRPr="003C2FE1" w:rsidRDefault="002A2A58" w:rsidP="00B73C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Мектеп: №220</w:t>
            </w:r>
          </w:p>
          <w:p w:rsidR="003A6931" w:rsidRPr="003C2FE1" w:rsidRDefault="003A6931" w:rsidP="00B73C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Мұғ</w:t>
            </w:r>
            <w:r w:rsidR="009C05F7"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алімнің аты-жөні:</w:t>
            </w:r>
            <w:r w:rsidR="004B6865"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D50ED1"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Каденова А.</w:t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C2FE1" w:rsidRPr="003C2FE1" w:rsidTr="003C2FE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СЫНЫП:  2</w:t>
            </w:r>
            <w:r w:rsidR="00D50ED1"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«Е</w:t>
            </w:r>
            <w:r w:rsidR="009C05F7"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»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D50ED1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Қатысқан оқушылар  саны:  2</w:t>
            </w:r>
            <w:r w:rsidR="00D50ED1"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3A6931" w:rsidP="00B73C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 xml:space="preserve">Қатыспаған оқушылар саны: 0 </w:t>
            </w:r>
          </w:p>
        </w:tc>
      </w:tr>
      <w:tr w:rsidR="003C2FE1" w:rsidRPr="00437843" w:rsidTr="003C2FE1">
        <w:trPr>
          <w:trHeight w:val="55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Сабақ</w:t>
            </w:r>
            <w:r w:rsidRPr="003C2FE1">
              <w:rPr>
                <w:rFonts w:ascii="Times New Roman" w:hAnsi="Times New Roman"/>
                <w:bCs/>
                <w:color w:val="002060"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D67" w:rsidRPr="003C2FE1" w:rsidRDefault="009C05F7" w:rsidP="00B73C36">
            <w:pPr>
              <w:pStyle w:val="a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2.2.6.1 - кейіпкердің сыртқы келбетін сипаттау, мінез-құлқы мен іс-әрекетін бағалау</w:t>
            </w:r>
            <w:r w:rsidRPr="003C2F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3A6931" w:rsidRPr="003C2FE1" w:rsidRDefault="003A6931" w:rsidP="00B73C36">
            <w:pPr>
              <w:pStyle w:val="a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2.2.7.1 - мұғалімнің көмегімен шығармадағы көркемдегіш құралдарды (теңеу, кейіптеу) табу</w:t>
            </w:r>
            <w:r w:rsidRPr="003C2F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ab/>
            </w:r>
          </w:p>
        </w:tc>
      </w:tr>
      <w:tr w:rsidR="003C2FE1" w:rsidRPr="00437843" w:rsidTr="003C2FE1">
        <w:trPr>
          <w:trHeight w:val="28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 xml:space="preserve">Сабақ  </w:t>
            </w:r>
            <w:r w:rsidR="003C2FE1"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мақсат</w:t>
            </w:r>
            <w:r w:rsid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тар</w:t>
            </w:r>
            <w:r w:rsidR="003C2FE1"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ы</w:t>
            </w: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:</w:t>
            </w:r>
          </w:p>
          <w:p w:rsidR="003A6931" w:rsidRPr="003C2FE1" w:rsidRDefault="003A6931" w:rsidP="00B73C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Өз бетінше жұмыс жасайды. Сұраққа жауап береді. Қосымша үлестірме ресурстармен  жұмыс жасайды. </w:t>
            </w: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ab/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: </w:t>
            </w:r>
          </w:p>
          <w:p w:rsidR="003A6931" w:rsidRPr="00437843" w:rsidRDefault="003A6931" w:rsidP="00B73C36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Оқулықтан тыс берілген қосымша тапсырмала</w:t>
            </w:r>
            <w:r w:rsidR="00D50ED1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р</w:t>
            </w: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ды орындайды, тақырып бойынша қосымша мәліме</w:t>
            </w:r>
            <w:r w:rsidR="00437843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ттер мен дәлелдер келтіреді.</w:t>
            </w:r>
          </w:p>
        </w:tc>
      </w:tr>
      <w:tr w:rsidR="003C2FE1" w:rsidRPr="00437843" w:rsidTr="003C2FE1">
        <w:trPr>
          <w:trHeight w:val="49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pStyle w:val="a4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C2FE1" w:rsidP="00D50ED1">
            <w:pPr>
              <w:pStyle w:val="a4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Жеке</w:t>
            </w:r>
            <w:r w:rsidR="003A6931" w:rsidRPr="003C2FE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тапсырмаларды орындай алады. Сабақ барысында  тыңдаушының назарын өзіне аудара алады.</w:t>
            </w:r>
          </w:p>
        </w:tc>
      </w:tr>
      <w:tr w:rsidR="003C2FE1" w:rsidRPr="00437843" w:rsidTr="003C2FE1">
        <w:trPr>
          <w:trHeight w:val="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3A6931" w:rsidP="00B73C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3C2FE1" w:rsidP="003C2FE1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Оқулық, суреттер, </w:t>
            </w:r>
            <w:r w:rsidR="003A6931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тап</w:t>
            </w: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сырмалар, кері байланыс.</w:t>
            </w:r>
          </w:p>
        </w:tc>
      </w:tr>
      <w:tr w:rsidR="003C2FE1" w:rsidRPr="003C2FE1" w:rsidTr="003C2FE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3C2FE1" w:rsidRPr="003C2FE1" w:rsidTr="003C2FE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9C05F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Көркем сурет</w:t>
            </w:r>
          </w:p>
        </w:tc>
      </w:tr>
      <w:tr w:rsidR="003C2FE1" w:rsidRPr="003C2FE1" w:rsidTr="003C2FE1">
        <w:tc>
          <w:tcPr>
            <w:tcW w:w="109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3C2FE1" w:rsidRPr="003C2FE1" w:rsidTr="003C2FE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3A6931" w:rsidP="00B73C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Жоспарланған</w:t>
            </w:r>
            <w:r w:rsidR="001B7304"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 xml:space="preserve"> </w:t>
            </w: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3A6931" w:rsidP="00B73C3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2060"/>
                <w:spacing w:val="-1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3C2FE1" w:rsidRPr="003C2FE1" w:rsidTr="003C2FE1">
        <w:trPr>
          <w:trHeight w:val="13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6E" w:rsidRPr="003C2FE1" w:rsidRDefault="000B356E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Ұйымдастыру  </w:t>
            </w:r>
          </w:p>
          <w:p w:rsidR="000B356E" w:rsidRPr="003C2FE1" w:rsidRDefault="000B356E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Үй тапсырмасы </w:t>
            </w:r>
          </w:p>
          <w:p w:rsidR="000B356E" w:rsidRPr="003C2FE1" w:rsidRDefault="000B356E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F1A54" w:rsidRPr="003C2FE1" w:rsidRDefault="002F1A5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F1A54" w:rsidRPr="003C2FE1" w:rsidRDefault="002F1A5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F1A54" w:rsidRPr="003C2FE1" w:rsidRDefault="002F1A5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F1A54" w:rsidRPr="003C2FE1" w:rsidRDefault="002F1A5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B7304" w:rsidRPr="003C2FE1" w:rsidRDefault="001B730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B7304" w:rsidRPr="003C2FE1" w:rsidRDefault="001B730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B7304" w:rsidRPr="003C2FE1" w:rsidRDefault="001B730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B7304" w:rsidRPr="003C2FE1" w:rsidRDefault="001B730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B7304" w:rsidRPr="003C2FE1" w:rsidRDefault="001B730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B7304" w:rsidRPr="003C2FE1" w:rsidRDefault="001B730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B7304" w:rsidRPr="003C2FE1" w:rsidRDefault="001B730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B7304" w:rsidRPr="003C2FE1" w:rsidRDefault="001B730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B7304" w:rsidRPr="003C2FE1" w:rsidRDefault="001B730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2F1A54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Сабақтың  басы</w:t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1B7304" w:rsidP="00B73C36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Сәлемдесу. </w:t>
            </w:r>
          </w:p>
          <w:p w:rsidR="001B7304" w:rsidRPr="003C2FE1" w:rsidRDefault="001B7304" w:rsidP="001B7304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Үй тапсырмасын бекіту</w:t>
            </w:r>
          </w:p>
          <w:p w:rsidR="001B7304" w:rsidRPr="003C2FE1" w:rsidRDefault="001B7304" w:rsidP="001B7304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Ашық сұрақтар</w:t>
            </w:r>
          </w:p>
          <w:p w:rsidR="001B7304" w:rsidRPr="003C2FE1" w:rsidRDefault="001B7304" w:rsidP="001B730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«Жұмыстың жылуы»  өлеңін кім жазды?</w:t>
            </w:r>
          </w:p>
          <w:p w:rsidR="001B7304" w:rsidRPr="003C2FE1" w:rsidRDefault="001B7304" w:rsidP="001B730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Өлең не туралы айтылған?</w:t>
            </w:r>
          </w:p>
          <w:p w:rsidR="001B7304" w:rsidRPr="003C2FE1" w:rsidRDefault="001B7304" w:rsidP="001B730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Қысқы еңбек түрлерін ата?</w:t>
            </w:r>
          </w:p>
          <w:p w:rsidR="001B7304" w:rsidRPr="003C2FE1" w:rsidRDefault="001B7304" w:rsidP="001B730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Ауылдағы еңбек түрлеріне не жатады?</w:t>
            </w:r>
          </w:p>
          <w:p w:rsidR="001B7304" w:rsidRPr="003C2FE1" w:rsidRDefault="00CD298F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noProof/>
                <w:color w:val="002060"/>
              </w:rPr>
              <w:drawing>
                <wp:anchor distT="0" distB="0" distL="114300" distR="114300" simplePos="0" relativeHeight="251651072" behindDoc="0" locked="0" layoutInCell="1" allowOverlap="1" wp14:anchorId="6A7D334E" wp14:editId="6026367D">
                  <wp:simplePos x="0" y="0"/>
                  <wp:positionH relativeFrom="column">
                    <wp:posOffset>3257550</wp:posOffset>
                  </wp:positionH>
                  <wp:positionV relativeFrom="paragraph">
                    <wp:posOffset>60325</wp:posOffset>
                  </wp:positionV>
                  <wp:extent cx="800735" cy="53340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B7304"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Оқушыларға сұрақтар беріп жауап алу</w:t>
            </w:r>
          </w:p>
          <w:p w:rsidR="009C05F7" w:rsidRPr="003C2FE1" w:rsidRDefault="009C05F7" w:rsidP="00B73C36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Жұмбақтар шешу</w:t>
            </w:r>
          </w:p>
          <w:p w:rsidR="009C05F7" w:rsidRPr="003C2FE1" w:rsidRDefault="009C05F7" w:rsidP="009C05F7">
            <w:pPr>
              <w:pStyle w:val="a5"/>
              <w:ind w:left="204" w:hanging="142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1.Жол бойында жортқан,</w:t>
            </w:r>
          </w:p>
          <w:p w:rsidR="009C05F7" w:rsidRPr="003C2FE1" w:rsidRDefault="00CD298F" w:rsidP="009C05F7">
            <w:pPr>
              <w:pStyle w:val="a5"/>
              <w:ind w:left="204" w:hanging="142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noProof/>
                <w:color w:val="002060"/>
              </w:rPr>
              <w:drawing>
                <wp:anchor distT="0" distB="0" distL="114300" distR="114300" simplePos="0" relativeHeight="251657216" behindDoc="0" locked="0" layoutInCell="1" allowOverlap="1" wp14:anchorId="1D086F18" wp14:editId="679ABE23">
                  <wp:simplePos x="0" y="0"/>
                  <wp:positionH relativeFrom="column">
                    <wp:posOffset>3257550</wp:posOffset>
                  </wp:positionH>
                  <wp:positionV relativeFrom="paragraph">
                    <wp:posOffset>67945</wp:posOffset>
                  </wp:positionV>
                  <wp:extent cx="621665" cy="52451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C05F7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Сыбызғысын тартқан.(қасқыр)</w:t>
            </w:r>
          </w:p>
          <w:p w:rsidR="009C05F7" w:rsidRPr="003C2FE1" w:rsidRDefault="009C05F7" w:rsidP="009C05F7">
            <w:pPr>
              <w:pStyle w:val="a5"/>
              <w:ind w:left="204" w:hanging="142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2.Өзі ширақ, өзі қу,</w:t>
            </w:r>
            <w:r w:rsidR="00B374CE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                                               </w:t>
            </w:r>
          </w:p>
          <w:p w:rsidR="009C05F7" w:rsidRPr="003C2FE1" w:rsidRDefault="009C05F7" w:rsidP="009C05F7">
            <w:pPr>
              <w:pStyle w:val="a5"/>
              <w:ind w:left="204" w:hanging="142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 Жүрген жері айқай, шу.(түлкі)</w:t>
            </w:r>
          </w:p>
          <w:p w:rsidR="009C05F7" w:rsidRPr="003C2FE1" w:rsidRDefault="00CD298F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noProof/>
                <w:color w:val="002060"/>
              </w:rPr>
              <w:drawing>
                <wp:anchor distT="0" distB="0" distL="114300" distR="114300" simplePos="0" relativeHeight="251663360" behindDoc="1" locked="0" layoutInCell="1" allowOverlap="1" wp14:anchorId="202A218F" wp14:editId="0B563655">
                  <wp:simplePos x="0" y="0"/>
                  <wp:positionH relativeFrom="column">
                    <wp:posOffset>3257550</wp:posOffset>
                  </wp:positionH>
                  <wp:positionV relativeFrom="paragraph">
                    <wp:posOffset>132715</wp:posOffset>
                  </wp:positionV>
                  <wp:extent cx="792480" cy="495300"/>
                  <wp:effectExtent l="0" t="0" r="0" b="0"/>
                  <wp:wrapTight wrapText="bothSides">
                    <wp:wrapPolygon edited="0">
                      <wp:start x="21600" y="21600"/>
                      <wp:lineTo x="21600" y="831"/>
                      <wp:lineTo x="312" y="831"/>
                      <wp:lineTo x="312" y="21600"/>
                      <wp:lineTo x="21600" y="21600"/>
                    </wp:wrapPolygon>
                  </wp:wrapTight>
                  <wp:docPr id="8" name="Рисунок 8" descr="https://masyamba.ru/%D0%BA%D1%80%D0%B0%D1%81%D0%B8%D0%B2%D1%8B%D0%B5-%D0%BA%D0%B0%D1%80%D1%82%D0%B8%D0%BD%D0%BA%D0%B8-%D0%BB%D1%8C%D0%B2%D0%B0/28-%D0%BB%D0%B5%D0%B2-%D0%BA%D0%B0%D1%80%D1%82%D0%B8%D0%BD%D0%BA%D0%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syamba.ru/%D0%BA%D1%80%D0%B0%D1%81%D0%B8%D0%B2%D1%8B%D0%B5-%D0%BA%D0%B0%D1%80%D1%82%D0%B8%D0%BD%D0%BA%D0%B8-%D0%BB%D1%8C%D0%B2%D0%B0/28-%D0%BB%D0%B5%D0%B2-%D0%BA%D0%B0%D1%80%D1%82%D0%B8%D0%BD%D0%BA%D0%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924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5F7"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3.Бір аң бар қайраты көп, болған күшті</w:t>
            </w: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                     </w:t>
            </w:r>
          </w:p>
          <w:p w:rsidR="009C05F7" w:rsidRPr="003C2FE1" w:rsidRDefault="009C05F7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Басынан өткізеді әрбір істі.                     </w:t>
            </w:r>
            <w:r w:rsidR="00B374CE"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(</w:t>
            </w: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Арыстан</w:t>
            </w:r>
            <w:r w:rsidR="00B374CE"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)</w:t>
            </w:r>
          </w:p>
          <w:p w:rsidR="009C05F7" w:rsidRPr="003C2FE1" w:rsidRDefault="009C05F7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4.Кілемнің түрлеріндей жүндері бар,</w:t>
            </w:r>
          </w:p>
          <w:p w:rsidR="009C05F7" w:rsidRPr="003C2FE1" w:rsidRDefault="00CD298F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noProof/>
                <w:color w:val="002060"/>
              </w:rPr>
              <w:drawing>
                <wp:anchor distT="0" distB="0" distL="114300" distR="114300" simplePos="0" relativeHeight="251669504" behindDoc="1" locked="0" layoutInCell="1" allowOverlap="1" wp14:anchorId="7A5AF78A" wp14:editId="0ED76FA2">
                  <wp:simplePos x="0" y="0"/>
                  <wp:positionH relativeFrom="column">
                    <wp:posOffset>3462020</wp:posOffset>
                  </wp:positionH>
                  <wp:positionV relativeFrom="paragraph">
                    <wp:posOffset>22225</wp:posOffset>
                  </wp:positionV>
                  <wp:extent cx="673735" cy="493395"/>
                  <wp:effectExtent l="0" t="0" r="0" b="0"/>
                  <wp:wrapTight wrapText="bothSides">
                    <wp:wrapPolygon edited="0">
                      <wp:start x="0" y="0"/>
                      <wp:lineTo x="0" y="20849"/>
                      <wp:lineTo x="20765" y="20849"/>
                      <wp:lineTo x="20765" y="0"/>
                      <wp:lineTo x="0" y="0"/>
                    </wp:wrapPolygon>
                  </wp:wrapTight>
                  <wp:docPr id="10" name="Рисунок 10" descr="http://img1.wikia.nocookie.net/__cb20130414074332/reinoanimalia/es/images/3/38/Tigre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1.wikia.nocookie.net/__cb20130414074332/reinoanimalia/es/images/3/38/Tigre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C05F7"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Айбаты  жан  шыдамас  үндері  бар.        </w:t>
            </w:r>
            <w:r w:rsidR="00B374CE"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(</w:t>
            </w:r>
            <w:r w:rsidR="009C05F7"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Жолбарыс</w:t>
            </w:r>
            <w:r w:rsidR="00B374CE"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)</w:t>
            </w:r>
            <w:r w:rsidR="009C05F7"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  </w:t>
            </w:r>
          </w:p>
          <w:p w:rsidR="005A54D4" w:rsidRPr="003C2FE1" w:rsidRDefault="005A54D4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Балалар, бұл жануарларды біз «Жабайы аңдар» деп атаймыз.</w:t>
            </w:r>
          </w:p>
          <w:p w:rsidR="002F1A54" w:rsidRPr="003C2FE1" w:rsidRDefault="002F1A54" w:rsidP="002F1A54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Білу және түсіну</w:t>
            </w:r>
          </w:p>
          <w:p w:rsidR="002F1A54" w:rsidRPr="003C2FE1" w:rsidRDefault="002F1A54" w:rsidP="002F1A54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«Қарлы кесек» әдісі</w:t>
            </w:r>
          </w:p>
          <w:p w:rsidR="003A6931" w:rsidRPr="003C2FE1" w:rsidRDefault="002F1A54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Ертегі дегеніміз не?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B374CE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noProof/>
                <w:color w:val="002060"/>
              </w:rPr>
              <w:drawing>
                <wp:inline distT="0" distB="0" distL="0" distR="0" wp14:anchorId="11015505">
                  <wp:extent cx="515221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366" cy="479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74CE" w:rsidRPr="003C2FE1" w:rsidRDefault="00B374CE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Бас бармақ арқылы </w:t>
            </w:r>
          </w:p>
        </w:tc>
      </w:tr>
      <w:tr w:rsidR="003C2FE1" w:rsidRPr="003C2FE1" w:rsidTr="003C2FE1">
        <w:trPr>
          <w:trHeight w:val="213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A54" w:rsidRPr="003C2FE1" w:rsidRDefault="002F1A54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2F1A54" w:rsidRPr="003C2FE1" w:rsidRDefault="002F1A54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2F1A54" w:rsidRPr="003C2FE1" w:rsidRDefault="002F1A54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Жаңа білім</w:t>
            </w:r>
          </w:p>
          <w:p w:rsidR="003A6931" w:rsidRPr="003C2FE1" w:rsidRDefault="003A6931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0A6" w:rsidRPr="003C2FE1" w:rsidRDefault="007B40A6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lastRenderedPageBreak/>
              <w:t>Ертегі қалай басталады?</w:t>
            </w:r>
          </w:p>
          <w:p w:rsidR="00E07F62" w:rsidRPr="003C2FE1" w:rsidRDefault="00E07F62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Ортақ тақырыбымыз  қалай аталады?</w:t>
            </w:r>
          </w:p>
          <w:p w:rsidR="003A6931" w:rsidRPr="003C2FE1" w:rsidRDefault="003A6931" w:rsidP="00B73C36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Жаңа тақырыппен танысу</w:t>
            </w:r>
          </w:p>
          <w:p w:rsidR="00833E97" w:rsidRPr="003C2FE1" w:rsidRDefault="00833E97" w:rsidP="00B73C3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/>
                <w:b/>
                <w:color w:val="002060"/>
                <w:spacing w:val="2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pacing w:val="2"/>
                <w:sz w:val="24"/>
                <w:szCs w:val="24"/>
                <w:lang w:val="kk-KZ"/>
              </w:rPr>
              <w:t>Тыңдалым:Оқулықпен жұмыс</w:t>
            </w:r>
          </w:p>
          <w:p w:rsidR="00833E97" w:rsidRPr="003C2FE1" w:rsidRDefault="00833E97" w:rsidP="00B73C3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/>
                <w:color w:val="002060"/>
                <w:spacing w:val="2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pacing w:val="2"/>
                <w:sz w:val="24"/>
                <w:szCs w:val="24"/>
                <w:lang w:val="kk-KZ"/>
              </w:rPr>
              <w:t>Ендеше балалар аудиожазба тыңдайық.</w:t>
            </w:r>
          </w:p>
          <w:p w:rsidR="003A6931" w:rsidRPr="003C2FE1" w:rsidRDefault="003A6931" w:rsidP="00B73C3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/>
                <w:color w:val="002060"/>
                <w:spacing w:val="2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pacing w:val="2"/>
                <w:sz w:val="24"/>
                <w:szCs w:val="24"/>
                <w:lang w:val="kk-KZ"/>
              </w:rPr>
              <w:t>Көңіл сұрауды білемін.</w:t>
            </w:r>
          </w:p>
          <w:p w:rsidR="003A6931" w:rsidRPr="003C2FE1" w:rsidRDefault="009D75E3" w:rsidP="00B73C36">
            <w:pPr>
              <w:rPr>
                <w:noProof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pacing w:val="2"/>
                <w:sz w:val="24"/>
                <w:szCs w:val="24"/>
                <w:lang w:val="kk-KZ"/>
              </w:rPr>
              <w:t>Жолбарыс</w:t>
            </w:r>
            <w:r w:rsidR="003A6931" w:rsidRPr="003C2FE1">
              <w:rPr>
                <w:rFonts w:ascii="Times New Roman" w:eastAsia="Times New Roman" w:hAnsi="Times New Roman"/>
                <w:color w:val="002060"/>
                <w:spacing w:val="2"/>
                <w:sz w:val="24"/>
                <w:szCs w:val="24"/>
                <w:lang w:val="kk-KZ"/>
              </w:rPr>
              <w:t xml:space="preserve"> пен түлкі (Ертегі)</w:t>
            </w:r>
            <w:r w:rsidR="005A54D4" w:rsidRPr="003C2FE1">
              <w:rPr>
                <w:noProof/>
                <w:color w:val="002060"/>
                <w:sz w:val="24"/>
                <w:szCs w:val="24"/>
                <w:lang w:val="kk-KZ"/>
              </w:rPr>
              <w:t xml:space="preserve"> </w:t>
            </w:r>
            <w:r w:rsidR="005274F6" w:rsidRPr="003C2FE1">
              <w:rPr>
                <w:noProof/>
                <w:color w:val="002060"/>
              </w:rPr>
              <w:lastRenderedPageBreak/>
              <w:drawing>
                <wp:inline distT="0" distB="0" distL="0" distR="0" wp14:anchorId="4C09D759" wp14:editId="49D5D2CB">
                  <wp:extent cx="2981325" cy="1961949"/>
                  <wp:effectExtent l="0" t="0" r="0" b="0"/>
                  <wp:docPr id="1" name="Рисунок 1" descr="https://s.f.kz/prod/1287/1286046_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.f.kz/prod/1287/1286046_5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27" b="28182"/>
                          <a:stretch/>
                        </pic:blipFill>
                        <pic:spPr bwMode="auto">
                          <a:xfrm>
                            <a:off x="0" y="0"/>
                            <a:ext cx="2999094" cy="197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A54D4" w:rsidRPr="003C2FE1" w:rsidRDefault="005A54D4" w:rsidP="00B73C36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val="kk-KZ"/>
              </w:rPr>
              <w:t>Автор туралы мәлімет</w:t>
            </w:r>
          </w:p>
          <w:p w:rsidR="005A54D4" w:rsidRPr="003C2FE1" w:rsidRDefault="005A54D4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noProof/>
                <w:color w:val="002060"/>
              </w:rPr>
              <w:drawing>
                <wp:inline distT="0" distB="0" distL="0" distR="0" wp14:anchorId="1BDA0C2F">
                  <wp:extent cx="2914650" cy="2186089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423" cy="2211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A6931" w:rsidRPr="003C2FE1" w:rsidRDefault="003A6931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833E97" w:rsidRPr="003C2FE1" w:rsidRDefault="00833E97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Оқылым:</w:t>
            </w: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   </w:t>
            </w: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«Стоп кадр » әдісі</w:t>
            </w: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 арқылы мәтінді тізбектеп оқу.</w:t>
            </w:r>
          </w:p>
          <w:p w:rsidR="00833E97" w:rsidRPr="003C2FE1" w:rsidRDefault="00833E97" w:rsidP="00833E97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Айтылым:  </w:t>
            </w: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Ертегі мазмұнын қысқаша айту </w:t>
            </w:r>
          </w:p>
          <w:p w:rsidR="00833E97" w:rsidRPr="003C2FE1" w:rsidRDefault="00833E97" w:rsidP="00833E97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1.Бір күні жолбарыс сырқаттанып қалыпты.</w:t>
            </w:r>
          </w:p>
          <w:p w:rsidR="00833E97" w:rsidRPr="003C2FE1" w:rsidRDefault="00833E97" w:rsidP="00833E97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2.Ба</w:t>
            </w:r>
            <w:r w:rsidR="00FA656B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рлық аңдар оны көңілін сұрау үші</w:t>
            </w: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н барады.</w:t>
            </w:r>
          </w:p>
          <w:p w:rsidR="00833E97" w:rsidRPr="003C2FE1" w:rsidRDefault="00833E97" w:rsidP="00833E97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3.Тек түлкі келмейді, қасқыр түлкінің сыртынан өсек айтады.</w:t>
            </w:r>
          </w:p>
          <w:p w:rsidR="00833E97" w:rsidRPr="003C2FE1" w:rsidRDefault="00833E97" w:rsidP="00833E97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4.Жолбарыс түлкіні алып келуді бұйырады.</w:t>
            </w:r>
          </w:p>
          <w:p w:rsidR="00833E97" w:rsidRPr="003C2FE1" w:rsidRDefault="00833E97" w:rsidP="00833E97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5.Түлкі жолбарыстың ауруын емдейтін дәрі табады.</w:t>
            </w:r>
          </w:p>
          <w:p w:rsidR="00833E97" w:rsidRPr="003C2FE1" w:rsidRDefault="00833E97" w:rsidP="00833E97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6.Жолбарыс оған риза болды.</w:t>
            </w:r>
          </w:p>
          <w:p w:rsidR="00BE36BB" w:rsidRPr="003C2FE1" w:rsidRDefault="00BE36BB" w:rsidP="00BE36BB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Талдау</w:t>
            </w:r>
          </w:p>
          <w:p w:rsidR="004D0F75" w:rsidRPr="003C2FE1" w:rsidRDefault="004D0F75" w:rsidP="00BE36BB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«Болжау» әдісі</w:t>
            </w:r>
          </w:p>
          <w:p w:rsidR="00BE36BB" w:rsidRPr="003C2FE1" w:rsidRDefault="00BE36BB" w:rsidP="00BE36BB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Жолбарыс пен түлкі ертегісін қалай болжап аяқтар едіңдер</w:t>
            </w:r>
          </w:p>
          <w:p w:rsidR="00833E97" w:rsidRPr="003C2FE1" w:rsidRDefault="00BE36BB" w:rsidP="00833E97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1. </w:t>
            </w:r>
            <w:r w:rsidR="00833E97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Түлкі үш аяғымен қиралаңдап келе жатқан қасқырды көреді.</w:t>
            </w:r>
          </w:p>
          <w:p w:rsidR="003A6931" w:rsidRPr="003C2FE1" w:rsidRDefault="00BE36BB" w:rsidP="000B6243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2.Түлкінің қасқырға былай деді.</w:t>
            </w:r>
            <w:r w:rsidR="00160439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«</w:t>
            </w:r>
            <w:r w:rsidR="00833E97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Ө</w:t>
            </w:r>
            <w:r w:rsidR="00160439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сек айту жақсылыққа жеткізбейді»</w:t>
            </w:r>
          </w:p>
          <w:p w:rsidR="00927C67" w:rsidRPr="003C2FE1" w:rsidRDefault="00927C67" w:rsidP="000B6243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Дескриптор</w:t>
            </w:r>
          </w:p>
          <w:p w:rsidR="00927C67" w:rsidRPr="003C2FE1" w:rsidRDefault="00927C67" w:rsidP="000B6243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1.Ертегі мазмұнын толық түсінеді</w:t>
            </w:r>
          </w:p>
          <w:p w:rsidR="00927C67" w:rsidRPr="003C2FE1" w:rsidRDefault="00927C67" w:rsidP="000B6243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2. Мазмұнын толық жеткіз</w:t>
            </w:r>
            <w:r w:rsidR="00160439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</w:t>
            </w: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ді</w:t>
            </w:r>
          </w:p>
          <w:p w:rsidR="00927C67" w:rsidRPr="003C2FE1" w:rsidRDefault="00927C67" w:rsidP="000B6243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3. Болжай отырып, ертегіні аяқтайды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lastRenderedPageBreak/>
              <w:t>Оқулық,</w:t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мәтіндер.</w:t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927C67" w:rsidRPr="003C2FE1" w:rsidRDefault="00927C6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927C67" w:rsidRPr="003C2FE1" w:rsidRDefault="00927C6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аудиожазба</w:t>
            </w:r>
          </w:p>
          <w:p w:rsidR="00927C67" w:rsidRPr="003C2FE1" w:rsidRDefault="00927C6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927C67" w:rsidRPr="003C2FE1" w:rsidRDefault="00927C6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927C67" w:rsidRPr="003C2FE1" w:rsidRDefault="00927C6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927C67" w:rsidRPr="003C2FE1" w:rsidRDefault="00927C6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C2FE1" w:rsidRPr="003C2FE1" w:rsidRDefault="003C2FE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0FF7C72" wp14:editId="6C362B55">
                  <wp:extent cx="844466" cy="819150"/>
                  <wp:effectExtent l="0" t="0" r="0" b="0"/>
                  <wp:docPr id="3" name="Рисунок 3" descr="https://cdn3.vectorstock.com/i/1000x1000/63/72/hands-applauding-isolated-icon-vector-18776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3.vectorstock.com/i/1000x1000/63/72/hands-applauding-isolated-icon-vector-1877637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16"/>
                          <a:stretch/>
                        </pic:blipFill>
                        <pic:spPr bwMode="auto">
                          <a:xfrm>
                            <a:off x="0" y="0"/>
                            <a:ext cx="853653" cy="828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FE1" w:rsidRPr="003C2FE1" w:rsidTr="003C2FE1">
        <w:trPr>
          <w:trHeight w:val="7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3A6931" w:rsidRPr="003C2FE1" w:rsidRDefault="003A6931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  <w:t>Қолдану</w:t>
            </w:r>
          </w:p>
          <w:p w:rsidR="000B356E" w:rsidRPr="003C2FE1" w:rsidRDefault="000B356E" w:rsidP="000B356E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«Ой қозғау ст</w:t>
            </w:r>
            <w:r w:rsidR="0043784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р</w:t>
            </w: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атегиясы»</w:t>
            </w: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0B356E" w:rsidRPr="003C2FE1" w:rsidRDefault="000B356E" w:rsidP="000B356E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kk-KZ"/>
              </w:rPr>
              <w:t>Жазылым</w:t>
            </w: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«Ауырып ем іздегенше,ауырмайтын жол ізде»</w:t>
            </w:r>
          </w:p>
          <w:p w:rsidR="00EE724A" w:rsidRPr="003C2FE1" w:rsidRDefault="00EE724A" w:rsidP="000B356E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Кешкі мезгілде ауырып жатқан адамның көңілін сұрауға болама?</w:t>
            </w:r>
          </w:p>
          <w:p w:rsidR="003A6931" w:rsidRPr="003C2FE1" w:rsidRDefault="00160439" w:rsidP="00B73C36">
            <w:pPr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  <w:t xml:space="preserve"> «Ойлан!» </w:t>
            </w:r>
            <w:r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>Т</w:t>
            </w:r>
            <w:r w:rsidR="003A6931"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>апсырма беру.</w:t>
            </w:r>
          </w:p>
          <w:p w:rsidR="003A6931" w:rsidRPr="003C2FE1" w:rsidRDefault="003A6931" w:rsidP="00B374CE">
            <w:pPr>
              <w:pStyle w:val="a5"/>
              <w:numPr>
                <w:ilvl w:val="0"/>
                <w:numId w:val="4"/>
              </w:numPr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0B6243"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>Жолбарыстың іс-әрекетіне қандай баға бере</w:t>
            </w:r>
            <w:r w:rsidR="00B374CE"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>сіңдер?</w:t>
            </w:r>
          </w:p>
          <w:p w:rsidR="003A6931" w:rsidRPr="003C2FE1" w:rsidRDefault="00BE36BB" w:rsidP="00B73C36">
            <w:pPr>
              <w:pStyle w:val="a5"/>
              <w:numPr>
                <w:ilvl w:val="0"/>
                <w:numId w:val="4"/>
              </w:numPr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Түлкіні тірек сызба</w:t>
            </w:r>
            <w:r w:rsidR="003A6931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бойынша топтастыру</w:t>
            </w:r>
            <w:r w:rsidR="00B374CE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.</w:t>
            </w:r>
          </w:p>
          <w:p w:rsidR="004D0F75" w:rsidRPr="003C2FE1" w:rsidRDefault="000B6243" w:rsidP="00BE36BB">
            <w:pPr>
              <w:pStyle w:val="a5"/>
              <w:numPr>
                <w:ilvl w:val="0"/>
                <w:numId w:val="4"/>
              </w:numPr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>Мәтін бойынша сурет салу</w:t>
            </w:r>
            <w:r w:rsidR="00B374CE"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>.</w:t>
            </w:r>
          </w:p>
          <w:p w:rsidR="00EE724A" w:rsidRPr="003C2FE1" w:rsidRDefault="002F1A54" w:rsidP="00BE36BB">
            <w:pPr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  <w:t>Дескриптор</w:t>
            </w:r>
          </w:p>
          <w:p w:rsidR="00EE724A" w:rsidRPr="003C2FE1" w:rsidRDefault="00EE724A" w:rsidP="00EE724A">
            <w:pPr>
              <w:pStyle w:val="a5"/>
              <w:numPr>
                <w:ilvl w:val="0"/>
                <w:numId w:val="3"/>
              </w:numPr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>Рөлге бөліп оқып,сахналайды</w:t>
            </w:r>
          </w:p>
          <w:p w:rsidR="00EE724A" w:rsidRPr="003C2FE1" w:rsidRDefault="00EE724A" w:rsidP="00EE724A">
            <w:pPr>
              <w:pStyle w:val="a5"/>
              <w:numPr>
                <w:ilvl w:val="0"/>
                <w:numId w:val="3"/>
              </w:numPr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>Тірек сызба бойынша топтастырады</w:t>
            </w:r>
          </w:p>
          <w:p w:rsidR="00EE724A" w:rsidRPr="003C2FE1" w:rsidRDefault="00EE724A" w:rsidP="00BE36BB">
            <w:pPr>
              <w:pStyle w:val="a5"/>
              <w:numPr>
                <w:ilvl w:val="0"/>
                <w:numId w:val="3"/>
              </w:numPr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>Мәтін бойынша сурет салады</w:t>
            </w:r>
            <w:r w:rsidR="002F1A54"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3C2FE1">
              <w:rPr>
                <w:rFonts w:ascii="Times New Roman" w:eastAsia="Arial" w:hAnsi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C67" w:rsidRPr="003C2FE1" w:rsidRDefault="00927C6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927C67" w:rsidRPr="003C2FE1" w:rsidRDefault="00927C6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927C67" w:rsidRPr="003C2FE1" w:rsidRDefault="00927C6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927C67" w:rsidRPr="003C2FE1" w:rsidRDefault="00927C67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6931" w:rsidRPr="003C2FE1" w:rsidRDefault="00160439" w:rsidP="00160439">
            <w:pPr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Оқулық</w:t>
            </w:r>
            <w:r w:rsidRPr="003C2FE1"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2A2A58" w:rsidRPr="003C2FE1" w:rsidRDefault="002A2A58" w:rsidP="00160439">
            <w:pPr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eastAsia="Arial" w:hAnsi="Times New Roman"/>
                <w:b/>
                <w:noProof/>
                <w:color w:val="002060"/>
              </w:rPr>
              <w:drawing>
                <wp:inline distT="0" distB="0" distL="0" distR="0" wp14:anchorId="5492F796" wp14:editId="6866940F">
                  <wp:extent cx="1125855" cy="8445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FE1" w:rsidRPr="003C2FE1" w:rsidTr="003C2FE1">
        <w:trPr>
          <w:trHeight w:val="103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lastRenderedPageBreak/>
              <w:t xml:space="preserve">Аяқталуы </w:t>
            </w:r>
          </w:p>
          <w:p w:rsidR="003A6931" w:rsidRPr="003C2FE1" w:rsidRDefault="003A6931" w:rsidP="00B73C36">
            <w:pPr>
              <w:tabs>
                <w:tab w:val="left" w:pos="5292"/>
              </w:tabs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Сабақты бекіту</w:t>
            </w:r>
          </w:p>
          <w:p w:rsidR="003A6931" w:rsidRPr="003C2FE1" w:rsidRDefault="002F1A54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6</w:t>
            </w:r>
            <w:r w:rsidR="003A6931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BE36BB" w:rsidP="004D0F75">
            <w:pPr>
              <w:pStyle w:val="a5"/>
              <w:tabs>
                <w:tab w:val="left" w:pos="5130"/>
              </w:tabs>
              <w:ind w:left="207" w:hanging="142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Қалыптастырушы бағалау </w:t>
            </w:r>
            <w:r w:rsidR="003A6931"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Жеке жұмыс</w:t>
            </w:r>
            <w:r w:rsidR="004D0F75"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ab/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«Сөйлемді толықтыр» әдісі</w:t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1................................ сырқаттанып қалды.</w:t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2.Қасқыр ................................ сыртынан  өсек айтты.</w:t>
            </w:r>
          </w:p>
          <w:p w:rsidR="003A6931" w:rsidRPr="003C2FE1" w:rsidRDefault="00BE36BB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3.Жолбарыс </w:t>
            </w:r>
            <w:r w:rsidR="003A6931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........</w:t>
            </w: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.................... алып келуді бұйырады.</w:t>
            </w:r>
          </w:p>
          <w:p w:rsidR="003A6931" w:rsidRPr="003C2FE1" w:rsidRDefault="004D0F75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4.</w:t>
            </w:r>
            <w:r w:rsidR="003A6931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.....................  айту жақсылыққа жеткізбейді.</w:t>
            </w:r>
          </w:p>
          <w:p w:rsidR="004D0F75" w:rsidRPr="003C2FE1" w:rsidRDefault="004D0F75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Дескриптор</w:t>
            </w:r>
          </w:p>
          <w:p w:rsidR="004D0F75" w:rsidRPr="003C2FE1" w:rsidRDefault="004D0F75" w:rsidP="004D0F7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Ертегіге сүйеніп  толықтырады.</w:t>
            </w:r>
          </w:p>
          <w:p w:rsidR="004D0F75" w:rsidRPr="003C2FE1" w:rsidRDefault="004D0F75" w:rsidP="004D0F7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Кейіпкерлердің іс-әрекетін ажыратады</w:t>
            </w:r>
          </w:p>
          <w:p w:rsidR="00940326" w:rsidRPr="003C2FE1" w:rsidRDefault="00940326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Жинақтау</w:t>
            </w:r>
          </w:p>
          <w:p w:rsidR="004D0F75" w:rsidRPr="003C2FE1" w:rsidRDefault="004D0F75" w:rsidP="00B73C36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Жалпылама жұмыс</w:t>
            </w:r>
          </w:p>
          <w:p w:rsidR="000B356E" w:rsidRPr="003C2FE1" w:rsidRDefault="000B356E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Проблемалық сұрақ</w:t>
            </w:r>
          </w:p>
          <w:p w:rsidR="004D0F75" w:rsidRPr="003C2FE1" w:rsidRDefault="004D0F75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Ертегіде  жолбарыс қалай берілген?</w:t>
            </w:r>
          </w:p>
          <w:p w:rsidR="004D0F75" w:rsidRPr="003C2FE1" w:rsidRDefault="004D0F75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Шынайы өмірде </w:t>
            </w:r>
            <w:r w:rsidR="000B356E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жолбарысты кімге теңер едіңдер?</w:t>
            </w:r>
          </w:p>
          <w:p w:rsidR="000B356E" w:rsidRPr="003C2FE1" w:rsidRDefault="000B356E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Түлкіні ше?</w:t>
            </w:r>
          </w:p>
          <w:p w:rsidR="003A6931" w:rsidRPr="003C2FE1" w:rsidRDefault="000B356E" w:rsidP="002F1A54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Қасқыр деп қандай адамды айта аламыз?</w:t>
            </w:r>
          </w:p>
          <w:p w:rsidR="00940326" w:rsidRPr="003C2FE1" w:rsidRDefault="004B6865" w:rsidP="002F1A54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Ауырып жатқан досыңның көңілін сұрай бардың дейік</w:t>
            </w:r>
          </w:p>
          <w:p w:rsidR="004B6865" w:rsidRPr="003C2FE1" w:rsidRDefault="004B6865" w:rsidP="002F1A54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Не апарасың?</w:t>
            </w:r>
          </w:p>
          <w:p w:rsidR="004B6865" w:rsidRPr="003C2FE1" w:rsidRDefault="004B6865" w:rsidP="002F1A54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Қандай жылы сөз айтасың?</w:t>
            </w:r>
          </w:p>
          <w:p w:rsidR="00EE724A" w:rsidRPr="003C2FE1" w:rsidRDefault="00940326" w:rsidP="002F1A54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Бағалау</w:t>
            </w:r>
          </w:p>
          <w:p w:rsidR="00940326" w:rsidRPr="003C2FE1" w:rsidRDefault="00927C67" w:rsidP="002F1A54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«Күн  жүйесі» арқылы жекеленген оқушыларды бағалау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«Сөйлемді толықтыр» әдісі</w:t>
            </w:r>
            <w:r w:rsidR="00545F4C"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 парақшасы</w:t>
            </w:r>
          </w:p>
          <w:p w:rsidR="003C2FE1" w:rsidRDefault="002A2A58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noProof/>
                <w:color w:val="002060"/>
              </w:rPr>
              <w:drawing>
                <wp:inline distT="0" distB="0" distL="0" distR="0" wp14:anchorId="6DFD4D73" wp14:editId="3AE1B8E9">
                  <wp:extent cx="1125855" cy="844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2FE1" w:rsidRPr="003C2FE1" w:rsidRDefault="003C2FE1" w:rsidP="003C2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2FE1" w:rsidRDefault="003C2FE1" w:rsidP="003C2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6931" w:rsidRPr="003C2FE1" w:rsidRDefault="003C2FE1" w:rsidP="003C2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noProof/>
                <w:color w:val="002060"/>
              </w:rPr>
              <w:drawing>
                <wp:inline distT="0" distB="0" distL="0" distR="0" wp14:anchorId="1AC8484D" wp14:editId="108A62E7">
                  <wp:extent cx="515221" cy="476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366" cy="479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FE1" w:rsidRPr="003C2FE1" w:rsidTr="003C2FE1">
        <w:trPr>
          <w:trHeight w:val="77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Кері байланыс</w:t>
            </w:r>
          </w:p>
          <w:p w:rsidR="003A6931" w:rsidRPr="003C2FE1" w:rsidRDefault="003A6931" w:rsidP="00B73C36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BE36BB" w:rsidP="00B73C36">
            <w:pPr>
              <w:rPr>
                <w:rFonts w:ascii="Times New Roman" w:hAnsi="Times New Roman"/>
                <w:noProof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noProof/>
                <w:color w:val="002060"/>
                <w:sz w:val="24"/>
                <w:szCs w:val="24"/>
                <w:lang w:val="kk-KZ"/>
              </w:rPr>
              <w:t xml:space="preserve">«Менің көңіл-күйім </w:t>
            </w:r>
            <w:r w:rsidR="003A6931" w:rsidRPr="003C2FE1">
              <w:rPr>
                <w:rFonts w:ascii="Times New Roman" w:hAnsi="Times New Roman"/>
                <w:noProof/>
                <w:color w:val="002060"/>
                <w:sz w:val="24"/>
                <w:szCs w:val="24"/>
                <w:lang w:val="kk-KZ"/>
              </w:rPr>
              <w:t>» кері байланыс</w:t>
            </w:r>
          </w:p>
          <w:p w:rsidR="003A6931" w:rsidRPr="003C2FE1" w:rsidRDefault="002A2A58" w:rsidP="002A2A58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noProof/>
                <w:color w:val="002060"/>
              </w:rPr>
              <w:drawing>
                <wp:inline distT="0" distB="0" distL="0" distR="0" wp14:anchorId="523D61B2" wp14:editId="07A5E1F9">
                  <wp:extent cx="1714500" cy="1285875"/>
                  <wp:effectExtent l="0" t="0" r="0" b="0"/>
                  <wp:docPr id="12" name="Рисунок 12" descr="https://fhd.videouroki.net/a/0/b/a0b0799514d1f681f452f1ec3d4c78c84864e111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hd.videouroki.net/a/0/b/a0b0799514d1f681f452f1ec3d4c78c84864e111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323" cy="1291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31" w:rsidRPr="003C2FE1" w:rsidRDefault="003C2FE1" w:rsidP="00BE36BB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Кері байланыс парағы.</w:t>
            </w:r>
          </w:p>
        </w:tc>
      </w:tr>
      <w:tr w:rsidR="003C2FE1" w:rsidRPr="003C2FE1" w:rsidTr="003C2FE1">
        <w:tc>
          <w:tcPr>
            <w:tcW w:w="10915" w:type="dxa"/>
            <w:gridSpan w:val="5"/>
          </w:tcPr>
          <w:p w:rsidR="003A6931" w:rsidRPr="003C2FE1" w:rsidRDefault="003A6931" w:rsidP="00B73C36">
            <w:pP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Үйге тапсырма: </w:t>
            </w:r>
            <w:r w:rsidR="004B6865" w:rsidRPr="003C2FE1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рөлге бөліп </w:t>
            </w:r>
            <w:r w:rsidRPr="003C2FE1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оқу, дәптермен жұмыс.</w:t>
            </w:r>
          </w:p>
        </w:tc>
      </w:tr>
    </w:tbl>
    <w:tbl>
      <w:tblPr>
        <w:tblW w:w="5702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4114"/>
        <w:gridCol w:w="138"/>
        <w:gridCol w:w="1703"/>
        <w:gridCol w:w="1133"/>
        <w:gridCol w:w="3827"/>
      </w:tblGrid>
      <w:tr w:rsidR="003C2FE1" w:rsidRPr="00437843" w:rsidTr="003C2FE1">
        <w:trPr>
          <w:trHeight w:val="395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E1" w:rsidRPr="000A18C0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lang w:val="kk-KZ"/>
              </w:rPr>
            </w:pPr>
            <w:r w:rsidRPr="000A18C0">
              <w:rPr>
                <w:rFonts w:ascii="Times New Roman" w:eastAsia="Times New Roman" w:hAnsi="Times New Roman"/>
                <w:color w:val="002060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E1" w:rsidRPr="000A18C0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lang w:val="kk-KZ"/>
              </w:rPr>
            </w:pPr>
            <w:r w:rsidRPr="000A18C0">
              <w:rPr>
                <w:rFonts w:ascii="Times New Roman" w:eastAsia="Times New Roman" w:hAnsi="Times New Roman"/>
                <w:color w:val="002060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E1" w:rsidRPr="000A18C0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highlight w:val="yellow"/>
                <w:lang w:val="kk-KZ"/>
              </w:rPr>
            </w:pPr>
            <w:r w:rsidRPr="000A18C0">
              <w:rPr>
                <w:rFonts w:ascii="Times New Roman" w:eastAsia="Times New Roman" w:hAnsi="Times New Roman"/>
                <w:color w:val="002060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3C2FE1" w:rsidRPr="00437843" w:rsidTr="003C2FE1">
        <w:trPr>
          <w:trHeight w:val="944"/>
        </w:trPr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E1" w:rsidRPr="000A18C0" w:rsidRDefault="00F73EF6" w:rsidP="007A625D">
            <w:pPr>
              <w:widowControl w:val="0"/>
              <w:rPr>
                <w:rFonts w:ascii="Times New Roman" w:eastAsia="Times New Roman" w:hAnsi="Times New Roman"/>
                <w:color w:val="002060"/>
                <w:lang w:val="kk-KZ"/>
              </w:rPr>
            </w:pPr>
            <w:r>
              <w:rPr>
                <w:rFonts w:ascii="Times New Roman" w:eastAsia="Times New Roman" w:hAnsi="Times New Roman"/>
                <w:color w:val="002060"/>
                <w:lang w:val="kk-KZ"/>
              </w:rPr>
              <w:t>«Болжау» әдісінде</w:t>
            </w:r>
            <w:r w:rsidR="003C2FE1" w:rsidRPr="000A18C0">
              <w:rPr>
                <w:rFonts w:ascii="Times New Roman" w:eastAsia="Times New Roman" w:hAnsi="Times New Roman"/>
                <w:color w:val="002060"/>
                <w:lang w:val="kk-KZ"/>
              </w:rPr>
              <w:t xml:space="preserve"> көмекті қажет ететін оқуш</w:t>
            </w:r>
            <w:r w:rsidR="003C2FE1">
              <w:rPr>
                <w:rFonts w:ascii="Times New Roman" w:eastAsia="Times New Roman" w:hAnsi="Times New Roman"/>
                <w:color w:val="002060"/>
                <w:lang w:val="kk-KZ"/>
              </w:rPr>
              <w:t xml:space="preserve">ыларға қолдау көрсетемін. </w:t>
            </w:r>
            <w:r>
              <w:rPr>
                <w:rFonts w:ascii="Times New Roman" w:eastAsia="Times New Roman" w:hAnsi="Times New Roman"/>
                <w:color w:val="002060"/>
                <w:lang w:val="kk-KZ"/>
              </w:rPr>
              <w:t>Тапсырманы шапшаң орындап отырған Ерасыл</w:t>
            </w:r>
            <w:r w:rsidR="003C2FE1" w:rsidRPr="000A18C0">
              <w:rPr>
                <w:rFonts w:ascii="Times New Roman" w:eastAsia="Times New Roman" w:hAnsi="Times New Roman"/>
                <w:color w:val="002060"/>
                <w:lang w:val="kk-KZ"/>
              </w:rPr>
              <w:t xml:space="preserve">ға қосымша </w:t>
            </w:r>
            <w:r w:rsidRPr="003C2FE1">
              <w:rPr>
                <w:rFonts w:ascii="Times New Roman" w:eastAsia="Arial" w:hAnsi="Times New Roman"/>
                <w:b/>
                <w:color w:val="002060"/>
                <w:lang w:val="kk-KZ"/>
              </w:rPr>
              <w:t xml:space="preserve">«Ойлан!» </w:t>
            </w:r>
            <w:r>
              <w:rPr>
                <w:rFonts w:ascii="Times New Roman" w:eastAsia="Times New Roman" w:hAnsi="Times New Roman"/>
                <w:color w:val="002060"/>
                <w:lang w:val="kk-KZ"/>
              </w:rPr>
              <w:t>тапсырмасын ұсындым</w:t>
            </w:r>
            <w:r w:rsidR="003C2FE1" w:rsidRPr="000A18C0">
              <w:rPr>
                <w:rFonts w:ascii="Times New Roman" w:eastAsia="Times New Roman" w:hAnsi="Times New Roman"/>
                <w:color w:val="002060"/>
                <w:lang w:val="kk-KZ"/>
              </w:rPr>
              <w:t>.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E1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lang w:val="kk-KZ"/>
              </w:rPr>
            </w:pPr>
            <w:r w:rsidRPr="000A18C0">
              <w:rPr>
                <w:rFonts w:ascii="Times New Roman" w:eastAsia="Times New Roman" w:hAnsi="Times New Roman"/>
                <w:color w:val="002060"/>
                <w:lang w:val="kk-KZ"/>
              </w:rPr>
              <w:t>Қалыптастырушы бағалау тү</w:t>
            </w:r>
            <w:r>
              <w:rPr>
                <w:rFonts w:ascii="Times New Roman" w:eastAsia="Times New Roman" w:hAnsi="Times New Roman"/>
                <w:color w:val="002060"/>
                <w:lang w:val="kk-KZ"/>
              </w:rPr>
              <w:t>рлері: Қол соғу , бас бармақ.</w:t>
            </w:r>
          </w:p>
          <w:p w:rsidR="003C2FE1" w:rsidRPr="003C2FE1" w:rsidRDefault="003C2FE1" w:rsidP="003C2FE1">
            <w:pPr>
              <w:rPr>
                <w:rFonts w:ascii="Times New Roman" w:hAnsi="Times New Roman"/>
                <w:noProof/>
                <w:color w:val="002060"/>
                <w:lang w:val="kk-KZ"/>
              </w:rPr>
            </w:pPr>
            <w:r w:rsidRPr="003C2FE1">
              <w:rPr>
                <w:rFonts w:ascii="Times New Roman" w:hAnsi="Times New Roman"/>
                <w:noProof/>
                <w:color w:val="002060"/>
                <w:lang w:val="kk-KZ"/>
              </w:rPr>
              <w:t>«Менің көңіл-күйім » кері байланыс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E1" w:rsidRPr="000A18C0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lang w:val="kk-KZ"/>
              </w:rPr>
            </w:pPr>
            <w:r w:rsidRPr="000A18C0">
              <w:rPr>
                <w:rFonts w:ascii="Times New Roman" w:eastAsia="Times New Roman" w:hAnsi="Times New Roman"/>
                <w:color w:val="002060"/>
                <w:lang w:val="kk-KZ"/>
              </w:rPr>
              <w:t>Партада отыру  ережесін, сынып ішіндегі қауіпсіздік ережесін ескерту.</w:t>
            </w:r>
          </w:p>
          <w:p w:rsidR="003C2FE1" w:rsidRPr="00437843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lang w:val="kk-KZ"/>
              </w:rPr>
            </w:pPr>
          </w:p>
          <w:p w:rsidR="003C2FE1" w:rsidRPr="00437843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highlight w:val="yellow"/>
                <w:lang w:val="kk-KZ"/>
              </w:rPr>
            </w:pPr>
          </w:p>
        </w:tc>
      </w:tr>
      <w:tr w:rsidR="003C2FE1" w:rsidRPr="000A18C0" w:rsidTr="003C2FE1">
        <w:trPr>
          <w:trHeight w:val="416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E1" w:rsidRPr="00437843" w:rsidRDefault="003C2FE1" w:rsidP="007A62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2060"/>
                <w:lang w:val="kk-KZ"/>
              </w:rPr>
            </w:pPr>
            <w:r w:rsidRPr="00437843">
              <w:rPr>
                <w:rFonts w:ascii="Times New Roman" w:hAnsi="Times New Roman"/>
                <w:b/>
                <w:bCs/>
                <w:color w:val="002060"/>
                <w:lang w:val="kk-KZ"/>
              </w:rPr>
              <w:t>Рефлексия</w:t>
            </w:r>
          </w:p>
          <w:p w:rsidR="003C2FE1" w:rsidRPr="00437843" w:rsidRDefault="003C2FE1" w:rsidP="007A62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lang w:val="kk-KZ"/>
              </w:rPr>
            </w:pPr>
            <w:r w:rsidRPr="00437843">
              <w:rPr>
                <w:rFonts w:ascii="Times New Roman" w:hAnsi="Times New Roman"/>
                <w:color w:val="002060"/>
                <w:lang w:val="kk-KZ"/>
              </w:rPr>
              <w:t>Сабақ / оқу мақсаттары</w:t>
            </w:r>
            <w:r w:rsidRPr="000A18C0">
              <w:rPr>
                <w:rFonts w:ascii="Times New Roman" w:hAnsi="Times New Roman"/>
                <w:color w:val="002060"/>
                <w:lang w:val="kk-KZ"/>
              </w:rPr>
              <w:t xml:space="preserve"> </w:t>
            </w:r>
            <w:r w:rsidRPr="00437843">
              <w:rPr>
                <w:rFonts w:ascii="Times New Roman" w:hAnsi="Times New Roman"/>
                <w:color w:val="002060"/>
                <w:lang w:val="kk-KZ"/>
              </w:rPr>
              <w:t>шынайы ма?</w:t>
            </w:r>
          </w:p>
          <w:p w:rsidR="003C2FE1" w:rsidRPr="00437843" w:rsidRDefault="003C2FE1" w:rsidP="007A62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lang w:val="kk-KZ"/>
              </w:rPr>
            </w:pPr>
            <w:r w:rsidRPr="00437843">
              <w:rPr>
                <w:rFonts w:ascii="Times New Roman" w:hAnsi="Times New Roman"/>
                <w:color w:val="002060"/>
                <w:lang w:val="kk-KZ"/>
              </w:rPr>
              <w:t>Бүгін оқушылар не білді?</w:t>
            </w:r>
          </w:p>
          <w:p w:rsidR="003C2FE1" w:rsidRPr="00437843" w:rsidRDefault="003C2FE1" w:rsidP="007A62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lang w:val="kk-KZ"/>
              </w:rPr>
            </w:pPr>
            <w:r w:rsidRPr="00437843">
              <w:rPr>
                <w:rFonts w:ascii="Times New Roman" w:hAnsi="Times New Roman"/>
                <w:color w:val="002060"/>
                <w:lang w:val="kk-KZ"/>
              </w:rPr>
              <w:t>Сыныптағы ахуал қандай болды?</w:t>
            </w:r>
          </w:p>
          <w:p w:rsidR="003C2FE1" w:rsidRPr="000A18C0" w:rsidRDefault="003C2FE1" w:rsidP="007A62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</w:rPr>
            </w:pPr>
            <w:r w:rsidRPr="000A18C0">
              <w:rPr>
                <w:rFonts w:ascii="Times New Roman" w:hAnsi="Times New Roman"/>
                <w:color w:val="002060"/>
              </w:rPr>
              <w:t xml:space="preserve">Мен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жоспарлаған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саралау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шаралары</w:t>
            </w:r>
            <w:proofErr w:type="spellEnd"/>
          </w:p>
          <w:p w:rsidR="003C2FE1" w:rsidRPr="000A18C0" w:rsidRDefault="003C2FE1" w:rsidP="007A62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</w:rPr>
            </w:pPr>
            <w:proofErr w:type="spellStart"/>
            <w:r w:rsidRPr="000A18C0">
              <w:rPr>
                <w:rFonts w:ascii="Times New Roman" w:hAnsi="Times New Roman"/>
                <w:color w:val="002060"/>
              </w:rPr>
              <w:t>тиімді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болды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ма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>?</w:t>
            </w:r>
          </w:p>
          <w:p w:rsidR="003C2FE1" w:rsidRPr="000A18C0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lang w:val="kk-KZ"/>
              </w:rPr>
            </w:pPr>
            <w:r w:rsidRPr="000A18C0">
              <w:rPr>
                <w:rFonts w:ascii="Times New Roman" w:hAnsi="Times New Roman"/>
                <w:color w:val="002060"/>
              </w:rPr>
              <w:t xml:space="preserve">Мен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берілген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уақыт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ішінде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үлгердім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бе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? Мен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өз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жоспарыма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қандай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түзетулер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енгіздім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жəне</w:t>
            </w:r>
            <w:proofErr w:type="spellEnd"/>
            <w:r w:rsidRPr="000A18C0">
              <w:rPr>
                <w:rFonts w:ascii="Times New Roman" w:hAnsi="Times New Roman"/>
                <w:color w:val="002060"/>
                <w:lang w:val="kk-KZ"/>
              </w:rPr>
              <w:t xml:space="preserve"> </w:t>
            </w:r>
            <w:proofErr w:type="spellStart"/>
            <w:r w:rsidRPr="000A18C0">
              <w:rPr>
                <w:rFonts w:ascii="Times New Roman" w:hAnsi="Times New Roman"/>
                <w:color w:val="002060"/>
              </w:rPr>
              <w:t>неліктен</w:t>
            </w:r>
            <w:proofErr w:type="spellEnd"/>
            <w:r w:rsidRPr="000A18C0">
              <w:rPr>
                <w:rFonts w:ascii="Times New Roman" w:hAnsi="Times New Roman"/>
                <w:color w:val="002060"/>
              </w:rPr>
              <w:t>?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1" w:rsidRPr="000A18C0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lang w:val="kk-KZ"/>
              </w:rPr>
            </w:pPr>
          </w:p>
        </w:tc>
      </w:tr>
      <w:tr w:rsidR="003C2FE1" w:rsidRPr="000A18C0" w:rsidTr="003C2FE1">
        <w:trPr>
          <w:trHeight w:val="94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1" w:rsidRPr="003C2FE1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lang w:val="kk-KZ"/>
              </w:rPr>
            </w:pPr>
            <w:r w:rsidRPr="003C2FE1">
              <w:rPr>
                <w:rFonts w:ascii="Times New Roman" w:eastAsia="Times New Roman" w:hAnsi="Times New Roman"/>
                <w:color w:val="002060"/>
                <w:lang w:val="kk-KZ"/>
              </w:rPr>
              <w:t xml:space="preserve">Жалпы баға </w:t>
            </w:r>
          </w:p>
          <w:p w:rsidR="003C2FE1" w:rsidRPr="00F73EF6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</w:pPr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3C2FE1" w:rsidRPr="00F73EF6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</w:pPr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  <w:t>1:</w:t>
            </w:r>
            <w:r w:rsidR="00437843" w:rsidRPr="00F73EF6">
              <w:rPr>
                <w:rFonts w:ascii="Times New Roman" w:eastAsia="Times New Roman" w:hAnsi="Times New Roman"/>
                <w:b/>
                <w:color w:val="002060"/>
                <w:sz w:val="22"/>
                <w:szCs w:val="22"/>
                <w:lang w:val="kk-KZ"/>
              </w:rPr>
              <w:t xml:space="preserve"> </w:t>
            </w:r>
            <w:r w:rsidR="00437843" w:rsidRPr="00F73EF6">
              <w:rPr>
                <w:rFonts w:ascii="Times New Roman" w:eastAsia="Times New Roman" w:hAnsi="Times New Roman"/>
                <w:b/>
                <w:color w:val="002060"/>
                <w:sz w:val="22"/>
                <w:szCs w:val="22"/>
                <w:lang w:val="kk-KZ"/>
              </w:rPr>
              <w:t>«Стоп кадр » әдісі</w:t>
            </w:r>
            <w:r w:rsidR="00437843"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  <w:t xml:space="preserve"> арқылы мәтінді тізбектеп оқу</w:t>
            </w:r>
            <w:r w:rsidR="00437843"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  <w:t>да тиімді болды.</w:t>
            </w:r>
          </w:p>
          <w:p w:rsidR="003C2FE1" w:rsidRPr="00F73EF6" w:rsidRDefault="003C2FE1" w:rsidP="00437843">
            <w:pPr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  <w:t>2:</w:t>
            </w:r>
            <w:r w:rsidR="00437843" w:rsidRPr="00F73EF6">
              <w:rPr>
                <w:rFonts w:ascii="Times New Roman" w:hAnsi="Times New Roman"/>
                <w:b/>
                <w:color w:val="002060"/>
                <w:sz w:val="22"/>
                <w:szCs w:val="22"/>
                <w:lang w:val="kk-KZ"/>
              </w:rPr>
              <w:t xml:space="preserve"> </w:t>
            </w:r>
            <w:r w:rsidR="00437843" w:rsidRPr="00F73EF6">
              <w:rPr>
                <w:rFonts w:ascii="Times New Roman" w:hAnsi="Times New Roman"/>
                <w:b/>
                <w:color w:val="002060"/>
                <w:sz w:val="22"/>
                <w:szCs w:val="22"/>
                <w:lang w:val="kk-KZ"/>
              </w:rPr>
              <w:t>«Сөйлемді толықтыр» әдісі</w:t>
            </w:r>
            <w:r w:rsidR="00437843" w:rsidRPr="00F73EF6">
              <w:rPr>
                <w:rFonts w:ascii="Times New Roman" w:hAnsi="Times New Roman"/>
                <w:b/>
                <w:color w:val="002060"/>
                <w:sz w:val="22"/>
                <w:szCs w:val="22"/>
                <w:lang w:val="kk-KZ"/>
              </w:rPr>
              <w:t>нде оқушылар мәтінді оқи отырып, сұрақтарға тез жауап таба білді.</w:t>
            </w:r>
          </w:p>
          <w:p w:rsidR="003C2FE1" w:rsidRPr="00F73EF6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</w:pP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Сабақты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жақсартуға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не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ықпал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ете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алады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(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оқыту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туралы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да,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оқу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туралы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да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ойланыңыз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)?</w:t>
            </w:r>
          </w:p>
          <w:p w:rsidR="003C2FE1" w:rsidRPr="00F73EF6" w:rsidRDefault="003C2FE1" w:rsidP="00437843">
            <w:pPr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</w:pPr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1: </w:t>
            </w:r>
            <w:r w:rsidR="00437843" w:rsidRPr="00F73EF6">
              <w:rPr>
                <w:rFonts w:ascii="Times New Roman" w:eastAsia="Times New Roman" w:hAnsi="Times New Roman"/>
                <w:b/>
                <w:color w:val="002060"/>
                <w:sz w:val="22"/>
                <w:szCs w:val="22"/>
                <w:lang w:val="kk-KZ"/>
              </w:rPr>
              <w:t>«Ой қозғау стратегиясы»</w:t>
            </w:r>
            <w:r w:rsidR="00437843"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  <w:t xml:space="preserve"> </w:t>
            </w:r>
            <w:r w:rsidR="00437843"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  <w:t>әдісін күнделікті сабақта пайдаланып отыру керек.</w:t>
            </w:r>
          </w:p>
          <w:p w:rsidR="003C2FE1" w:rsidRPr="00F73EF6" w:rsidRDefault="003C2FE1" w:rsidP="00437843">
            <w:pPr>
              <w:rPr>
                <w:rFonts w:ascii="Times New Roman" w:hAnsi="Times New Roman"/>
                <w:color w:val="002060"/>
                <w:sz w:val="22"/>
                <w:szCs w:val="22"/>
                <w:lang w:val="kk-KZ"/>
              </w:rPr>
            </w:pPr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  <w:lang w:val="kk-KZ"/>
              </w:rPr>
              <w:t>2:</w:t>
            </w:r>
            <w:r w:rsidR="00437843" w:rsidRPr="00F73EF6">
              <w:rPr>
                <w:rFonts w:ascii="Times New Roman" w:hAnsi="Times New Roman"/>
                <w:color w:val="002060"/>
                <w:sz w:val="22"/>
                <w:szCs w:val="22"/>
                <w:lang w:val="kk-KZ"/>
              </w:rPr>
              <w:t xml:space="preserve"> </w:t>
            </w:r>
            <w:r w:rsidR="00437843" w:rsidRPr="00F73EF6">
              <w:rPr>
                <w:rFonts w:ascii="Times New Roman" w:hAnsi="Times New Roman"/>
                <w:color w:val="002060"/>
                <w:sz w:val="22"/>
                <w:szCs w:val="22"/>
                <w:lang w:val="kk-KZ"/>
              </w:rPr>
              <w:t>Проблемалық сұрақ</w:t>
            </w:r>
            <w:r w:rsidR="00437843" w:rsidRPr="00F73EF6">
              <w:rPr>
                <w:rFonts w:ascii="Times New Roman" w:hAnsi="Times New Roman"/>
                <w:color w:val="002060"/>
                <w:sz w:val="22"/>
                <w:szCs w:val="22"/>
                <w:lang w:val="kk-KZ"/>
              </w:rPr>
              <w:t xml:space="preserve"> қою барысында оқушылар ситуациядан шығу жолын </w:t>
            </w:r>
            <w:r w:rsidR="00F73EF6" w:rsidRPr="00F73EF6">
              <w:rPr>
                <w:rFonts w:ascii="Times New Roman" w:hAnsi="Times New Roman"/>
                <w:color w:val="002060"/>
                <w:sz w:val="22"/>
                <w:szCs w:val="22"/>
                <w:lang w:val="kk-KZ"/>
              </w:rPr>
              <w:t>тез табады.</w:t>
            </w:r>
          </w:p>
          <w:p w:rsidR="003C2FE1" w:rsidRPr="00F73EF6" w:rsidRDefault="003C2FE1" w:rsidP="007A625D">
            <w:pPr>
              <w:widowControl w:val="0"/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</w:pP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Сабақ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барысында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сынып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туралы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немесе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жекелеген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оқушылардың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жетістік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/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қиындықтары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туралы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нені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білдім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келесі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сабақтарда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неге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көңіл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бөлу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қажет</w:t>
            </w:r>
            <w:proofErr w:type="spellEnd"/>
            <w:r w:rsidRPr="00F73EF6">
              <w:rPr>
                <w:rFonts w:ascii="Times New Roman" w:eastAsia="Times New Roman" w:hAnsi="Times New Roman"/>
                <w:color w:val="002060"/>
                <w:sz w:val="22"/>
                <w:szCs w:val="22"/>
              </w:rPr>
              <w:t>?</w:t>
            </w:r>
          </w:p>
          <w:p w:rsidR="003C2FE1" w:rsidRPr="00F73EF6" w:rsidRDefault="00F73EF6" w:rsidP="007A625D">
            <w:pPr>
              <w:widowControl w:val="0"/>
              <w:rPr>
                <w:rFonts w:ascii="Times New Roman" w:eastAsia="Times New Roman" w:hAnsi="Times New Roman"/>
                <w:color w:val="002060"/>
                <w:lang w:val="kk-KZ"/>
              </w:rPr>
            </w:pPr>
            <w:r>
              <w:rPr>
                <w:rFonts w:ascii="Times New Roman" w:eastAsia="Times New Roman" w:hAnsi="Times New Roman"/>
                <w:color w:val="002060"/>
                <w:lang w:val="kk-KZ"/>
              </w:rPr>
              <w:t>Жалпылама жұмыс барысында көмекті қажет ететін оқушылар тыс қала береді, сондықтан көбіне жеке тапсырма берген тиімді екенін ұғындым.</w:t>
            </w:r>
            <w:bookmarkStart w:id="0" w:name="_GoBack"/>
            <w:bookmarkEnd w:id="0"/>
          </w:p>
        </w:tc>
      </w:tr>
    </w:tbl>
    <w:p w:rsidR="00803D67" w:rsidRPr="003C2FE1" w:rsidRDefault="00803D67"/>
    <w:sectPr w:rsidR="00803D67" w:rsidRPr="003C2FE1" w:rsidSect="003C2FE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E1598"/>
    <w:multiLevelType w:val="hybridMultilevel"/>
    <w:tmpl w:val="4AB0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8520C"/>
    <w:multiLevelType w:val="hybridMultilevel"/>
    <w:tmpl w:val="CF28B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14E57"/>
    <w:multiLevelType w:val="hybridMultilevel"/>
    <w:tmpl w:val="C6CC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27B98"/>
    <w:multiLevelType w:val="hybridMultilevel"/>
    <w:tmpl w:val="6B8A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931"/>
    <w:rsid w:val="000028F2"/>
    <w:rsid w:val="000B356E"/>
    <w:rsid w:val="000B6243"/>
    <w:rsid w:val="00160439"/>
    <w:rsid w:val="001B7304"/>
    <w:rsid w:val="002A2A58"/>
    <w:rsid w:val="002F1A54"/>
    <w:rsid w:val="003072AA"/>
    <w:rsid w:val="00327C03"/>
    <w:rsid w:val="003302C6"/>
    <w:rsid w:val="003A6931"/>
    <w:rsid w:val="003C2FE1"/>
    <w:rsid w:val="00437843"/>
    <w:rsid w:val="004A4E00"/>
    <w:rsid w:val="004B6865"/>
    <w:rsid w:val="004D0F75"/>
    <w:rsid w:val="005274F6"/>
    <w:rsid w:val="00545F4C"/>
    <w:rsid w:val="005A54D4"/>
    <w:rsid w:val="005E234D"/>
    <w:rsid w:val="006900FF"/>
    <w:rsid w:val="006E0465"/>
    <w:rsid w:val="007B40A6"/>
    <w:rsid w:val="00803D67"/>
    <w:rsid w:val="00833E97"/>
    <w:rsid w:val="00927C67"/>
    <w:rsid w:val="00940326"/>
    <w:rsid w:val="009843AB"/>
    <w:rsid w:val="009C05F7"/>
    <w:rsid w:val="009D75E3"/>
    <w:rsid w:val="00B374CE"/>
    <w:rsid w:val="00BE36BB"/>
    <w:rsid w:val="00C72863"/>
    <w:rsid w:val="00CD298F"/>
    <w:rsid w:val="00D50ED1"/>
    <w:rsid w:val="00D91640"/>
    <w:rsid w:val="00E07F62"/>
    <w:rsid w:val="00EE724A"/>
    <w:rsid w:val="00F67B2C"/>
    <w:rsid w:val="00F73EF6"/>
    <w:rsid w:val="00FA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2227"/>
  <w15:docId w15:val="{17790857-7839-4DE5-8778-01B2065D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931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A6931"/>
    <w:rPr>
      <w:sz w:val="24"/>
      <w:szCs w:val="32"/>
    </w:rPr>
  </w:style>
  <w:style w:type="paragraph" w:styleId="a4">
    <w:name w:val="No Spacing"/>
    <w:basedOn w:val="a"/>
    <w:link w:val="a3"/>
    <w:uiPriority w:val="1"/>
    <w:qFormat/>
    <w:rsid w:val="003A6931"/>
    <w:rPr>
      <w:rFonts w:eastAsiaTheme="minorHAnsi" w:cstheme="minorBidi"/>
      <w:szCs w:val="32"/>
      <w:lang w:eastAsia="en-US"/>
    </w:rPr>
  </w:style>
  <w:style w:type="paragraph" w:styleId="a5">
    <w:name w:val="List Paragraph"/>
    <w:basedOn w:val="a"/>
    <w:uiPriority w:val="34"/>
    <w:qFormat/>
    <w:rsid w:val="003A6931"/>
    <w:pPr>
      <w:ind w:left="720"/>
      <w:contextualSpacing/>
    </w:pPr>
  </w:style>
  <w:style w:type="table" w:styleId="a6">
    <w:name w:val="Table Grid"/>
    <w:basedOn w:val="a1"/>
    <w:uiPriority w:val="39"/>
    <w:rsid w:val="003A693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A693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3A69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9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20</cp:revision>
  <cp:lastPrinted>2021-03-03T06:54:00Z</cp:lastPrinted>
  <dcterms:created xsi:type="dcterms:W3CDTF">2018-03-22T17:56:00Z</dcterms:created>
  <dcterms:modified xsi:type="dcterms:W3CDTF">2021-03-03T06:55:00Z</dcterms:modified>
</cp:coreProperties>
</file>