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6E5" w:rsidRDefault="003756E5" w:rsidP="003756E5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>Қысқа мерзімді жоспар:</w:t>
      </w:r>
    </w:p>
    <w:tbl>
      <w:tblPr>
        <w:tblStyle w:val="a6"/>
        <w:tblW w:w="1095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125"/>
        <w:gridCol w:w="2826"/>
        <w:gridCol w:w="1984"/>
        <w:gridCol w:w="475"/>
        <w:gridCol w:w="1843"/>
        <w:gridCol w:w="1701"/>
      </w:tblGrid>
      <w:tr w:rsidR="003756E5" w:rsidRPr="003756E5" w:rsidTr="003756E5">
        <w:trPr>
          <w:trHeight w:val="554"/>
        </w:trPr>
        <w:tc>
          <w:tcPr>
            <w:tcW w:w="4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E5" w:rsidRDefault="003756E5">
            <w:pPr>
              <w:tabs>
                <w:tab w:val="left" w:pos="4154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Пән: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дүниетану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ab/>
            </w:r>
          </w:p>
          <w:p w:rsidR="003756E5" w:rsidRDefault="003756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Сабақтың тақырыбы: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Біздің мектеп</w:t>
            </w:r>
          </w:p>
        </w:tc>
        <w:tc>
          <w:tcPr>
            <w:tcW w:w="6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E5" w:rsidRDefault="003756E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Мектеп: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Талшық ОМ</w:t>
            </w:r>
          </w:p>
          <w:p w:rsidR="003756E5" w:rsidRDefault="00375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Бөлім: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Менің мектебім</w:t>
            </w:r>
          </w:p>
        </w:tc>
      </w:tr>
      <w:tr w:rsidR="003756E5" w:rsidRPr="003756E5" w:rsidTr="003756E5">
        <w:trPr>
          <w:trHeight w:val="236"/>
        </w:trPr>
        <w:tc>
          <w:tcPr>
            <w:tcW w:w="4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E5" w:rsidRDefault="00375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Күні: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7.11.17ж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Сабақ №: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6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E5" w:rsidRDefault="003756E5">
            <w:pPr>
              <w:tabs>
                <w:tab w:val="left" w:pos="297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Мұғалімнің аты-жөні: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А.Б.Кажмуратова</w:t>
            </w:r>
          </w:p>
        </w:tc>
      </w:tr>
      <w:tr w:rsidR="003756E5" w:rsidTr="003756E5">
        <w:trPr>
          <w:trHeight w:val="246"/>
        </w:trPr>
        <w:tc>
          <w:tcPr>
            <w:tcW w:w="4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E5" w:rsidRDefault="00375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Сынып: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 «В»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E5" w:rsidRDefault="00375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Қатысқандар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саны: </w:t>
            </w:r>
          </w:p>
        </w:tc>
        <w:tc>
          <w:tcPr>
            <w:tcW w:w="4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E5" w:rsidRDefault="00375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Қатыспағандар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: </w:t>
            </w:r>
          </w:p>
        </w:tc>
      </w:tr>
      <w:tr w:rsidR="003756E5" w:rsidRPr="003756E5" w:rsidTr="003756E5">
        <w:trPr>
          <w:trHeight w:val="1217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E5" w:rsidRDefault="00375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Сабақ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негізделген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оқу</w:t>
            </w:r>
            <w:proofErr w:type="spellEnd"/>
          </w:p>
          <w:p w:rsidR="003756E5" w:rsidRDefault="003756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мақсаты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мақсаттары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E5" w:rsidRDefault="003756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2.1.2.1 Мектепте оқу және оқудан тыс әрекеттердің түрлерін, міндеттерін білу және түсіндіру</w:t>
            </w:r>
          </w:p>
          <w:p w:rsidR="003756E5" w:rsidRDefault="003756E5">
            <w:pPr>
              <w:tabs>
                <w:tab w:val="left" w:pos="13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2.1.2.2 Мектеп қауымдастығы мүшелерінің құрылымын және міндеттерін зерттеу</w:t>
            </w:r>
          </w:p>
        </w:tc>
      </w:tr>
      <w:tr w:rsidR="003756E5" w:rsidRPr="003756E5" w:rsidTr="003756E5">
        <w:trPr>
          <w:trHeight w:val="141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E5" w:rsidRDefault="003756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Сабақ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мақсаттары</w:t>
            </w:r>
            <w:proofErr w:type="spellEnd"/>
          </w:p>
        </w:tc>
        <w:tc>
          <w:tcPr>
            <w:tcW w:w="8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E5" w:rsidRDefault="003756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Барлық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оқушылар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оқулықтағы мәтіні және суреттерінен қажетті ақпаратты алады; </w:t>
            </w:r>
          </w:p>
          <w:p w:rsidR="003756E5" w:rsidRDefault="003756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Оқушылардың басым бөлігі: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мектептегі оқу және оқудан тыс әрекеттің түрлерін және міндеттерін біледі;</w:t>
            </w:r>
          </w:p>
          <w:p w:rsidR="003756E5" w:rsidRDefault="003756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Кейбір оқушылар: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сабақта жеткен жетістіктеріне ой қорытады. </w:t>
            </w:r>
          </w:p>
        </w:tc>
      </w:tr>
      <w:tr w:rsidR="003756E5" w:rsidRPr="003756E5" w:rsidTr="003756E5">
        <w:trPr>
          <w:trHeight w:val="458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E5" w:rsidRDefault="003756E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критерийі</w:t>
            </w:r>
            <w:proofErr w:type="spellEnd"/>
            <w:proofErr w:type="gramEnd"/>
          </w:p>
        </w:tc>
        <w:tc>
          <w:tcPr>
            <w:tcW w:w="8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E5" w:rsidRDefault="003756E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Жеке, жұптық, топтық тапсырмаларды орындай алады. </w:t>
            </w:r>
          </w:p>
          <w:p w:rsidR="003756E5" w:rsidRDefault="003756E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барысында  тыңдаушының назарын өзіне аудара алады.</w:t>
            </w:r>
          </w:p>
        </w:tc>
      </w:tr>
      <w:tr w:rsidR="003756E5" w:rsidTr="003756E5">
        <w:trPr>
          <w:trHeight w:val="171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E5" w:rsidRDefault="003756E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Құндылықтар </w:t>
            </w:r>
          </w:p>
        </w:tc>
        <w:tc>
          <w:tcPr>
            <w:tcW w:w="8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E5" w:rsidRDefault="003756E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Өзара сыйластық, ынтымақтастық</w:t>
            </w:r>
          </w:p>
        </w:tc>
      </w:tr>
      <w:tr w:rsidR="003756E5" w:rsidRPr="003756E5" w:rsidTr="003756E5">
        <w:trPr>
          <w:trHeight w:val="171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E5" w:rsidRDefault="003756E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мақсаттар</w:t>
            </w:r>
          </w:p>
        </w:tc>
        <w:tc>
          <w:tcPr>
            <w:tcW w:w="8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E5" w:rsidRDefault="003756E5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оқушылар – ученики - 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kk-KZ" w:eastAsia="en-US"/>
              </w:rPr>
              <w:t>schoolboy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, кітапханашы – библиотекарь - 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kk-KZ" w:eastAsia="en-US"/>
              </w:rPr>
              <w:t>librarian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, дәрігер – врач - 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kk-KZ" w:eastAsia="en-US"/>
              </w:rPr>
              <w:t>doctor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, аспазшы – повар - 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kk-KZ" w:eastAsia="en-US"/>
              </w:rPr>
              <w:t>cook</w:t>
            </w:r>
          </w:p>
        </w:tc>
      </w:tr>
      <w:tr w:rsidR="003756E5" w:rsidRPr="003756E5" w:rsidTr="003756E5">
        <w:trPr>
          <w:trHeight w:val="314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Ресурстар</w:t>
            </w:r>
          </w:p>
        </w:tc>
        <w:tc>
          <w:tcPr>
            <w:tcW w:w="8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E5" w:rsidRDefault="003756E5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Компьютер, оқулық, жұмыс дәптері, тақырыптық суреттер, шүйке жіп</w:t>
            </w:r>
          </w:p>
        </w:tc>
      </w:tr>
      <w:tr w:rsidR="003756E5" w:rsidTr="003756E5">
        <w:trPr>
          <w:trHeight w:val="246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Әдіс-тәсілдер</w:t>
            </w:r>
          </w:p>
        </w:tc>
        <w:tc>
          <w:tcPr>
            <w:tcW w:w="8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Сұрақ-жауап, әңгімелеу, түсіндіру, ойын, көрнекілік. Рефлексия.</w:t>
            </w:r>
          </w:p>
        </w:tc>
      </w:tr>
      <w:tr w:rsidR="003756E5" w:rsidTr="003756E5">
        <w:trPr>
          <w:trHeight w:val="554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8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E5" w:rsidRDefault="003756E5">
            <w:pPr>
              <w:tabs>
                <w:tab w:val="left" w:pos="2650"/>
                <w:tab w:val="left" w:pos="28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тану</w:t>
            </w:r>
          </w:p>
        </w:tc>
      </w:tr>
      <w:tr w:rsidR="003756E5" w:rsidRPr="003756E5" w:rsidTr="003756E5">
        <w:trPr>
          <w:trHeight w:val="246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Алдыңғы білім </w:t>
            </w:r>
          </w:p>
        </w:tc>
        <w:tc>
          <w:tcPr>
            <w:tcW w:w="8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құқығын және міндетін біледі</w:t>
            </w:r>
          </w:p>
        </w:tc>
      </w:tr>
      <w:tr w:rsidR="003756E5" w:rsidTr="003756E5">
        <w:trPr>
          <w:trHeight w:val="246"/>
        </w:trPr>
        <w:tc>
          <w:tcPr>
            <w:tcW w:w="10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барысы:</w:t>
            </w:r>
          </w:p>
        </w:tc>
      </w:tr>
      <w:tr w:rsidR="003756E5" w:rsidTr="003756E5">
        <w:trPr>
          <w:trHeight w:val="862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E5" w:rsidRDefault="003756E5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Сабақтың жоспарланған кезеңдері</w:t>
            </w:r>
          </w:p>
        </w:tc>
        <w:tc>
          <w:tcPr>
            <w:tcW w:w="7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E5" w:rsidRDefault="003756E5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Сабақтағы жоспарланған іс-әрекет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E5" w:rsidRDefault="003756E5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Ресурстар</w:t>
            </w:r>
          </w:p>
        </w:tc>
      </w:tr>
      <w:tr w:rsidR="003756E5" w:rsidTr="003756E5">
        <w:trPr>
          <w:trHeight w:val="1418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Сабақтың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басы</w:t>
            </w: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минут</w:t>
            </w: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Байланыстырушы тізбек» жаттығуы</w:t>
            </w: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-Мен қолымда жіпті ұстап тұрып, амандасып келесі  тұрған оқушыға беремін. </w:t>
            </w: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–Жіпті ақырындап тартып көріңдер, сонда біздер – бұл әлемде біртұтас екінімізді сезінеміз.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17220" cy="594360"/>
                  <wp:effectExtent l="0" t="0" r="0" b="0"/>
                  <wp:docPr id="1" name="Рисунок 1" descr="Картинки по запросу картинка групповая рабо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Картинки по запросу картинка групповая рабо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3756E5" w:rsidTr="003756E5">
        <w:trPr>
          <w:trHeight w:val="401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Жиынтық бағалау</w:t>
            </w: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 минут</w:t>
            </w: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аяқталуы</w:t>
            </w: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минут</w:t>
            </w:r>
          </w:p>
        </w:tc>
        <w:tc>
          <w:tcPr>
            <w:tcW w:w="7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(МК)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Қозғалысқа келу тапсырмасы. Жұмбақ</w:t>
            </w: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Білімнің мол сый-асы,</w:t>
            </w: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Балғындардың ұясы. (мектеп)</w:t>
            </w: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(ИГ)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Миға шабуыл. «Мектеп» сөзіне ассоциация құру. </w:t>
            </w: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Мақсатты тұжырымдау.</w:t>
            </w: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-Берілген бөлімді оқып-білуде жаңадан не білеміз, не жайлы айтамыз. </w:t>
            </w: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(МК)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Жаңа тақырыпты меңгеру. «Коллаж-әңгіме» стратегиясы.</w:t>
            </w: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-Суреттерді қарастырыңдар.</w:t>
            </w: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-Берілген суреттердің қайсысында мектеп көрсетілген? Өз таңдауларыңды түсіндіріңдер. </w:t>
            </w: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-Қандай суреттер сәйкес келмейді? Неліктен? </w:t>
            </w: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Оқулықтағы мәтінмен жұмыс.</w:t>
            </w: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«Мектеп» сөзі араб тілінен алынған, «жазу жазатын орын» деген ұғымды білдіреді.</w:t>
            </w: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Мектеп – бұл жарық кең бөлмелері бар, оқытатын ұстаздары мен білім алатын оқушылары бар білім ордасы. Біз сондай мектептерге шолу жасап көрейік.</w:t>
            </w: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Мектептегі негізгі тұлға – мұғалім. Ол білім беріп қана қоймайды, сонымен бірге ізденуге үйретеді, тәлім-тәрбие де береді.</w:t>
            </w: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-Қандай мектептер болады? Бір-бірінен қандай айырмашылықтары бар? Қандай ортақ белгісі бар?</w:t>
            </w: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-Өз мектептеріңнің тарихы туралы не білесіңдер? </w:t>
            </w: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-Мектебіміздің іргетасы қай жылы қаланды?</w:t>
            </w: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-Директордың аты-жөні кім?</w:t>
            </w: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-Медициналық кабинет қай жерде орналасқан?</w:t>
            </w: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-Кітапхана мен асханананың орналасуын білесіңдер ме?</w:t>
            </w:r>
          </w:p>
          <w:p w:rsidR="003756E5" w:rsidRDefault="003756E5">
            <w:pPr>
              <w:tabs>
                <w:tab w:val="left" w:pos="4565"/>
                <w:tab w:val="left" w:pos="511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(Ұ)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Үштілділік: оқушылар – ученики - 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schoolboy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кітапханашы – библиотекарь - 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librarian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дәрігер – врач - 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doctor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аспазшы – повар - 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cook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3756E5" w:rsidRDefault="003756E5">
            <w:pPr>
              <w:tabs>
                <w:tab w:val="left" w:pos="4565"/>
                <w:tab w:val="left" w:pos="51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(Ө)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Дәптермен жұмыс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1-тапсырма: «Ішінде не бар?» ойыны</w:t>
            </w: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2-тапсырма: Мектепте не ұнайтынын, не ұнаймайтынын кестеге түсіріңдер.</w:t>
            </w: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(Ұ)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-Екінші сынып оқушыларының жауабын талдап көріңдер. Дұрыс деп санаған жауаптарыңды белгілеңдер. Себебін түсіндіріңдер. </w:t>
            </w: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Дәурен: «Мен мектепке анамның мәжбүрлеуімен ғана барамын. Ержан: «Менің мектепке бару себебім, маған білім алған ұнайды.</w:t>
            </w: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Серік: «Менің мектепке бару себебім, онда көп балалар бар.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Сондықтан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көңілді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олармен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ойнауға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деді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Айжан: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баратын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себебім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болғым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келеді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Мектепте барғанға дейін мен кішкентай болғанмын.  </w:t>
            </w: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Сәуле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себебім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алуым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Білімсіз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нәрсеге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жеткізе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алмайсың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Риза: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барғым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келетіні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үнемі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бестік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баға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аламын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деді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56E5" w:rsidRDefault="003756E5">
            <w:pPr>
              <w:tabs>
                <w:tab w:val="left" w:pos="2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(Ұ)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Шапалақта – тапырлата» ойыны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Дәптер, альбом, қалам, доп.</w:t>
            </w: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Қарындаш, өшіргіш, автокөлік ойыншығы, оқулық.</w:t>
            </w: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Қалам, сызғыш, секірмек, күнделік.</w:t>
            </w: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-Бір сөзбен бұл заттарды қалай атауға болады? (Мектеп жабдықтары)</w:t>
            </w: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-Олар не үшін қажет?</w:t>
            </w: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-Әрбір оқушының басты міндеті – оқу. Мектеп жабдықтары бұл істе көмекке келеді.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Оқулық 26-27 беттер</w:t>
            </w: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</w:t>
            </w: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Газет журналдар</w:t>
            </w: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 тақтасы</w:t>
            </w: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дәптері 21-22 бет</w:t>
            </w:r>
          </w:p>
        </w:tc>
      </w:tr>
      <w:tr w:rsidR="003756E5" w:rsidTr="003756E5">
        <w:trPr>
          <w:trHeight w:val="2035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Сабақтың соңы</w:t>
            </w: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минут</w:t>
            </w:r>
          </w:p>
        </w:tc>
        <w:tc>
          <w:tcPr>
            <w:tcW w:w="7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E5" w:rsidRDefault="003756E5">
            <w:pPr>
              <w:pStyle w:val="a3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color w:val="000000"/>
                <w:lang w:val="kk-KZ" w:eastAsia="en-US"/>
              </w:rPr>
            </w:pPr>
            <w:r>
              <w:rPr>
                <w:b/>
                <w:color w:val="000000"/>
                <w:lang w:val="kk-KZ" w:eastAsia="en-US"/>
              </w:rPr>
              <w:t xml:space="preserve">Үй жұмысы </w:t>
            </w:r>
            <w:r>
              <w:rPr>
                <w:color w:val="000000"/>
                <w:lang w:val="kk-KZ" w:eastAsia="en-US"/>
              </w:rPr>
              <w:t>(26-27 бет оқу, 22 бет 3,4-тапсырма)</w:t>
            </w:r>
          </w:p>
          <w:p w:rsidR="003756E5" w:rsidRDefault="003756E5">
            <w:pPr>
              <w:pStyle w:val="a3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color w:val="000000"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«Өзіңді тексер»</w:t>
            </w:r>
          </w:p>
          <w:p w:rsidR="003756E5" w:rsidRDefault="003756E5">
            <w:pPr>
              <w:pStyle w:val="a3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color w:val="000000"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-Мектеп сендерге не береді?</w:t>
            </w:r>
          </w:p>
          <w:p w:rsidR="003756E5" w:rsidRDefault="003756E5">
            <w:pPr>
              <w:pStyle w:val="a3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color w:val="000000"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-Сендер қандай мектептерді білесіңдер? Мектепте неге оқытады?</w:t>
            </w:r>
          </w:p>
          <w:p w:rsidR="003756E5" w:rsidRDefault="003756E5">
            <w:pPr>
              <w:pStyle w:val="a3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color w:val="000000"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 xml:space="preserve">-Қандай жаңа сөздерді білдіңдер. </w:t>
            </w:r>
          </w:p>
          <w:p w:rsidR="003756E5" w:rsidRDefault="003756E5">
            <w:pPr>
              <w:pStyle w:val="a3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color w:val="000000"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«Бағдаршам әдісі»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бағдаршам белгілері</w:t>
            </w:r>
          </w:p>
        </w:tc>
      </w:tr>
      <w:tr w:rsidR="003756E5" w:rsidTr="003756E5">
        <w:trPr>
          <w:trHeight w:val="3514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Саралау – Сіз қосымша</w:t>
            </w: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көмек көрсетуді қалай</w:t>
            </w: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жоспарлайсыз? Сіз</w:t>
            </w: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қабілеті жоғары</w:t>
            </w: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оқушыларға тапсырманы</w:t>
            </w: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күрделендіруді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қалай</w:t>
            </w:r>
            <w:proofErr w:type="spellEnd"/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жоспарлайсыз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7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Бағалау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Оқушылардың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үйренгенін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тексеруді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жоспарлайсыз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Пəнаралық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байланыс</w:t>
            </w:r>
            <w:proofErr w:type="spellEnd"/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Қауіпсіздік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жəне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еңбекті</w:t>
            </w:r>
            <w:proofErr w:type="spellEnd"/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қорғау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ережелері</w:t>
            </w:r>
            <w:proofErr w:type="spellEnd"/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АКТ-мен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байланыс</w:t>
            </w:r>
            <w:proofErr w:type="spellEnd"/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Құндылықтардағы</w:t>
            </w:r>
            <w:proofErr w:type="spellEnd"/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байланыс</w:t>
            </w:r>
            <w:proofErr w:type="spellEnd"/>
            <w:proofErr w:type="gramEnd"/>
          </w:p>
        </w:tc>
      </w:tr>
      <w:tr w:rsidR="003756E5" w:rsidRPr="003756E5" w:rsidTr="003756E5">
        <w:trPr>
          <w:trHeight w:val="597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Рефлексия</w:t>
            </w: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Сабақ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Мақсаттары</w:t>
            </w:r>
            <w:proofErr w:type="spellEnd"/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шынайы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Бүгін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оқушылар</w:t>
            </w:r>
            <w:proofErr w:type="spellEnd"/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білді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Сыныптағы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ахуал</w:t>
            </w:r>
            <w:proofErr w:type="spellEnd"/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жоспарлаған</w:t>
            </w:r>
            <w:proofErr w:type="spellEnd"/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саралау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шаралары</w:t>
            </w:r>
            <w:proofErr w:type="spellEnd"/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тиімді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уақыт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үлгердім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 Мен</w:t>
            </w: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жоспарыма</w:t>
            </w:r>
            <w:proofErr w:type="spellEnd"/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түзетулер</w:t>
            </w:r>
            <w:proofErr w:type="spellEnd"/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енгіздім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жəне</w:t>
            </w:r>
            <w:proofErr w:type="spellEnd"/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неліктен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E5" w:rsidRDefault="003756E5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«Пікір алмасу» әдісі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тану</w:t>
            </w: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Құндылықтарды дарыту: Өзара сыйластық, ынтымақтастық</w:t>
            </w:r>
          </w:p>
        </w:tc>
      </w:tr>
      <w:tr w:rsidR="003756E5" w:rsidTr="003756E5">
        <w:trPr>
          <w:trHeight w:val="3145"/>
        </w:trPr>
        <w:tc>
          <w:tcPr>
            <w:tcW w:w="10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Қорытынды бағамдау</w:t>
            </w: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екі нəрсе табысты болды (оқытуды да, оқуды да ескеріңіз)?</w:t>
            </w: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</w:t>
            </w: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2:</w:t>
            </w: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екі нəрсе сабақты жақсарта алды (оқытуды да, оқуды да ескеріңіз)?</w:t>
            </w: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</w:t>
            </w: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2:</w:t>
            </w: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барысында мен сынып немесе жекелеген оқушылар туралы менің келесі сабағымды</w:t>
            </w: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жетілдіруге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көмектесетін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білдім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6E5" w:rsidRDefault="0037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56E5" w:rsidRDefault="003756E5" w:rsidP="003756E5">
      <w:pPr>
        <w:tabs>
          <w:tab w:val="center" w:pos="5233"/>
          <w:tab w:val="left" w:pos="7311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56E5" w:rsidRDefault="003756E5" w:rsidP="003756E5">
      <w:pPr>
        <w:tabs>
          <w:tab w:val="center" w:pos="5233"/>
          <w:tab w:val="left" w:pos="7311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57E18" w:rsidRDefault="00E57E18"/>
    <w:sectPr w:rsidR="00E57E18" w:rsidSect="003756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43E"/>
    <w:rsid w:val="003756E5"/>
    <w:rsid w:val="008A143E"/>
    <w:rsid w:val="00E5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FB7526-35EA-4BB5-9E23-633567FB1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6E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3756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56E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375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5"/>
    <w:uiPriority w:val="1"/>
    <w:locked/>
    <w:rsid w:val="003756E5"/>
  </w:style>
  <w:style w:type="paragraph" w:styleId="a5">
    <w:name w:val="No Spacing"/>
    <w:link w:val="a4"/>
    <w:uiPriority w:val="1"/>
    <w:qFormat/>
    <w:rsid w:val="003756E5"/>
    <w:pPr>
      <w:spacing w:after="0" w:line="240" w:lineRule="auto"/>
    </w:pPr>
  </w:style>
  <w:style w:type="table" w:styleId="a6">
    <w:name w:val="Table Grid"/>
    <w:basedOn w:val="a1"/>
    <w:uiPriority w:val="59"/>
    <w:rsid w:val="00375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10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799</Words>
  <Characters>4560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Айжан Бахытжановна</dc:creator>
  <cp:keywords/>
  <dc:description/>
  <cp:lastModifiedBy>Айжан Бахытжановна</cp:lastModifiedBy>
  <cp:revision>3</cp:revision>
  <dcterms:created xsi:type="dcterms:W3CDTF">2017-11-30T14:04:00Z</dcterms:created>
  <dcterms:modified xsi:type="dcterms:W3CDTF">2017-11-30T14:07:00Z</dcterms:modified>
</cp:coreProperties>
</file>