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0E" w:rsidRPr="00BB3B7E" w:rsidRDefault="006B620E" w:rsidP="006B620E">
      <w:pPr>
        <w:pStyle w:val="Standard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shd w:val="clear" w:color="auto" w:fill="FFFF00"/>
          <w:lang w:val="kk-KZ"/>
        </w:rPr>
      </w:pPr>
      <w:bookmarkStart w:id="0" w:name="_Toc482689853"/>
      <w:r w:rsidRPr="00271CAD">
        <w:rPr>
          <w:rFonts w:ascii="Times New Roman" w:hAnsi="Times New Roman"/>
          <w:b/>
          <w:bCs/>
          <w:sz w:val="24"/>
          <w:szCs w:val="24"/>
          <w:lang w:val="kk-KZ"/>
        </w:rPr>
        <w:t>С</w:t>
      </w:r>
      <w:r w:rsidRPr="00271CAD">
        <w:rPr>
          <w:rFonts w:ascii="Times New Roman" w:hAnsi="Times New Roman"/>
          <w:b/>
          <w:bCs/>
          <w:sz w:val="24"/>
          <w:szCs w:val="24"/>
        </w:rPr>
        <w:t xml:space="preserve">ПЕЦИФИКАЦИЯ СУММАТИВНОГО ОЦЕНИВАНИЯ ЗА </w:t>
      </w:r>
      <w:r w:rsidRPr="00484A64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71CAD">
        <w:rPr>
          <w:rFonts w:ascii="Times New Roman" w:hAnsi="Times New Roman"/>
          <w:b/>
          <w:bCs/>
          <w:sz w:val="24"/>
          <w:szCs w:val="24"/>
        </w:rPr>
        <w:t>ЧЕТВЕРТЬ</w:t>
      </w:r>
      <w:bookmarkEnd w:id="0"/>
    </w:p>
    <w:p w:rsidR="006B620E" w:rsidRPr="000A4F6F" w:rsidRDefault="006B620E" w:rsidP="006B620E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Обзор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суммативного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оценивания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за</w:t>
      </w:r>
      <w:proofErr w:type="spellEnd"/>
      <w:r w:rsidR="0002427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bookmarkStart w:id="1" w:name="_GoBack"/>
      <w:bookmarkEnd w:id="1"/>
      <w:r w:rsidRPr="00BB3B7E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BB3B7E">
        <w:rPr>
          <w:rFonts w:ascii="Times New Roman" w:eastAsia="Calibri" w:hAnsi="Times New Roman" w:cs="Times New Roman"/>
          <w:b/>
          <w:sz w:val="24"/>
          <w:szCs w:val="24"/>
        </w:rPr>
        <w:t>четверт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ь</w:t>
      </w:r>
    </w:p>
    <w:p w:rsidR="006B620E" w:rsidRPr="00BB3B7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620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B7E">
        <w:rPr>
          <w:rFonts w:ascii="Times New Roman" w:hAnsi="Times New Roman" w:cs="Times New Roman"/>
          <w:b/>
          <w:bCs/>
          <w:sz w:val="24"/>
          <w:szCs w:val="24"/>
        </w:rPr>
        <w:t>Длительность</w:t>
      </w:r>
      <w:r w:rsidRPr="00BB3B7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40</w:t>
      </w:r>
      <w:r w:rsidRPr="00BB3B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минут</w:t>
      </w:r>
    </w:p>
    <w:p w:rsidR="006B620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B3B7E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баллов</w:t>
      </w:r>
      <w:r w:rsidRPr="00BB3B7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BB3B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20</w:t>
      </w:r>
    </w:p>
    <w:p w:rsidR="006B620E" w:rsidRPr="00BB3B7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620E" w:rsidRPr="00FA1660" w:rsidRDefault="006B620E" w:rsidP="006B6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</w:pPr>
      <w:r w:rsidRPr="00FA1660">
        <w:rPr>
          <w:rFonts w:ascii="Times New Roman" w:eastAsia="Times New Roman" w:hAnsi="Times New Roman"/>
          <w:b/>
          <w:color w:val="000000"/>
          <w:spacing w:val="2"/>
          <w:sz w:val="24"/>
          <w:szCs w:val="24"/>
        </w:rPr>
        <w:t>Типы заданий:</w:t>
      </w:r>
    </w:p>
    <w:p w:rsidR="006B620E" w:rsidRPr="00FA1660" w:rsidRDefault="006B620E" w:rsidP="006B6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Cs/>
          <w:sz w:val="24"/>
          <w:szCs w:val="24"/>
          <w:lang w:val="kk-KZ"/>
        </w:rPr>
      </w:pPr>
      <w:r w:rsidRPr="00FA1660">
        <w:rPr>
          <w:rFonts w:ascii="Times New Roman" w:eastAsia="SimSun" w:hAnsi="Times New Roman"/>
          <w:b/>
          <w:bCs/>
          <w:sz w:val="24"/>
          <w:szCs w:val="24"/>
          <w:lang w:val="kk-KZ"/>
        </w:rPr>
        <w:t>МВО</w:t>
      </w:r>
      <w:r w:rsidRPr="00FA1660">
        <w:rPr>
          <w:rFonts w:ascii="Times New Roman" w:eastAsia="SimSun" w:hAnsi="Times New Roman"/>
          <w:bCs/>
          <w:sz w:val="24"/>
          <w:szCs w:val="24"/>
          <w:lang w:val="kk-KZ"/>
        </w:rPr>
        <w:t xml:space="preserve"> – задания с множественным выбором ответов; </w:t>
      </w:r>
    </w:p>
    <w:p w:rsidR="006B620E" w:rsidRPr="00FA1660" w:rsidRDefault="006B620E" w:rsidP="006B6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bCs/>
          <w:sz w:val="24"/>
          <w:szCs w:val="24"/>
          <w:lang w:val="kk-KZ"/>
        </w:rPr>
      </w:pPr>
      <w:r w:rsidRPr="00FA1660">
        <w:rPr>
          <w:rFonts w:ascii="Times New Roman" w:eastAsia="SimSun" w:hAnsi="Times New Roman"/>
          <w:b/>
          <w:bCs/>
          <w:sz w:val="24"/>
          <w:szCs w:val="24"/>
          <w:lang w:val="kk-KZ"/>
        </w:rPr>
        <w:t>КО</w:t>
      </w:r>
      <w:r w:rsidRPr="00FA1660">
        <w:rPr>
          <w:rFonts w:ascii="Times New Roman" w:eastAsia="SimSun" w:hAnsi="Times New Roman"/>
          <w:bCs/>
          <w:sz w:val="24"/>
          <w:szCs w:val="24"/>
          <w:lang w:val="kk-KZ"/>
        </w:rPr>
        <w:t xml:space="preserve"> – задания, требующие краткого ответа;</w:t>
      </w:r>
    </w:p>
    <w:p w:rsidR="006B620E" w:rsidRPr="00FA1660" w:rsidRDefault="006B620E" w:rsidP="006B620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pacing w:val="2"/>
          <w:sz w:val="24"/>
          <w:szCs w:val="24"/>
        </w:rPr>
      </w:pPr>
      <w:r w:rsidRPr="00FA1660">
        <w:rPr>
          <w:rFonts w:ascii="Times New Roman" w:eastAsia="SimSun" w:hAnsi="Times New Roman"/>
          <w:b/>
          <w:bCs/>
          <w:sz w:val="24"/>
          <w:szCs w:val="24"/>
          <w:lang w:val="kk-KZ"/>
        </w:rPr>
        <w:t>РО</w:t>
      </w:r>
      <w:r w:rsidRPr="00FA1660">
        <w:rPr>
          <w:rFonts w:ascii="Times New Roman" w:eastAsia="SimSun" w:hAnsi="Times New Roman"/>
          <w:bCs/>
          <w:sz w:val="24"/>
          <w:szCs w:val="24"/>
          <w:lang w:val="kk-KZ"/>
        </w:rPr>
        <w:t xml:space="preserve"> – задания, требующие развернутого ответа.</w:t>
      </w:r>
    </w:p>
    <w:p w:rsidR="006B620E" w:rsidRPr="00484A64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:rsidR="006B620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B620E" w:rsidRPr="00BB3B7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B7E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proofErr w:type="spellStart"/>
      <w:r w:rsidRPr="00BB3B7E">
        <w:rPr>
          <w:rFonts w:ascii="Times New Roman" w:hAnsi="Times New Roman" w:cs="Times New Roman"/>
          <w:b/>
          <w:bCs/>
          <w:sz w:val="24"/>
          <w:szCs w:val="24"/>
        </w:rPr>
        <w:t>суммативного</w:t>
      </w:r>
      <w:proofErr w:type="spellEnd"/>
      <w:r w:rsidRPr="00BB3B7E">
        <w:rPr>
          <w:rFonts w:ascii="Times New Roman" w:hAnsi="Times New Roman" w:cs="Times New Roman"/>
          <w:b/>
          <w:bCs/>
          <w:sz w:val="24"/>
          <w:szCs w:val="24"/>
        </w:rPr>
        <w:t xml:space="preserve"> оценивания</w:t>
      </w:r>
    </w:p>
    <w:p w:rsidR="006B620E" w:rsidRPr="00BB3B7E" w:rsidRDefault="006B620E" w:rsidP="006B620E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  <w:lang w:val="kk-KZ"/>
        </w:rPr>
      </w:pPr>
    </w:p>
    <w:p w:rsidR="006B620E" w:rsidRPr="001F29FF" w:rsidRDefault="006B620E" w:rsidP="006B620E">
      <w:pPr>
        <w:pStyle w:val="a3"/>
        <w:ind w:firstLine="567"/>
        <w:rPr>
          <w:rFonts w:ascii="Times New Roman" w:hAnsi="Times New Roman" w:cs="Times New Roman"/>
          <w:sz w:val="24"/>
          <w:lang w:val="kk-KZ"/>
        </w:rPr>
      </w:pPr>
      <w:r w:rsidRPr="00BB3B7E">
        <w:rPr>
          <w:rFonts w:ascii="Times New Roman" w:hAnsi="Times New Roman" w:cs="Times New Roman"/>
          <w:bCs/>
          <w:sz w:val="24"/>
          <w:szCs w:val="24"/>
        </w:rPr>
        <w:tab/>
      </w:r>
      <w:r w:rsidRPr="001F29FF">
        <w:rPr>
          <w:rFonts w:ascii="Times New Roman" w:hAnsi="Times New Roman" w:cs="Times New Roman"/>
          <w:sz w:val="24"/>
          <w:lang w:val="kk-KZ"/>
        </w:rPr>
        <w:t xml:space="preserve">В суммативном оценивании за четверть используются различные типы заданий: вопросы с множественным выбором ответа, вопросы, требующие краткого, развернутого ответа. </w:t>
      </w:r>
    </w:p>
    <w:p w:rsidR="006B620E" w:rsidRPr="001F29FF" w:rsidRDefault="006B620E" w:rsidP="006B620E">
      <w:pPr>
        <w:pStyle w:val="a3"/>
        <w:ind w:firstLine="567"/>
        <w:rPr>
          <w:rFonts w:ascii="Times New Roman" w:hAnsi="Times New Roman" w:cs="Times New Roman"/>
          <w:sz w:val="24"/>
          <w:lang w:val="kk-KZ"/>
        </w:rPr>
      </w:pPr>
      <w:r w:rsidRPr="001F29FF">
        <w:rPr>
          <w:rFonts w:ascii="Times New Roman" w:hAnsi="Times New Roman" w:cs="Times New Roman"/>
          <w:sz w:val="24"/>
          <w:lang w:val="kk-KZ"/>
        </w:rPr>
        <w:t xml:space="preserve">Данный вариант состоит из </w:t>
      </w:r>
      <w:r>
        <w:rPr>
          <w:rFonts w:ascii="Times New Roman" w:hAnsi="Times New Roman" w:cs="Times New Roman"/>
          <w:sz w:val="24"/>
          <w:lang w:val="kk-KZ"/>
        </w:rPr>
        <w:t>8</w:t>
      </w:r>
      <w:r w:rsidRPr="001F29FF">
        <w:rPr>
          <w:rFonts w:ascii="Times New Roman" w:hAnsi="Times New Roman" w:cs="Times New Roman"/>
          <w:sz w:val="24"/>
          <w:lang w:val="kk-KZ"/>
        </w:rPr>
        <w:t xml:space="preserve"> заданий, включающих вопросы с множественным выбором ответа, с кратким и развернутым ответами.</w:t>
      </w:r>
    </w:p>
    <w:p w:rsidR="006B620E" w:rsidRPr="001F29FF" w:rsidRDefault="006B620E" w:rsidP="006B620E">
      <w:pPr>
        <w:pStyle w:val="a3"/>
        <w:ind w:firstLine="567"/>
        <w:rPr>
          <w:rFonts w:ascii="Times New Roman" w:hAnsi="Times New Roman" w:cs="Times New Roman"/>
          <w:sz w:val="24"/>
          <w:lang w:val="kk-KZ"/>
        </w:rPr>
      </w:pPr>
      <w:r w:rsidRPr="001F29FF">
        <w:rPr>
          <w:rFonts w:ascii="Times New Roman" w:hAnsi="Times New Roman" w:cs="Times New Roman"/>
          <w:sz w:val="24"/>
          <w:lang w:val="kk-KZ"/>
        </w:rPr>
        <w:t>В вопросах с множественным выбором ответов обучающийся выбирает правильный ответ из предложенных вариантов ответов.</w:t>
      </w:r>
    </w:p>
    <w:p w:rsidR="006B620E" w:rsidRPr="001F29FF" w:rsidRDefault="006B620E" w:rsidP="006B620E">
      <w:pPr>
        <w:pStyle w:val="a3"/>
        <w:ind w:firstLine="567"/>
        <w:rPr>
          <w:rFonts w:ascii="Times New Roman" w:hAnsi="Times New Roman" w:cs="Times New Roman"/>
          <w:sz w:val="24"/>
          <w:lang w:val="kk-KZ"/>
        </w:rPr>
      </w:pPr>
      <w:r w:rsidRPr="001F29FF">
        <w:rPr>
          <w:rFonts w:ascii="Times New Roman" w:hAnsi="Times New Roman" w:cs="Times New Roman"/>
          <w:sz w:val="24"/>
          <w:lang w:val="kk-KZ"/>
        </w:rPr>
        <w:t xml:space="preserve">В вопросах, требующих краткого ответа, обучающийся записывает ответ в виде слова или короткого предложения.  </w:t>
      </w:r>
    </w:p>
    <w:p w:rsidR="006B620E" w:rsidRPr="003B5F11" w:rsidRDefault="006B620E" w:rsidP="006B620E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6B620E" w:rsidRPr="003B5F11" w:rsidSect="006B620E">
          <w:pgSz w:w="11906" w:h="16838"/>
          <w:pgMar w:top="1134" w:right="1134" w:bottom="1134" w:left="1134" w:header="720" w:footer="720" w:gutter="0"/>
          <w:cols w:space="720"/>
        </w:sectPr>
      </w:pPr>
    </w:p>
    <w:p w:rsidR="006B620E" w:rsidRPr="003B5F11" w:rsidRDefault="006B620E" w:rsidP="006B62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</w:pPr>
      <w:r w:rsidRPr="003B5F11"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lastRenderedPageBreak/>
        <w:t>Характеристика зада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t>ний суммативного оценивания за 4</w:t>
      </w:r>
      <w:r w:rsidRPr="003B5F11">
        <w:rPr>
          <w:rFonts w:ascii="Times New Roman" w:eastAsia="SimSun" w:hAnsi="Times New Roman" w:cs="Times New Roman"/>
          <w:b/>
          <w:bCs/>
          <w:sz w:val="24"/>
          <w:szCs w:val="24"/>
          <w:lang w:val="kk-KZ" w:eastAsia="en-US"/>
        </w:rPr>
        <w:t xml:space="preserve"> четверть</w:t>
      </w:r>
    </w:p>
    <w:p w:rsidR="006B620E" w:rsidRPr="003B5F11" w:rsidRDefault="006B620E" w:rsidP="006B620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</w:pPr>
    </w:p>
    <w:tbl>
      <w:tblPr>
        <w:tblW w:w="153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8"/>
        <w:gridCol w:w="3903"/>
        <w:gridCol w:w="1893"/>
        <w:gridCol w:w="1219"/>
        <w:gridCol w:w="1247"/>
        <w:gridCol w:w="1177"/>
        <w:gridCol w:w="1620"/>
        <w:gridCol w:w="944"/>
        <w:gridCol w:w="1082"/>
      </w:tblGrid>
      <w:tr w:rsidR="006B620E" w:rsidRPr="003B5F11" w:rsidTr="00337726">
        <w:trPr>
          <w:jc w:val="center"/>
        </w:trPr>
        <w:tc>
          <w:tcPr>
            <w:tcW w:w="2248" w:type="dxa"/>
            <w:tcBorders>
              <w:right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Раздел</w:t>
            </w:r>
          </w:p>
        </w:tc>
        <w:tc>
          <w:tcPr>
            <w:tcW w:w="3903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Проверяемая цель</w:t>
            </w:r>
          </w:p>
        </w:tc>
        <w:tc>
          <w:tcPr>
            <w:tcW w:w="1893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Уровень мыслительных навыков</w:t>
            </w:r>
          </w:p>
        </w:tc>
        <w:tc>
          <w:tcPr>
            <w:tcW w:w="1219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Кол. заданий*</w:t>
            </w:r>
          </w:p>
        </w:tc>
        <w:tc>
          <w:tcPr>
            <w:tcW w:w="1247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№ задания*</w:t>
            </w:r>
          </w:p>
        </w:tc>
        <w:tc>
          <w:tcPr>
            <w:tcW w:w="1177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Тип задания*</w:t>
            </w:r>
          </w:p>
        </w:tc>
        <w:tc>
          <w:tcPr>
            <w:tcW w:w="1620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Время на выполнение, мин*</w:t>
            </w:r>
          </w:p>
        </w:tc>
        <w:tc>
          <w:tcPr>
            <w:tcW w:w="944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Балл*</w:t>
            </w:r>
          </w:p>
        </w:tc>
        <w:tc>
          <w:tcPr>
            <w:tcW w:w="1082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Балл за раздел</w:t>
            </w:r>
          </w:p>
        </w:tc>
      </w:tr>
      <w:tr w:rsidR="006B620E" w:rsidRPr="003B5F11" w:rsidTr="00337726">
        <w:trPr>
          <w:trHeight w:val="1011"/>
          <w:jc w:val="center"/>
        </w:trPr>
        <w:tc>
          <w:tcPr>
            <w:tcW w:w="22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5.4A   Гунны</w:t>
            </w: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5.3.1.2 О</w:t>
            </w:r>
            <w:r w:rsidRPr="002F49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бъяснять формирование древних  государственных объединений </w:t>
            </w:r>
          </w:p>
          <w:p w:rsidR="006B620E" w:rsidRPr="003B5F11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Знание и понимание</w:t>
            </w: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-6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МВО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944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F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A15D70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0E" w:rsidRPr="003B5F11" w:rsidTr="00337726">
        <w:trPr>
          <w:trHeight w:val="1178"/>
          <w:jc w:val="center"/>
        </w:trPr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5.3.2.2 Определять отношения первых государственных объединений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Казахстана с соседними странами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Знание и понимание</w:t>
            </w:r>
          </w:p>
        </w:tc>
        <w:tc>
          <w:tcPr>
            <w:tcW w:w="1219" w:type="dxa"/>
            <w:vMerge/>
            <w:shd w:val="clear" w:color="auto" w:fill="auto"/>
            <w:vAlign w:val="center"/>
          </w:tcPr>
          <w:p w:rsidR="006B620E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2487F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620E" w:rsidRPr="003B5F11" w:rsidTr="00337726">
        <w:trPr>
          <w:trHeight w:val="1401"/>
          <w:jc w:val="center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5.4В Сарматы </w:t>
            </w:r>
          </w:p>
          <w:p w:rsidR="006B620E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tcBorders>
              <w:bottom w:val="single" w:sz="4" w:space="0" w:color="auto"/>
            </w:tcBorders>
            <w:shd w:val="clear" w:color="auto" w:fill="auto"/>
          </w:tcPr>
          <w:p w:rsidR="006B620E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B620E" w:rsidRPr="003B5F11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5.3.1.1 П</w:t>
            </w:r>
            <w:r w:rsidRPr="002F496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оказывать рассел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племенных союзов на карте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Применение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456C88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КО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620E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620E" w:rsidRPr="00A15D70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B620E" w:rsidRPr="003B5F11" w:rsidTr="00337726">
        <w:trPr>
          <w:trHeight w:val="1620"/>
          <w:jc w:val="center"/>
        </w:trPr>
        <w:tc>
          <w:tcPr>
            <w:tcW w:w="22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5.4.С Обзор истории Древнего Казахстана</w:t>
            </w: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  <w:shd w:val="clear" w:color="auto" w:fill="auto"/>
          </w:tcPr>
          <w:p w:rsidR="006B620E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620E" w:rsidRPr="003B5F11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5.4.2.3 О</w:t>
            </w:r>
            <w:r w:rsidRPr="003B5F11">
              <w:rPr>
                <w:rFonts w:ascii="Times New Roman" w:eastAsia="Times New Roman" w:hAnsi="Times New Roman" w:cs="Times New Roman"/>
                <w:sz w:val="24"/>
                <w:szCs w:val="24"/>
              </w:rPr>
              <w:t>бъяснять форми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рование Великого Шелкового пути</w:t>
            </w:r>
          </w:p>
          <w:p w:rsidR="006B620E" w:rsidRPr="003B5F11" w:rsidRDefault="006B620E" w:rsidP="0033772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Применение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456C88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620E" w:rsidRPr="00B11B7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Pr="003B5F11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620E" w:rsidRPr="00A15D70" w:rsidRDefault="006B620E" w:rsidP="003377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6B620E" w:rsidRPr="003B5F11" w:rsidTr="00337726">
        <w:trPr>
          <w:trHeight w:val="263"/>
          <w:jc w:val="center"/>
        </w:trPr>
        <w:tc>
          <w:tcPr>
            <w:tcW w:w="2248" w:type="dxa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ИТОГО:</w:t>
            </w:r>
          </w:p>
        </w:tc>
        <w:tc>
          <w:tcPr>
            <w:tcW w:w="3903" w:type="dxa"/>
            <w:tcBorders>
              <w:right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20E" w:rsidRPr="000A4F6F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620E" w:rsidRPr="000A4F6F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177" w:type="dxa"/>
            <w:tcBorders>
              <w:left w:val="single" w:sz="4" w:space="0" w:color="auto"/>
            </w:tcBorders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</w:tr>
      <w:tr w:rsidR="006B620E" w:rsidRPr="003B5F11" w:rsidTr="00337726">
        <w:trPr>
          <w:trHeight w:val="224"/>
          <w:jc w:val="center"/>
        </w:trPr>
        <w:tc>
          <w:tcPr>
            <w:tcW w:w="15333" w:type="dxa"/>
            <w:gridSpan w:val="9"/>
            <w:shd w:val="clear" w:color="auto" w:fill="auto"/>
          </w:tcPr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3B5F11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  <w:t>Примечание: * - разделы, в которые можно вносить изменения</w:t>
            </w:r>
          </w:p>
          <w:p w:rsidR="006B620E" w:rsidRPr="003B5F11" w:rsidRDefault="006B620E" w:rsidP="003377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</w:tbl>
    <w:p w:rsidR="006B620E" w:rsidRPr="003B5F11" w:rsidRDefault="006B620E" w:rsidP="006B620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sectPr w:rsidR="006B620E" w:rsidRPr="003B5F11" w:rsidSect="00760106">
          <w:type w:val="nextColumn"/>
          <w:pgSz w:w="16840" w:h="11907" w:orient="landscape"/>
          <w:pgMar w:top="1134" w:right="1134" w:bottom="1134" w:left="1134" w:header="720" w:footer="720" w:gutter="0"/>
          <w:cols w:space="720"/>
          <w:titlePg/>
        </w:sectPr>
      </w:pPr>
    </w:p>
    <w:p w:rsidR="006B620E" w:rsidRPr="00BB3B7E" w:rsidRDefault="006B620E" w:rsidP="006B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B3B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Задания суммативного оценивания</w:t>
      </w:r>
    </w:p>
    <w:p w:rsidR="006B620E" w:rsidRPr="00BB3B7E" w:rsidRDefault="006B620E" w:rsidP="006B6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B3B7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 4 четверть по предмету "История Казахстана"</w:t>
      </w:r>
    </w:p>
    <w:p w:rsidR="006B620E" w:rsidRDefault="006B620E" w:rsidP="006B62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6B620E" w:rsidRPr="006B620E" w:rsidRDefault="006B620E" w:rsidP="006B620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62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Задание 1. Выберите </w:t>
      </w:r>
      <w:r w:rsidR="00937E3D">
        <w:rPr>
          <w:rFonts w:ascii="Times New Roman" w:hAnsi="Times New Roman" w:cs="Times New Roman"/>
          <w:b/>
          <w:sz w:val="24"/>
          <w:szCs w:val="24"/>
          <w:lang w:val="kk-KZ"/>
        </w:rPr>
        <w:t>истин</w:t>
      </w:r>
      <w:r w:rsidRPr="006B620E">
        <w:rPr>
          <w:rFonts w:ascii="Times New Roman" w:hAnsi="Times New Roman" w:cs="Times New Roman"/>
          <w:b/>
          <w:sz w:val="24"/>
          <w:szCs w:val="24"/>
          <w:lang w:val="kk-KZ"/>
        </w:rPr>
        <w:t>ные и ложные</w:t>
      </w:r>
      <w:r w:rsidR="00937E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утверждения об истории гуннов</w:t>
      </w:r>
      <w:r w:rsidRPr="006B620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1843"/>
        <w:gridCol w:w="1383"/>
      </w:tblGrid>
      <w:tr w:rsidR="006B620E" w:rsidTr="00937E3D">
        <w:tc>
          <w:tcPr>
            <w:tcW w:w="534" w:type="dxa"/>
          </w:tcPr>
          <w:p w:rsidR="006B620E" w:rsidRPr="00937E3D" w:rsidRDefault="006B620E" w:rsidP="006B62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7E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811" w:type="dxa"/>
          </w:tcPr>
          <w:p w:rsidR="006B620E" w:rsidRPr="00937E3D" w:rsidRDefault="00937E3D" w:rsidP="006B62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7E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Утверждение </w:t>
            </w:r>
          </w:p>
        </w:tc>
        <w:tc>
          <w:tcPr>
            <w:tcW w:w="1843" w:type="dxa"/>
          </w:tcPr>
          <w:p w:rsidR="006B620E" w:rsidRPr="00937E3D" w:rsidRDefault="00937E3D" w:rsidP="006B62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7E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Правда </w:t>
            </w:r>
          </w:p>
        </w:tc>
        <w:tc>
          <w:tcPr>
            <w:tcW w:w="1383" w:type="dxa"/>
          </w:tcPr>
          <w:p w:rsidR="006B620E" w:rsidRPr="00937E3D" w:rsidRDefault="00937E3D" w:rsidP="006B620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7E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Ложь</w:t>
            </w:r>
          </w:p>
        </w:tc>
      </w:tr>
      <w:tr w:rsidR="006B620E" w:rsidTr="00937E3D">
        <w:tc>
          <w:tcPr>
            <w:tcW w:w="534" w:type="dxa"/>
          </w:tcPr>
          <w:p w:rsidR="006B620E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11" w:type="dxa"/>
          </w:tcPr>
          <w:p w:rsidR="006B620E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Первоначально гунны населяли территория от Алтая до плато Ордос</w:t>
            </w:r>
          </w:p>
        </w:tc>
        <w:tc>
          <w:tcPr>
            <w:tcW w:w="184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20E" w:rsidTr="00937E3D">
        <w:tc>
          <w:tcPr>
            <w:tcW w:w="534" w:type="dxa"/>
          </w:tcPr>
          <w:p w:rsidR="006B620E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11" w:type="dxa"/>
          </w:tcPr>
          <w:p w:rsidR="006B620E" w:rsidRDefault="00937E3D" w:rsidP="00937E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Китай для защиты своих северных границ от гуннов построил Великую Китайскую стену.</w:t>
            </w:r>
          </w:p>
        </w:tc>
        <w:tc>
          <w:tcPr>
            <w:tcW w:w="184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20E" w:rsidTr="00937E3D">
        <w:tc>
          <w:tcPr>
            <w:tcW w:w="534" w:type="dxa"/>
          </w:tcPr>
          <w:p w:rsidR="006B620E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11" w:type="dxa"/>
          </w:tcPr>
          <w:p w:rsidR="006B620E" w:rsidRDefault="00937E3D" w:rsidP="00937E3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55 г. государство гуннов распалось на 2 группы</w:t>
            </w:r>
          </w:p>
        </w:tc>
        <w:tc>
          <w:tcPr>
            <w:tcW w:w="184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620E" w:rsidTr="00937E3D">
        <w:tc>
          <w:tcPr>
            <w:tcW w:w="534" w:type="dxa"/>
          </w:tcPr>
          <w:p w:rsidR="006B620E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11" w:type="dxa"/>
          </w:tcPr>
          <w:p w:rsidR="006B620E" w:rsidRDefault="00A52DD4" w:rsidP="00A52D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937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время первой волны волны переселения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гунны захватили</w:t>
            </w:r>
            <w:r w:rsidR="00937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всю </w:t>
            </w:r>
            <w:r w:rsidR="00937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r w:rsidR="00937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Казахстана.</w:t>
            </w:r>
          </w:p>
        </w:tc>
        <w:tc>
          <w:tcPr>
            <w:tcW w:w="184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6B620E" w:rsidRDefault="006B620E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7E3D" w:rsidTr="00937E3D">
        <w:tc>
          <w:tcPr>
            <w:tcW w:w="534" w:type="dxa"/>
          </w:tcPr>
          <w:p w:rsidR="00937E3D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11" w:type="dxa"/>
          </w:tcPr>
          <w:p w:rsidR="00937E3D" w:rsidRDefault="00A52DD4" w:rsidP="00A52D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Армия гуннов во главе с Чжи Чжи в 441-447 гг. совершили ряд походов на Восточную Римскую империю.</w:t>
            </w:r>
          </w:p>
        </w:tc>
        <w:tc>
          <w:tcPr>
            <w:tcW w:w="1843" w:type="dxa"/>
          </w:tcPr>
          <w:p w:rsidR="00937E3D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937E3D" w:rsidRDefault="00937E3D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2DD4" w:rsidTr="00937E3D">
        <w:tc>
          <w:tcPr>
            <w:tcW w:w="534" w:type="dxa"/>
          </w:tcPr>
          <w:p w:rsidR="00A52DD4" w:rsidRDefault="00A52DD4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11" w:type="dxa"/>
          </w:tcPr>
          <w:p w:rsidR="00A52DD4" w:rsidRDefault="00A52DD4" w:rsidP="00A52DD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453 г. после смерти Аттилы начинается распад государства гуннов.</w:t>
            </w:r>
          </w:p>
        </w:tc>
        <w:tc>
          <w:tcPr>
            <w:tcW w:w="1843" w:type="dxa"/>
          </w:tcPr>
          <w:p w:rsidR="00A52DD4" w:rsidRDefault="00A52DD4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3" w:type="dxa"/>
          </w:tcPr>
          <w:p w:rsidR="00A52DD4" w:rsidRDefault="00A52DD4" w:rsidP="006B620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D618A" w:rsidRDefault="000D618A" w:rsidP="006B620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52DD4" w:rsidRPr="0002427B" w:rsidRDefault="00574EBF" w:rsidP="00A52DD4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27B">
        <w:rPr>
          <w:rFonts w:ascii="Times New Roman" w:hAnsi="Times New Roman" w:cs="Times New Roman"/>
          <w:sz w:val="24"/>
          <w:szCs w:val="24"/>
        </w:rPr>
        <w:t>[6]</w:t>
      </w:r>
    </w:p>
    <w:p w:rsidR="00A52DD4" w:rsidRDefault="00A52DD4" w:rsidP="00A52DD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BB3B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BB3B7E">
        <w:rPr>
          <w:rFonts w:ascii="Times New Roman" w:hAnsi="Times New Roman" w:cs="Times New Roman"/>
          <w:sz w:val="24"/>
          <w:szCs w:val="24"/>
          <w:lang w:val="kk-KZ"/>
        </w:rPr>
        <w:t>Отметьте на карте: 1) напра</w:t>
      </w:r>
      <w:r>
        <w:rPr>
          <w:rFonts w:ascii="Times New Roman" w:hAnsi="Times New Roman" w:cs="Times New Roman"/>
          <w:sz w:val="24"/>
          <w:szCs w:val="24"/>
          <w:lang w:val="kk-KZ"/>
        </w:rPr>
        <w:t>вления переселения сарматов, 2)</w:t>
      </w:r>
      <w:r w:rsidRPr="00BB3B7E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Государство </w:t>
      </w:r>
      <w:r>
        <w:rPr>
          <w:rFonts w:ascii="Times New Roman" w:hAnsi="Times New Roman" w:cs="Times New Roman"/>
          <w:sz w:val="24"/>
          <w:szCs w:val="24"/>
          <w:lang w:val="kk-KZ"/>
        </w:rPr>
        <w:t>сарматов,</w:t>
      </w:r>
      <w:r w:rsidRPr="00BB3B7E">
        <w:rPr>
          <w:rFonts w:ascii="Times New Roman" w:hAnsi="Times New Roman" w:cs="Times New Roman"/>
          <w:sz w:val="24"/>
          <w:szCs w:val="24"/>
          <w:lang w:val="kk-KZ"/>
        </w:rPr>
        <w:t xml:space="preserve"> 3) гуннское государство. </w:t>
      </w:r>
    </w:p>
    <w:p w:rsidR="00A52DD4" w:rsidRDefault="00A52DD4" w:rsidP="006B620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A52D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7825" cy="3476625"/>
            <wp:effectExtent l="0" t="0" r="9525" b="9525"/>
            <wp:docPr id="7" name="Рисунок 7" descr="Картинки по запросу контурная карта евр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контурная карта евраз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EBF" w:rsidRPr="0002427B" w:rsidRDefault="00574EBF" w:rsidP="00574EBF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2427B">
        <w:rPr>
          <w:rFonts w:ascii="Times New Roman" w:hAnsi="Times New Roman" w:cs="Times New Roman"/>
          <w:sz w:val="24"/>
          <w:szCs w:val="24"/>
        </w:rPr>
        <w:t>[6]</w:t>
      </w:r>
    </w:p>
    <w:p w:rsidR="00574EBF" w:rsidRDefault="00574EBF" w:rsidP="00574EBF">
      <w:pPr>
        <w:pStyle w:val="a3"/>
        <w:rPr>
          <w:rFonts w:ascii="Times New Roman" w:hAnsi="Times New Roman" w:cs="Times New Roman"/>
          <w:sz w:val="24"/>
          <w:szCs w:val="24"/>
        </w:rPr>
      </w:pPr>
      <w:r w:rsidRPr="0002427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Ответьте на вопросы.</w:t>
      </w:r>
    </w:p>
    <w:p w:rsidR="00574EBF" w:rsidRDefault="00923341" w:rsidP="00574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4EBF">
        <w:rPr>
          <w:rFonts w:ascii="Times New Roman" w:hAnsi="Times New Roman" w:cs="Times New Roman"/>
          <w:sz w:val="24"/>
          <w:szCs w:val="24"/>
        </w:rPr>
        <w:t>Какие существовали предпосылки возникновения Великого Шелкового пути? (не менее 3-х)</w:t>
      </w:r>
    </w:p>
    <w:p w:rsidR="00574EBF" w:rsidRDefault="00923341" w:rsidP="00574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7009">
        <w:rPr>
          <w:rFonts w:ascii="Times New Roman" w:hAnsi="Times New Roman" w:cs="Times New Roman"/>
          <w:sz w:val="24"/>
          <w:szCs w:val="24"/>
        </w:rPr>
        <w:t>Какие функционировали трассы Вели</w:t>
      </w:r>
      <w:r>
        <w:rPr>
          <w:rFonts w:ascii="Times New Roman" w:hAnsi="Times New Roman" w:cs="Times New Roman"/>
          <w:sz w:val="24"/>
          <w:szCs w:val="24"/>
        </w:rPr>
        <w:t>кого Шелкового пути? (не менее 2</w:t>
      </w:r>
      <w:r w:rsidR="007B7009">
        <w:rPr>
          <w:rFonts w:ascii="Times New Roman" w:hAnsi="Times New Roman" w:cs="Times New Roman"/>
          <w:sz w:val="24"/>
          <w:szCs w:val="24"/>
        </w:rPr>
        <w:t>-х)</w:t>
      </w:r>
    </w:p>
    <w:p w:rsidR="007B7009" w:rsidRDefault="00923341" w:rsidP="00574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7009">
        <w:rPr>
          <w:rFonts w:ascii="Times New Roman" w:hAnsi="Times New Roman" w:cs="Times New Roman"/>
          <w:sz w:val="24"/>
          <w:szCs w:val="24"/>
        </w:rPr>
        <w:t>Какие товары вывозились из Казахстана? (не менее 3-х)</w:t>
      </w:r>
    </w:p>
    <w:p w:rsidR="007B7009" w:rsidRDefault="00923341" w:rsidP="00574E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B7009">
        <w:rPr>
          <w:rFonts w:ascii="Times New Roman" w:hAnsi="Times New Roman" w:cs="Times New Roman"/>
          <w:sz w:val="24"/>
          <w:szCs w:val="24"/>
        </w:rPr>
        <w:t xml:space="preserve">Как Великий Шелковый путь повлиял на жизнь и быт кочевников? (не менее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7009">
        <w:rPr>
          <w:rFonts w:ascii="Times New Roman" w:hAnsi="Times New Roman" w:cs="Times New Roman"/>
          <w:sz w:val="24"/>
          <w:szCs w:val="24"/>
        </w:rPr>
        <w:t>-х последствий)</w:t>
      </w:r>
    </w:p>
    <w:p w:rsidR="007B7009" w:rsidRDefault="007B7009" w:rsidP="007B700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23341">
        <w:rPr>
          <w:rFonts w:ascii="Times New Roman" w:hAnsi="Times New Roman" w:cs="Times New Roman"/>
          <w:sz w:val="24"/>
          <w:szCs w:val="24"/>
        </w:rPr>
        <w:t>[11]</w:t>
      </w:r>
    </w:p>
    <w:p w:rsidR="007B7009" w:rsidRDefault="007B7009" w:rsidP="007B70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009" w:rsidRDefault="007B7009" w:rsidP="007B70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009" w:rsidRPr="00BB3B7E" w:rsidRDefault="007B7009" w:rsidP="007B7009">
      <w:pPr>
        <w:spacing w:after="41" w:line="24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BB3B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Схема выставления баллов</w:t>
      </w:r>
    </w:p>
    <w:p w:rsidR="007B7009" w:rsidRPr="00BB3B7E" w:rsidRDefault="007B7009" w:rsidP="007B7009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536"/>
        <w:gridCol w:w="848"/>
        <w:gridCol w:w="3405"/>
      </w:tblGrid>
      <w:tr w:rsidR="007B7009" w:rsidRPr="00BB3B7E" w:rsidTr="00337726">
        <w:trPr>
          <w:trHeight w:val="70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7B7009" w:rsidRPr="00BB3B7E" w:rsidTr="00337726">
        <w:trPr>
          <w:trHeight w:val="70"/>
          <w:jc w:val="center"/>
        </w:trPr>
        <w:tc>
          <w:tcPr>
            <w:tcW w:w="5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ложь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eastAsia="en-US"/>
              </w:rPr>
            </w:pPr>
          </w:p>
        </w:tc>
      </w:tr>
      <w:tr w:rsidR="007B7009" w:rsidRPr="00BB3B7E" w:rsidTr="00337726">
        <w:trPr>
          <w:trHeight w:val="56"/>
          <w:jc w:val="center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правда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7B7009" w:rsidRPr="00BB3B7E" w:rsidTr="00337726">
        <w:trPr>
          <w:trHeight w:val="70"/>
          <w:jc w:val="center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ложь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7B7009" w:rsidRPr="00BB3B7E" w:rsidTr="00337726">
        <w:trPr>
          <w:trHeight w:val="70"/>
          <w:jc w:val="center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ложь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7B7009" w:rsidRPr="00BB3B7E" w:rsidTr="00337726">
        <w:trPr>
          <w:trHeight w:val="70"/>
          <w:jc w:val="center"/>
        </w:trPr>
        <w:tc>
          <w:tcPr>
            <w:tcW w:w="56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ложь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7B7009" w:rsidRPr="00BB3B7E" w:rsidTr="00337726">
        <w:trPr>
          <w:trHeight w:val="56"/>
          <w:jc w:val="center"/>
        </w:trPr>
        <w:tc>
          <w:tcPr>
            <w:tcW w:w="5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5B6063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правда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</w:rPr>
            </w:pPr>
          </w:p>
        </w:tc>
      </w:tr>
      <w:tr w:rsidR="007B7009" w:rsidRPr="00BB3B7E" w:rsidTr="00337726">
        <w:trPr>
          <w:trHeight w:val="3644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0F">
              <w:rPr>
                <w:noProof/>
              </w:rPr>
              <w:drawing>
                <wp:inline distT="0" distB="0" distL="0" distR="0">
                  <wp:extent cx="2390775" cy="2009775"/>
                  <wp:effectExtent l="0" t="0" r="9525" b="9525"/>
                  <wp:docPr id="8" name="Рисунок 8" descr="Картинки по запросу ғұндар карта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артинки по запросу ғұндар карта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009" w:rsidRPr="00C2237A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Принимаются верные альтернативные ответы.</w:t>
            </w:r>
          </w:p>
        </w:tc>
      </w:tr>
      <w:tr w:rsidR="007B7009" w:rsidRPr="00BB3B7E" w:rsidTr="00337726">
        <w:trPr>
          <w:trHeight w:val="2760"/>
          <w:jc w:val="center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7009" w:rsidRPr="00BB3B7E" w:rsidRDefault="007B7009" w:rsidP="00337726">
            <w:pPr>
              <w:pStyle w:val="Standard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3341" w:rsidRDefault="00923341" w:rsidP="009233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5447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Желание распро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</w:t>
            </w:r>
            <w:r w:rsidRPr="005447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транить свое влияние на соседние государства.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47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Торговля шелком, сохраняя монополию на производство.  Наладить  дипломатические отношения с государствами расположенными к Западу от Китая.</w:t>
            </w:r>
          </w:p>
          <w:p w:rsidR="00923341" w:rsidRDefault="00923341" w:rsidP="0092334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 Южный Казахстан-города Сайрам, Туркестан, Отрар, Тараз-Центральная Азия-Кавказ-Европа.</w:t>
            </w:r>
          </w:p>
          <w:p w:rsidR="007B7009" w:rsidRDefault="00DB3462" w:rsidP="0092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Сирия — Иран — Средняя Азия — Южный Казахстан — </w:t>
            </w:r>
            <w:proofErr w:type="spellStart"/>
            <w:r w:rsidRPr="00DB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Таласская</w:t>
            </w:r>
            <w:proofErr w:type="spellEnd"/>
            <w:r w:rsidRPr="00DB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долина — Чуйская долина — Иссык-Кульская котловина — Восточ</w:t>
            </w:r>
            <w:r w:rsidRPr="00DB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Туркестан</w:t>
            </w:r>
            <w:r w:rsidRPr="00DB3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F03D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Лошади, пушнина, кошмы.</w:t>
            </w:r>
          </w:p>
          <w:p w:rsidR="00F03D43" w:rsidRDefault="00F03D43" w:rsidP="0092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Взаимообогащение оседлой и кочевой культур.</w:t>
            </w:r>
          </w:p>
          <w:p w:rsidR="00F03D43" w:rsidRDefault="00F03D43" w:rsidP="0092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Распространение религий.</w:t>
            </w:r>
          </w:p>
          <w:p w:rsidR="00F03D43" w:rsidRPr="00DB3462" w:rsidRDefault="00F03D43" w:rsidP="0092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Установление дипломатических взаимоотношений между государствами.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Default="007B7009" w:rsidP="003377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009" w:rsidRDefault="007B7009" w:rsidP="003377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009" w:rsidRDefault="007B7009" w:rsidP="003377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7009" w:rsidRPr="00BB3B7E" w:rsidRDefault="007B7009" w:rsidP="003377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BB3B7E" w:rsidRDefault="007B7009" w:rsidP="0033772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00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Принимаются верные альтернативные ответы.</w:t>
            </w:r>
          </w:p>
        </w:tc>
      </w:tr>
      <w:tr w:rsidR="007B7009" w:rsidRPr="00BB3B7E" w:rsidTr="00337726">
        <w:trPr>
          <w:trHeight w:val="85"/>
          <w:jc w:val="center"/>
        </w:trPr>
        <w:tc>
          <w:tcPr>
            <w:tcW w:w="93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009" w:rsidRPr="00A15D70" w:rsidRDefault="007B7009" w:rsidP="00337726">
            <w:pPr>
              <w:pStyle w:val="Standard"/>
              <w:spacing w:after="0" w:line="240" w:lineRule="auto"/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                                                                                                             </w:t>
            </w:r>
            <w:r w:rsidRPr="00BB3B7E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20</w:t>
            </w:r>
          </w:p>
        </w:tc>
      </w:tr>
    </w:tbl>
    <w:p w:rsidR="007B7009" w:rsidRPr="007B7009" w:rsidRDefault="007B7009" w:rsidP="007B70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7009" w:rsidRPr="007B7009" w:rsidSect="000D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20E"/>
    <w:rsid w:val="0002427B"/>
    <w:rsid w:val="000D618A"/>
    <w:rsid w:val="00574EBF"/>
    <w:rsid w:val="006B620E"/>
    <w:rsid w:val="007B7009"/>
    <w:rsid w:val="00923341"/>
    <w:rsid w:val="00937E3D"/>
    <w:rsid w:val="00A52DD4"/>
    <w:rsid w:val="00DB3462"/>
    <w:rsid w:val="00F0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3AA67-80C3-4622-A71F-E6E0DCA8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2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B620E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6B620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table" w:styleId="a4">
    <w:name w:val="Table Grid"/>
    <w:basedOn w:val="a1"/>
    <w:uiPriority w:val="59"/>
    <w:rsid w:val="006B6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DD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2334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23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123456</cp:lastModifiedBy>
  <cp:revision>3</cp:revision>
  <dcterms:created xsi:type="dcterms:W3CDTF">2020-01-07T02:29:00Z</dcterms:created>
  <dcterms:modified xsi:type="dcterms:W3CDTF">2020-01-08T05:38:00Z</dcterms:modified>
</cp:coreProperties>
</file>