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0990" w:type="dxa"/>
        <w:tblInd w:w="-187" w:type="dxa"/>
        <w:tblLook w:val="04A0" w:firstRow="1" w:lastRow="0" w:firstColumn="1" w:lastColumn="0" w:noHBand="0" w:noVBand="1"/>
      </w:tblPr>
      <w:tblGrid>
        <w:gridCol w:w="2288"/>
        <w:gridCol w:w="6399"/>
        <w:gridCol w:w="2303"/>
      </w:tblGrid>
      <w:tr w:rsidR="00DA1A35" w:rsidRPr="00191B89" w:rsidTr="00C13C5F">
        <w:trPr>
          <w:trHeight w:val="201"/>
        </w:trPr>
        <w:tc>
          <w:tcPr>
            <w:tcW w:w="8687" w:type="dxa"/>
            <w:gridSpan w:val="2"/>
          </w:tcPr>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 xml:space="preserve">Елекбаева Жанат Қойшыбайқызы </w:t>
            </w:r>
          </w:p>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 xml:space="preserve">Ә.Жангелдин атындағы ЖОББМ КММ </w:t>
            </w:r>
          </w:p>
        </w:tc>
        <w:tc>
          <w:tcPr>
            <w:tcW w:w="2303" w:type="dxa"/>
          </w:tcPr>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Күні: 04.03.20 ж</w:t>
            </w:r>
          </w:p>
        </w:tc>
      </w:tr>
      <w:tr w:rsidR="00DA1A35" w:rsidRPr="00467BF6" w:rsidTr="00C13C5F">
        <w:trPr>
          <w:trHeight w:val="201"/>
        </w:trPr>
        <w:tc>
          <w:tcPr>
            <w:tcW w:w="8687" w:type="dxa"/>
            <w:gridSpan w:val="2"/>
          </w:tcPr>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Тақырыбы: 8. 6. Пайдалы сусындар</w:t>
            </w:r>
            <w:r w:rsidR="00F9241E">
              <w:rPr>
                <w:rFonts w:ascii="Times New Roman" w:hAnsi="Times New Roman"/>
                <w:sz w:val="20"/>
                <w:szCs w:val="20"/>
                <w:lang w:val="kk-KZ"/>
              </w:rPr>
              <w:t>.</w:t>
            </w:r>
            <w:r w:rsidRPr="00191B89">
              <w:rPr>
                <w:rFonts w:ascii="Times New Roman" w:hAnsi="Times New Roman"/>
                <w:sz w:val="20"/>
                <w:szCs w:val="20"/>
                <w:lang w:val="kk-KZ"/>
              </w:rPr>
              <w:t xml:space="preserve"> Шылау түрлері. Септеулік шылау: атау септік шылаулары  </w:t>
            </w:r>
          </w:p>
        </w:tc>
        <w:tc>
          <w:tcPr>
            <w:tcW w:w="2303" w:type="dxa"/>
          </w:tcPr>
          <w:p w:rsidR="00DA1A35" w:rsidRPr="00191B89" w:rsidRDefault="00DA1A35" w:rsidP="00C13C5F">
            <w:pPr>
              <w:spacing w:after="0" w:line="240" w:lineRule="auto"/>
              <w:rPr>
                <w:rFonts w:ascii="Times New Roman" w:hAnsi="Times New Roman"/>
                <w:sz w:val="20"/>
                <w:szCs w:val="20"/>
                <w:lang w:val="kk-KZ"/>
              </w:rPr>
            </w:pPr>
          </w:p>
        </w:tc>
      </w:tr>
      <w:tr w:rsidR="00DA1A35" w:rsidRPr="00191B89" w:rsidTr="00C13C5F">
        <w:trPr>
          <w:trHeight w:val="99"/>
        </w:trPr>
        <w:tc>
          <w:tcPr>
            <w:tcW w:w="2288" w:type="dxa"/>
          </w:tcPr>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Сынып: 7</w:t>
            </w:r>
          </w:p>
        </w:tc>
        <w:tc>
          <w:tcPr>
            <w:tcW w:w="6399" w:type="dxa"/>
          </w:tcPr>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Қатысқандар саны:</w:t>
            </w:r>
            <w:r w:rsidR="00F9241E">
              <w:rPr>
                <w:rFonts w:ascii="Times New Roman" w:hAnsi="Times New Roman"/>
                <w:sz w:val="20"/>
                <w:szCs w:val="20"/>
                <w:lang w:val="kk-KZ"/>
              </w:rPr>
              <w:t xml:space="preserve"> 20</w:t>
            </w:r>
          </w:p>
        </w:tc>
        <w:tc>
          <w:tcPr>
            <w:tcW w:w="2303" w:type="dxa"/>
          </w:tcPr>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 xml:space="preserve">Қатыспағандар саны: </w:t>
            </w:r>
          </w:p>
        </w:tc>
      </w:tr>
      <w:tr w:rsidR="00DA1A35" w:rsidRPr="00191B89" w:rsidTr="00C13C5F">
        <w:trPr>
          <w:trHeight w:val="402"/>
        </w:trPr>
        <w:tc>
          <w:tcPr>
            <w:tcW w:w="2288" w:type="dxa"/>
          </w:tcPr>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 xml:space="preserve">Оқу мақсаты </w:t>
            </w:r>
          </w:p>
        </w:tc>
        <w:tc>
          <w:tcPr>
            <w:tcW w:w="8702" w:type="dxa"/>
            <w:gridSpan w:val="2"/>
          </w:tcPr>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7.2.7.1 - ғаламтор, энциклопедия, газет-журналдар, оқулықтардан алынған деректерді қолдану, авторына сілтеме жасау.   7.3.6.1-Мәтіндегі сөздердің тақырыпқа сай орынды қолданылуын тексеру, синонимдік қатармен ауыстыра отырып, лексикалық түзетулер енгізу, редакциялау. 7.4.4.3 - шылау түрлерін ажырата білу, орынды қолдану.</w:t>
            </w:r>
          </w:p>
        </w:tc>
      </w:tr>
      <w:tr w:rsidR="00DA1A35" w:rsidRPr="00F9241E" w:rsidTr="00C13C5F">
        <w:trPr>
          <w:trHeight w:val="201"/>
        </w:trPr>
        <w:tc>
          <w:tcPr>
            <w:tcW w:w="2288" w:type="dxa"/>
            <w:vMerge w:val="restart"/>
          </w:tcPr>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 xml:space="preserve">Сабақтың мақсаты </w:t>
            </w:r>
          </w:p>
        </w:tc>
        <w:tc>
          <w:tcPr>
            <w:tcW w:w="8702" w:type="dxa"/>
            <w:gridSpan w:val="2"/>
          </w:tcPr>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i/>
                <w:sz w:val="20"/>
                <w:szCs w:val="20"/>
                <w:lang w:val="kk-KZ"/>
              </w:rPr>
              <w:t xml:space="preserve">Барлық оқушылар: </w:t>
            </w:r>
            <w:r w:rsidRPr="00191B89">
              <w:rPr>
                <w:rFonts w:ascii="Times New Roman" w:hAnsi="Times New Roman"/>
                <w:sz w:val="20"/>
                <w:szCs w:val="20"/>
                <w:lang w:val="kk-KZ"/>
              </w:rPr>
              <w:t xml:space="preserve">пайдалы сусындар туралы мәтінмен танысады. Шылау  түрлерін ажыратып, сөйлемде орынды қолданады., </w:t>
            </w:r>
          </w:p>
        </w:tc>
      </w:tr>
      <w:tr w:rsidR="00DA1A35" w:rsidRPr="00191B89" w:rsidTr="00C13C5F">
        <w:trPr>
          <w:trHeight w:val="63"/>
        </w:trPr>
        <w:tc>
          <w:tcPr>
            <w:tcW w:w="2288" w:type="dxa"/>
            <w:vMerge/>
          </w:tcPr>
          <w:p w:rsidR="00DA1A35" w:rsidRPr="00191B89" w:rsidRDefault="00DA1A35" w:rsidP="00C13C5F">
            <w:pPr>
              <w:spacing w:after="0" w:line="240" w:lineRule="auto"/>
              <w:rPr>
                <w:rFonts w:ascii="Times New Roman" w:hAnsi="Times New Roman"/>
                <w:sz w:val="20"/>
                <w:szCs w:val="20"/>
                <w:lang w:val="kk-KZ"/>
              </w:rPr>
            </w:pPr>
          </w:p>
        </w:tc>
        <w:tc>
          <w:tcPr>
            <w:tcW w:w="8702" w:type="dxa"/>
            <w:gridSpan w:val="2"/>
          </w:tcPr>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i/>
                <w:sz w:val="20"/>
                <w:szCs w:val="20"/>
                <w:lang w:val="kk-KZ"/>
              </w:rPr>
              <w:t>Оқушылардың басым бөлігі</w:t>
            </w:r>
            <w:r w:rsidRPr="00191B89">
              <w:rPr>
                <w:rFonts w:ascii="Times New Roman" w:hAnsi="Times New Roman"/>
                <w:sz w:val="20"/>
                <w:szCs w:val="20"/>
                <w:lang w:val="kk-KZ"/>
              </w:rPr>
              <w:t>:  мәтін бойынша сұрақтарға жауап береді, мәтін ішінен шылау сөздерді тауып, түрлерін анықтайды. Жинақы мәтін жазуда синонимдік сөздікті сауатты қолданады.</w:t>
            </w:r>
          </w:p>
        </w:tc>
      </w:tr>
      <w:tr w:rsidR="00DA1A35" w:rsidRPr="00F9241E" w:rsidTr="00C13C5F">
        <w:trPr>
          <w:trHeight w:val="63"/>
        </w:trPr>
        <w:tc>
          <w:tcPr>
            <w:tcW w:w="2288" w:type="dxa"/>
            <w:vMerge/>
          </w:tcPr>
          <w:p w:rsidR="00DA1A35" w:rsidRPr="00191B89" w:rsidRDefault="00DA1A35" w:rsidP="00C13C5F">
            <w:pPr>
              <w:spacing w:after="0" w:line="240" w:lineRule="auto"/>
              <w:rPr>
                <w:rFonts w:ascii="Times New Roman" w:hAnsi="Times New Roman"/>
                <w:sz w:val="20"/>
                <w:szCs w:val="20"/>
                <w:lang w:val="kk-KZ"/>
              </w:rPr>
            </w:pPr>
          </w:p>
        </w:tc>
        <w:tc>
          <w:tcPr>
            <w:tcW w:w="8702" w:type="dxa"/>
            <w:gridSpan w:val="2"/>
          </w:tcPr>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i/>
                <w:sz w:val="20"/>
                <w:szCs w:val="20"/>
                <w:lang w:val="kk-KZ"/>
              </w:rPr>
              <w:t>Кейбір оқушылар</w:t>
            </w:r>
            <w:r w:rsidRPr="00191B89">
              <w:rPr>
                <w:rFonts w:ascii="Times New Roman" w:hAnsi="Times New Roman"/>
                <w:sz w:val="20"/>
                <w:szCs w:val="20"/>
                <w:lang w:val="kk-KZ"/>
              </w:rPr>
              <w:t>: Оқылым және тыңдалым материалдары бойынша тірек сөздер мен сөз тіркестерін синоним сөздермен ауыстырып, мәтін жазады, шылау түрлерін біледі, сөйлемде орынды қолданады</w:t>
            </w:r>
          </w:p>
        </w:tc>
      </w:tr>
      <w:tr w:rsidR="00DA1A35" w:rsidRPr="00191B89" w:rsidTr="00C13C5F">
        <w:trPr>
          <w:trHeight w:val="201"/>
        </w:trPr>
        <w:tc>
          <w:tcPr>
            <w:tcW w:w="2288" w:type="dxa"/>
          </w:tcPr>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Бағалау критерийі</w:t>
            </w:r>
          </w:p>
        </w:tc>
        <w:tc>
          <w:tcPr>
            <w:tcW w:w="8702" w:type="dxa"/>
            <w:gridSpan w:val="2"/>
          </w:tcPr>
          <w:p w:rsidR="00DA1A35" w:rsidRPr="00191B89" w:rsidRDefault="00DA1A35" w:rsidP="00C13C5F">
            <w:pPr>
              <w:pStyle w:val="a4"/>
              <w:rPr>
                <w:rFonts w:ascii="Times New Roman" w:hAnsi="Times New Roman"/>
                <w:sz w:val="20"/>
                <w:szCs w:val="20"/>
                <w:highlight w:val="yellow"/>
                <w:lang w:val="kk-KZ"/>
              </w:rPr>
            </w:pPr>
            <w:r w:rsidRPr="00191B89">
              <w:rPr>
                <w:rFonts w:ascii="Times New Roman" w:hAnsi="Times New Roman"/>
                <w:sz w:val="20"/>
                <w:szCs w:val="20"/>
                <w:lang w:val="kk-KZ"/>
              </w:rPr>
              <w:t xml:space="preserve">Жинақы мәтін жазуда тірек сөздер мен сөз тіркестерін түрлендіреді және шылау сөздерді сөйлемде орынды қолданады. Мәтіннен  көтерілген мәселені анықтайды;   проблемалық сұрақтарға жауап береді </w:t>
            </w:r>
          </w:p>
        </w:tc>
      </w:tr>
      <w:tr w:rsidR="00DA1A35" w:rsidRPr="00191B89" w:rsidTr="00C13C5F">
        <w:trPr>
          <w:trHeight w:val="201"/>
        </w:trPr>
        <w:tc>
          <w:tcPr>
            <w:tcW w:w="2288" w:type="dxa"/>
          </w:tcPr>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Ойлау дағдыларының деңгейі</w:t>
            </w:r>
          </w:p>
        </w:tc>
        <w:tc>
          <w:tcPr>
            <w:tcW w:w="8702" w:type="dxa"/>
            <w:gridSpan w:val="2"/>
          </w:tcPr>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 xml:space="preserve">Жоғарғы деңгей дағылары </w:t>
            </w:r>
          </w:p>
        </w:tc>
      </w:tr>
      <w:tr w:rsidR="00DA1A35" w:rsidRPr="00F9241E" w:rsidTr="00C13C5F">
        <w:trPr>
          <w:trHeight w:val="201"/>
        </w:trPr>
        <w:tc>
          <w:tcPr>
            <w:tcW w:w="2288" w:type="dxa"/>
            <w:vMerge w:val="restart"/>
          </w:tcPr>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Тілдік мақсаты</w:t>
            </w:r>
          </w:p>
        </w:tc>
        <w:tc>
          <w:tcPr>
            <w:tcW w:w="8702" w:type="dxa"/>
            <w:gridSpan w:val="2"/>
          </w:tcPr>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i/>
                <w:sz w:val="20"/>
                <w:szCs w:val="20"/>
                <w:lang w:val="kk-KZ"/>
              </w:rPr>
              <w:t>Негізгі сөздер мен тіркестер</w:t>
            </w:r>
            <w:r w:rsidRPr="00191B89">
              <w:rPr>
                <w:rFonts w:ascii="Times New Roman" w:hAnsi="Times New Roman"/>
                <w:sz w:val="20"/>
                <w:szCs w:val="20"/>
                <w:lang w:val="kk-KZ"/>
              </w:rPr>
              <w:t xml:space="preserve">: пайдалы сусындар, қымыз, шұбат, шылау түрлері, атау септік  </w:t>
            </w:r>
          </w:p>
        </w:tc>
      </w:tr>
      <w:tr w:rsidR="00DA1A35" w:rsidRPr="00191B89" w:rsidTr="00C13C5F">
        <w:trPr>
          <w:trHeight w:val="233"/>
        </w:trPr>
        <w:tc>
          <w:tcPr>
            <w:tcW w:w="2288" w:type="dxa"/>
            <w:vMerge/>
          </w:tcPr>
          <w:p w:rsidR="00DA1A35" w:rsidRPr="00191B89" w:rsidRDefault="00DA1A35" w:rsidP="00C13C5F">
            <w:pPr>
              <w:spacing w:after="0" w:line="240" w:lineRule="auto"/>
              <w:rPr>
                <w:rFonts w:ascii="Times New Roman" w:hAnsi="Times New Roman"/>
                <w:sz w:val="20"/>
                <w:szCs w:val="20"/>
                <w:lang w:val="kk-KZ"/>
              </w:rPr>
            </w:pPr>
          </w:p>
        </w:tc>
        <w:tc>
          <w:tcPr>
            <w:tcW w:w="8702" w:type="dxa"/>
            <w:gridSpan w:val="2"/>
          </w:tcPr>
          <w:p w:rsidR="00DA1A35" w:rsidRPr="00191B89" w:rsidRDefault="00DA1A35" w:rsidP="00C13C5F">
            <w:pPr>
              <w:pStyle w:val="a4"/>
              <w:rPr>
                <w:rFonts w:ascii="Times New Roman" w:hAnsi="Times New Roman"/>
                <w:sz w:val="20"/>
                <w:szCs w:val="20"/>
                <w:lang w:val="kk-KZ"/>
              </w:rPr>
            </w:pPr>
            <w:r w:rsidRPr="00191B89">
              <w:rPr>
                <w:rFonts w:ascii="Times New Roman" w:hAnsi="Times New Roman"/>
                <w:i/>
                <w:sz w:val="20"/>
                <w:szCs w:val="20"/>
                <w:lang w:val="kk-KZ"/>
              </w:rPr>
              <w:t>Талқылауға арналған сұрақтар</w:t>
            </w:r>
            <w:r w:rsidRPr="00191B89">
              <w:rPr>
                <w:rFonts w:ascii="Times New Roman" w:hAnsi="Times New Roman"/>
                <w:sz w:val="20"/>
                <w:szCs w:val="20"/>
                <w:lang w:val="kk-KZ"/>
              </w:rPr>
              <w:t xml:space="preserve">: </w:t>
            </w:r>
          </w:p>
          <w:p w:rsidR="00DA1A35" w:rsidRPr="00191B89" w:rsidRDefault="00DA1A35" w:rsidP="00C13C5F">
            <w:pPr>
              <w:pStyle w:val="a4"/>
              <w:rPr>
                <w:rFonts w:ascii="Times New Roman" w:hAnsi="Times New Roman"/>
                <w:sz w:val="20"/>
                <w:szCs w:val="20"/>
                <w:lang w:val="kk-KZ"/>
              </w:rPr>
            </w:pPr>
            <w:r w:rsidRPr="00191B89">
              <w:rPr>
                <w:rFonts w:ascii="Times New Roman" w:hAnsi="Times New Roman"/>
                <w:sz w:val="20"/>
                <w:szCs w:val="20"/>
                <w:lang w:val="kk-KZ"/>
              </w:rPr>
              <w:t xml:space="preserve">Пайдалы сусындар туралы не білесіңдер? Қымыз бен шұбаттың адам ағзасына пайдасы қаншалық? Шылаудың қандай түрлері бар?  </w:t>
            </w:r>
          </w:p>
        </w:tc>
      </w:tr>
      <w:tr w:rsidR="00DA1A35" w:rsidRPr="00F9241E" w:rsidTr="00C13C5F">
        <w:trPr>
          <w:trHeight w:val="121"/>
        </w:trPr>
        <w:tc>
          <w:tcPr>
            <w:tcW w:w="2288" w:type="dxa"/>
          </w:tcPr>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Құндылықтарға баулу</w:t>
            </w:r>
          </w:p>
        </w:tc>
        <w:tc>
          <w:tcPr>
            <w:tcW w:w="8702" w:type="dxa"/>
            <w:gridSpan w:val="2"/>
          </w:tcPr>
          <w:p w:rsidR="00DA1A35" w:rsidRPr="00191B89" w:rsidRDefault="00DA1A35" w:rsidP="00C13C5F">
            <w:pPr>
              <w:pStyle w:val="a4"/>
              <w:rPr>
                <w:rFonts w:ascii="Times New Roman" w:hAnsi="Times New Roman"/>
                <w:sz w:val="20"/>
                <w:szCs w:val="20"/>
                <w:highlight w:val="yellow"/>
                <w:lang w:val="kk-KZ"/>
              </w:rPr>
            </w:pPr>
            <w:r w:rsidRPr="00191B89">
              <w:rPr>
                <w:rFonts w:ascii="Times New Roman" w:hAnsi="Times New Roman"/>
                <w:sz w:val="20"/>
                <w:szCs w:val="20"/>
                <w:lang w:val="kk-KZ"/>
              </w:rPr>
              <w:t>Шығармашылық  және сын тұрғысынан ойлау, жауапкершілік құндылықтарына баулу негізге алынып отыр.</w:t>
            </w:r>
          </w:p>
        </w:tc>
      </w:tr>
      <w:tr w:rsidR="00DA1A35" w:rsidRPr="00F9241E" w:rsidTr="00C13C5F">
        <w:trPr>
          <w:trHeight w:val="201"/>
        </w:trPr>
        <w:tc>
          <w:tcPr>
            <w:tcW w:w="2288" w:type="dxa"/>
          </w:tcPr>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 xml:space="preserve">Алдыңғы тақырып </w:t>
            </w:r>
          </w:p>
        </w:tc>
        <w:tc>
          <w:tcPr>
            <w:tcW w:w="8702" w:type="dxa"/>
            <w:gridSpan w:val="2"/>
          </w:tcPr>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 xml:space="preserve">Кешкі асқа қарама   Шылау сөздер бойынша тапсырмалардың орындалуын тексеру </w:t>
            </w:r>
          </w:p>
        </w:tc>
      </w:tr>
      <w:tr w:rsidR="00DA1A35" w:rsidRPr="00191B89" w:rsidTr="00C13C5F">
        <w:trPr>
          <w:trHeight w:val="88"/>
        </w:trPr>
        <w:tc>
          <w:tcPr>
            <w:tcW w:w="10990" w:type="dxa"/>
            <w:gridSpan w:val="3"/>
          </w:tcPr>
          <w:p w:rsidR="00DA1A35" w:rsidRPr="00191B89" w:rsidRDefault="00DA1A35" w:rsidP="00C13C5F">
            <w:pPr>
              <w:spacing w:after="0" w:line="240" w:lineRule="auto"/>
              <w:jc w:val="center"/>
              <w:rPr>
                <w:rFonts w:ascii="Times New Roman" w:hAnsi="Times New Roman"/>
                <w:sz w:val="20"/>
                <w:szCs w:val="20"/>
                <w:lang w:val="kk-KZ"/>
              </w:rPr>
            </w:pPr>
            <w:r w:rsidRPr="00191B89">
              <w:rPr>
                <w:rFonts w:ascii="Times New Roman" w:hAnsi="Times New Roman"/>
                <w:sz w:val="20"/>
                <w:szCs w:val="20"/>
                <w:lang w:val="kk-KZ"/>
              </w:rPr>
              <w:t>Жоспар</w:t>
            </w:r>
          </w:p>
        </w:tc>
      </w:tr>
      <w:tr w:rsidR="00DA1A35" w:rsidRPr="00191B89" w:rsidTr="00C13C5F">
        <w:trPr>
          <w:trHeight w:val="99"/>
        </w:trPr>
        <w:tc>
          <w:tcPr>
            <w:tcW w:w="2288" w:type="dxa"/>
          </w:tcPr>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 xml:space="preserve">Жоспарланған уақыт </w:t>
            </w:r>
          </w:p>
        </w:tc>
        <w:tc>
          <w:tcPr>
            <w:tcW w:w="6399" w:type="dxa"/>
          </w:tcPr>
          <w:p w:rsidR="00DA1A35" w:rsidRPr="00191B89" w:rsidRDefault="00DA1A35" w:rsidP="00C13C5F">
            <w:pPr>
              <w:spacing w:after="0" w:line="240" w:lineRule="auto"/>
              <w:jc w:val="center"/>
              <w:rPr>
                <w:rFonts w:ascii="Times New Roman" w:hAnsi="Times New Roman"/>
                <w:sz w:val="20"/>
                <w:szCs w:val="20"/>
                <w:lang w:val="kk-KZ"/>
              </w:rPr>
            </w:pPr>
            <w:r w:rsidRPr="00191B89">
              <w:rPr>
                <w:rFonts w:ascii="Times New Roman" w:hAnsi="Times New Roman"/>
                <w:sz w:val="20"/>
                <w:szCs w:val="20"/>
                <w:lang w:val="kk-KZ"/>
              </w:rPr>
              <w:t>Сабақтағы жоспарланған жаттығу түрлері</w:t>
            </w:r>
          </w:p>
        </w:tc>
        <w:tc>
          <w:tcPr>
            <w:tcW w:w="2303" w:type="dxa"/>
          </w:tcPr>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Ресурстар</w:t>
            </w:r>
          </w:p>
        </w:tc>
      </w:tr>
      <w:tr w:rsidR="00DA1A35" w:rsidRPr="00191B89" w:rsidTr="00C13C5F">
        <w:trPr>
          <w:trHeight w:val="1133"/>
        </w:trPr>
        <w:tc>
          <w:tcPr>
            <w:tcW w:w="2288" w:type="dxa"/>
          </w:tcPr>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 xml:space="preserve">Басы  </w:t>
            </w:r>
          </w:p>
          <w:p w:rsidR="00DA1A35" w:rsidRPr="00191B89" w:rsidRDefault="00DA1A35" w:rsidP="00C13C5F">
            <w:pPr>
              <w:spacing w:after="0" w:line="240" w:lineRule="auto"/>
              <w:rPr>
                <w:rFonts w:ascii="Times New Roman" w:hAnsi="Times New Roman"/>
                <w:sz w:val="20"/>
                <w:szCs w:val="20"/>
                <w:lang w:val="kk-KZ"/>
              </w:rPr>
            </w:pPr>
          </w:p>
        </w:tc>
        <w:tc>
          <w:tcPr>
            <w:tcW w:w="6399" w:type="dxa"/>
          </w:tcPr>
          <w:p w:rsidR="00DA1A35" w:rsidRPr="00191B89" w:rsidRDefault="00DA1A35" w:rsidP="00C13C5F">
            <w:pPr>
              <w:pStyle w:val="a4"/>
              <w:rPr>
                <w:rFonts w:ascii="Times New Roman" w:hAnsi="Times New Roman"/>
                <w:b/>
                <w:i/>
                <w:sz w:val="20"/>
                <w:szCs w:val="20"/>
                <w:lang w:val="kk-KZ"/>
              </w:rPr>
            </w:pPr>
            <w:r w:rsidRPr="00191B89">
              <w:rPr>
                <w:rFonts w:ascii="Times New Roman" w:hAnsi="Times New Roman"/>
                <w:b/>
                <w:i/>
                <w:sz w:val="20"/>
                <w:szCs w:val="20"/>
                <w:lang w:val="kk-KZ"/>
              </w:rPr>
              <w:t>1. Ұйымдастыру кезеңі: Психологиялық ахуал. Аффирмация арқылы оқушыларды жігерлендіру.</w:t>
            </w:r>
          </w:p>
          <w:p w:rsidR="00DA1A35" w:rsidRPr="00191B89" w:rsidRDefault="00DA1A35" w:rsidP="00C13C5F">
            <w:pPr>
              <w:pStyle w:val="a4"/>
              <w:rPr>
                <w:rFonts w:ascii="Times New Roman" w:hAnsi="Times New Roman"/>
                <w:sz w:val="20"/>
                <w:szCs w:val="20"/>
                <w:lang w:val="kk-KZ"/>
              </w:rPr>
            </w:pPr>
            <w:r w:rsidRPr="00191B89">
              <w:rPr>
                <w:rFonts w:ascii="Times New Roman" w:hAnsi="Times New Roman"/>
                <w:sz w:val="20"/>
                <w:szCs w:val="20"/>
                <w:lang w:val="kk-KZ"/>
              </w:rPr>
              <w:t xml:space="preserve">Балалар қандай көңіл-күйдесіздер? </w:t>
            </w:r>
          </w:p>
          <w:p w:rsidR="00DA1A35" w:rsidRPr="00191B89" w:rsidRDefault="00DA1A35" w:rsidP="00C13C5F">
            <w:pPr>
              <w:pStyle w:val="a4"/>
              <w:rPr>
                <w:rFonts w:ascii="Times New Roman" w:hAnsi="Times New Roman"/>
                <w:sz w:val="20"/>
                <w:szCs w:val="20"/>
                <w:lang w:val="kk-KZ"/>
              </w:rPr>
            </w:pPr>
            <w:r w:rsidRPr="00191B89">
              <w:rPr>
                <w:rFonts w:ascii="Times New Roman" w:hAnsi="Times New Roman"/>
                <w:sz w:val="20"/>
                <w:szCs w:val="20"/>
                <w:lang w:val="kk-KZ"/>
              </w:rPr>
              <w:t>Бүгінгі сабақты табысты түрде меңгереміз бе?</w:t>
            </w:r>
          </w:p>
          <w:p w:rsidR="00DA1A35" w:rsidRPr="00191B89" w:rsidRDefault="00DA1A35" w:rsidP="00C13C5F">
            <w:pPr>
              <w:pStyle w:val="a4"/>
              <w:rPr>
                <w:rFonts w:ascii="Times New Roman" w:hAnsi="Times New Roman"/>
                <w:sz w:val="20"/>
                <w:szCs w:val="20"/>
                <w:lang w:val="kk-KZ"/>
              </w:rPr>
            </w:pPr>
            <w:r w:rsidRPr="00191B89">
              <w:rPr>
                <w:rFonts w:ascii="Times New Roman" w:hAnsi="Times New Roman"/>
                <w:sz w:val="20"/>
                <w:szCs w:val="20"/>
                <w:lang w:val="kk-KZ"/>
              </w:rPr>
              <w:t xml:space="preserve">Ізденіс пен белсенді әрекеттерге дайынсыздар ма? </w:t>
            </w:r>
          </w:p>
          <w:p w:rsidR="00DA1A35" w:rsidRPr="00191B89" w:rsidRDefault="00DA1A35" w:rsidP="00C13C5F">
            <w:pPr>
              <w:pStyle w:val="a4"/>
              <w:rPr>
                <w:rFonts w:ascii="Times New Roman" w:hAnsi="Times New Roman"/>
                <w:b/>
                <w:i/>
                <w:sz w:val="20"/>
                <w:szCs w:val="20"/>
                <w:lang w:val="kk-KZ"/>
              </w:rPr>
            </w:pPr>
            <w:r w:rsidRPr="00191B89">
              <w:rPr>
                <w:rFonts w:ascii="Times New Roman" w:hAnsi="Times New Roman"/>
                <w:b/>
                <w:i/>
                <w:sz w:val="20"/>
                <w:szCs w:val="20"/>
                <w:lang w:val="kk-KZ"/>
              </w:rPr>
              <w:t xml:space="preserve">2. Топқа бөлу. </w:t>
            </w:r>
          </w:p>
          <w:p w:rsidR="00DA1A35" w:rsidRPr="00191B89" w:rsidRDefault="00DA1A35" w:rsidP="00C13C5F">
            <w:pPr>
              <w:pStyle w:val="a4"/>
              <w:rPr>
                <w:rFonts w:ascii="Times New Roman" w:hAnsi="Times New Roman"/>
                <w:sz w:val="20"/>
                <w:szCs w:val="20"/>
                <w:lang w:val="kk-KZ"/>
              </w:rPr>
            </w:pPr>
            <w:r w:rsidRPr="00191B89">
              <w:rPr>
                <w:rFonts w:ascii="Times New Roman" w:hAnsi="Times New Roman"/>
                <w:noProof/>
                <w:sz w:val="20"/>
                <w:szCs w:val="20"/>
                <w:lang w:eastAsia="ru-RU"/>
              </w:rPr>
              <w:drawing>
                <wp:inline distT="0" distB="0" distL="0" distR="0" wp14:anchorId="479B854C" wp14:editId="34557D24">
                  <wp:extent cx="694690" cy="6762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4690" cy="676275"/>
                          </a:xfrm>
                          <a:prstGeom prst="rect">
                            <a:avLst/>
                          </a:prstGeom>
                          <a:noFill/>
                        </pic:spPr>
                      </pic:pic>
                    </a:graphicData>
                  </a:graphic>
                </wp:inline>
              </w:drawing>
            </w:r>
            <w:r w:rsidRPr="00191B89">
              <w:rPr>
                <w:rFonts w:ascii="Times New Roman" w:hAnsi="Times New Roman"/>
                <w:noProof/>
                <w:sz w:val="20"/>
                <w:szCs w:val="20"/>
                <w:lang w:eastAsia="ru-RU"/>
              </w:rPr>
              <w:drawing>
                <wp:inline distT="0" distB="0" distL="0" distR="0" wp14:anchorId="4EAEA153" wp14:editId="1C6FBF6D">
                  <wp:extent cx="658495" cy="666750"/>
                  <wp:effectExtent l="0" t="0" r="825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8495" cy="666750"/>
                          </a:xfrm>
                          <a:prstGeom prst="rect">
                            <a:avLst/>
                          </a:prstGeom>
                          <a:noFill/>
                        </pic:spPr>
                      </pic:pic>
                    </a:graphicData>
                  </a:graphic>
                </wp:inline>
              </w:drawing>
            </w:r>
            <w:r w:rsidRPr="00191B89">
              <w:rPr>
                <w:rFonts w:ascii="Times New Roman" w:hAnsi="Times New Roman"/>
                <w:noProof/>
                <w:sz w:val="20"/>
                <w:szCs w:val="20"/>
                <w:lang w:eastAsia="ru-RU"/>
              </w:rPr>
              <w:drawing>
                <wp:inline distT="0" distB="0" distL="0" distR="0" wp14:anchorId="060F7D03" wp14:editId="1B3B8959">
                  <wp:extent cx="1231265" cy="691515"/>
                  <wp:effectExtent l="0" t="0" r="6985"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1265" cy="691515"/>
                          </a:xfrm>
                          <a:prstGeom prst="rect">
                            <a:avLst/>
                          </a:prstGeom>
                          <a:noFill/>
                        </pic:spPr>
                      </pic:pic>
                    </a:graphicData>
                  </a:graphic>
                </wp:inline>
              </w:drawing>
            </w:r>
            <w:r w:rsidRPr="00191B89">
              <w:rPr>
                <w:rFonts w:ascii="Times New Roman" w:hAnsi="Times New Roman"/>
                <w:noProof/>
                <w:sz w:val="20"/>
                <w:szCs w:val="20"/>
                <w:lang w:eastAsia="ru-RU"/>
              </w:rPr>
              <w:drawing>
                <wp:inline distT="0" distB="0" distL="0" distR="0" wp14:anchorId="5610EA15" wp14:editId="61F0FDCB">
                  <wp:extent cx="560705" cy="67119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0705" cy="671195"/>
                          </a:xfrm>
                          <a:prstGeom prst="rect">
                            <a:avLst/>
                          </a:prstGeom>
                          <a:noFill/>
                        </pic:spPr>
                      </pic:pic>
                    </a:graphicData>
                  </a:graphic>
                </wp:inline>
              </w:drawing>
            </w:r>
          </w:p>
          <w:p w:rsidR="00DA1A35" w:rsidRPr="00191B89" w:rsidRDefault="00DA1A35" w:rsidP="00C13C5F">
            <w:pPr>
              <w:pStyle w:val="a4"/>
              <w:rPr>
                <w:rFonts w:ascii="Times New Roman" w:hAnsi="Times New Roman"/>
                <w:sz w:val="20"/>
                <w:szCs w:val="20"/>
                <w:lang w:val="kk-KZ"/>
              </w:rPr>
            </w:pPr>
            <w:r w:rsidRPr="00191B89">
              <w:rPr>
                <w:rFonts w:ascii="Times New Roman" w:hAnsi="Times New Roman"/>
                <w:sz w:val="20"/>
                <w:szCs w:val="20"/>
                <w:lang w:val="kk-KZ"/>
              </w:rPr>
              <w:t>-Бұл суреттерден нені байқадық? -Біз қандай бөлімді оқып жатырмыз?</w:t>
            </w:r>
          </w:p>
          <w:p w:rsidR="00DA1A35" w:rsidRPr="00191B89" w:rsidRDefault="00DA1A35" w:rsidP="00C13C5F">
            <w:pPr>
              <w:pStyle w:val="a4"/>
              <w:rPr>
                <w:rFonts w:ascii="Times New Roman" w:hAnsi="Times New Roman"/>
                <w:sz w:val="20"/>
                <w:szCs w:val="20"/>
                <w:lang w:val="kk-KZ"/>
              </w:rPr>
            </w:pPr>
            <w:r w:rsidRPr="00191B89">
              <w:rPr>
                <w:rFonts w:ascii="Times New Roman" w:hAnsi="Times New Roman"/>
                <w:sz w:val="20"/>
                <w:szCs w:val="20"/>
                <w:lang w:val="kk-KZ"/>
              </w:rPr>
              <w:t xml:space="preserve">-Сабақ тақырыбы қандай? Қалай ойлайсыздар? (Оқушылар өз ойларын айтады) Олай болса бүгінгі сабақ тақырыбы: </w:t>
            </w:r>
            <w:r w:rsidRPr="00F9241E">
              <w:rPr>
                <w:rFonts w:ascii="Times New Roman" w:hAnsi="Times New Roman"/>
                <w:i/>
                <w:sz w:val="20"/>
                <w:szCs w:val="20"/>
                <w:lang w:val="kk-KZ"/>
              </w:rPr>
              <w:t>Пайдалы сусындар</w:t>
            </w:r>
            <w:r w:rsidRPr="00191B89">
              <w:rPr>
                <w:rFonts w:ascii="Times New Roman" w:hAnsi="Times New Roman"/>
                <w:sz w:val="20"/>
                <w:szCs w:val="20"/>
                <w:lang w:val="kk-KZ"/>
              </w:rPr>
              <w:t xml:space="preserve"> </w:t>
            </w:r>
          </w:p>
          <w:p w:rsidR="00DA1A35" w:rsidRPr="00191B89" w:rsidRDefault="00DA1A35" w:rsidP="00C13C5F">
            <w:pPr>
              <w:pStyle w:val="a4"/>
              <w:rPr>
                <w:rFonts w:ascii="Times New Roman" w:hAnsi="Times New Roman"/>
                <w:sz w:val="20"/>
                <w:szCs w:val="20"/>
                <w:lang w:val="kk-KZ"/>
              </w:rPr>
            </w:pPr>
            <w:r w:rsidRPr="00191B89">
              <w:rPr>
                <w:rFonts w:ascii="Times New Roman" w:hAnsi="Times New Roman"/>
                <w:sz w:val="20"/>
                <w:szCs w:val="20"/>
                <w:lang w:val="kk-KZ"/>
              </w:rPr>
              <w:t>Оқу мақсаты мен бағалау критерийлерімен таныстыру</w:t>
            </w:r>
          </w:p>
        </w:tc>
        <w:tc>
          <w:tcPr>
            <w:tcW w:w="2303" w:type="dxa"/>
          </w:tcPr>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 xml:space="preserve">Оқулық </w:t>
            </w:r>
          </w:p>
          <w:p w:rsidR="00DA1A35" w:rsidRPr="00191B89" w:rsidRDefault="00DA1A35" w:rsidP="00C13C5F">
            <w:pPr>
              <w:spacing w:after="0" w:line="240" w:lineRule="auto"/>
              <w:rPr>
                <w:rFonts w:ascii="Times New Roman" w:hAnsi="Times New Roman"/>
                <w:sz w:val="20"/>
                <w:szCs w:val="20"/>
                <w:lang w:val="kk-KZ"/>
              </w:rPr>
            </w:pPr>
          </w:p>
          <w:p w:rsidR="00DA1A35" w:rsidRPr="00191B89" w:rsidRDefault="00DA1A35" w:rsidP="00C13C5F">
            <w:pPr>
              <w:spacing w:after="0" w:line="240" w:lineRule="auto"/>
              <w:rPr>
                <w:rFonts w:ascii="Times New Roman" w:hAnsi="Times New Roman"/>
                <w:sz w:val="20"/>
                <w:szCs w:val="20"/>
                <w:lang w:val="kk-KZ"/>
              </w:rPr>
            </w:pPr>
          </w:p>
        </w:tc>
      </w:tr>
      <w:tr w:rsidR="00DA1A35" w:rsidRPr="00191B89" w:rsidTr="00C13C5F">
        <w:trPr>
          <w:trHeight w:val="615"/>
        </w:trPr>
        <w:tc>
          <w:tcPr>
            <w:tcW w:w="2288" w:type="dxa"/>
          </w:tcPr>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 xml:space="preserve">Ортасы </w:t>
            </w:r>
          </w:p>
        </w:tc>
        <w:tc>
          <w:tcPr>
            <w:tcW w:w="6399" w:type="dxa"/>
          </w:tcPr>
          <w:p w:rsidR="00DA1A35" w:rsidRPr="00191B89" w:rsidRDefault="00DA1A35" w:rsidP="00C13C5F">
            <w:pPr>
              <w:pStyle w:val="a4"/>
              <w:rPr>
                <w:rFonts w:ascii="Times New Roman" w:hAnsi="Times New Roman"/>
                <w:sz w:val="20"/>
                <w:szCs w:val="20"/>
                <w:lang w:val="kk-KZ"/>
              </w:rPr>
            </w:pPr>
            <w:r w:rsidRPr="00191B89">
              <w:rPr>
                <w:rFonts w:ascii="Times New Roman" w:hAnsi="Times New Roman"/>
                <w:b/>
                <w:i/>
                <w:sz w:val="20"/>
                <w:szCs w:val="20"/>
                <w:lang w:val="kk-KZ"/>
              </w:rPr>
              <w:t>Оқылым алды тапсырмасы. Видео көрініс. «Ұлттық сусындар»</w:t>
            </w:r>
            <w:r w:rsidRPr="00191B89">
              <w:rPr>
                <w:rFonts w:ascii="Times New Roman" w:hAnsi="Times New Roman"/>
                <w:sz w:val="20"/>
                <w:szCs w:val="20"/>
                <w:lang w:val="kk-KZ"/>
              </w:rPr>
              <w:t xml:space="preserve"> Бейнебаян бойынша өз пікірлерін айтады. </w:t>
            </w:r>
          </w:p>
          <w:p w:rsidR="00DA1A35" w:rsidRPr="00191B89" w:rsidRDefault="00DA1A35" w:rsidP="00C13C5F">
            <w:pPr>
              <w:pStyle w:val="a4"/>
              <w:rPr>
                <w:rFonts w:ascii="Times New Roman" w:hAnsi="Times New Roman"/>
                <w:sz w:val="20"/>
                <w:szCs w:val="20"/>
                <w:lang w:val="kk-KZ"/>
              </w:rPr>
            </w:pPr>
            <w:r w:rsidRPr="00191B89">
              <w:rPr>
                <w:rFonts w:ascii="Times New Roman" w:hAnsi="Times New Roman"/>
                <w:b/>
                <w:i/>
                <w:sz w:val="20"/>
                <w:szCs w:val="20"/>
                <w:lang w:val="kk-KZ"/>
              </w:rPr>
              <w:t>Оқылым.</w:t>
            </w:r>
            <w:r w:rsidRPr="00191B89">
              <w:rPr>
                <w:rFonts w:ascii="Times New Roman" w:hAnsi="Times New Roman"/>
                <w:sz w:val="20"/>
                <w:szCs w:val="20"/>
                <w:lang w:val="kk-KZ"/>
              </w:rPr>
              <w:t xml:space="preserve"> 1-тапсырмадағы мәтінді оқыту. </w:t>
            </w:r>
          </w:p>
          <w:p w:rsidR="00DA1A35" w:rsidRPr="00191B89" w:rsidRDefault="00DA1A35" w:rsidP="00C13C5F">
            <w:pPr>
              <w:pStyle w:val="a4"/>
              <w:rPr>
                <w:rFonts w:ascii="Times New Roman" w:hAnsi="Times New Roman"/>
                <w:sz w:val="20"/>
                <w:szCs w:val="20"/>
                <w:lang w:val="kk-KZ"/>
              </w:rPr>
            </w:pPr>
            <w:r w:rsidRPr="00191B89">
              <w:rPr>
                <w:rFonts w:ascii="Times New Roman" w:hAnsi="Times New Roman"/>
                <w:sz w:val="20"/>
                <w:szCs w:val="20"/>
                <w:lang w:val="kk-KZ"/>
              </w:rPr>
              <w:t>1А. Қымыз бен шұбаттың пайдасы жайында не білесіңдер? Мәтіндегі ойды жалғастырып өз сөздеріңмен баяндаңдар.</w:t>
            </w:r>
          </w:p>
          <w:p w:rsidR="00DA1A35" w:rsidRPr="00191B89" w:rsidRDefault="00DA1A35" w:rsidP="00C13C5F">
            <w:pPr>
              <w:pStyle w:val="a4"/>
              <w:rPr>
                <w:rFonts w:ascii="Times New Roman" w:hAnsi="Times New Roman"/>
                <w:sz w:val="20"/>
                <w:szCs w:val="20"/>
                <w:lang w:val="kk-KZ"/>
              </w:rPr>
            </w:pPr>
            <w:r w:rsidRPr="00191B89">
              <w:rPr>
                <w:rFonts w:ascii="Times New Roman" w:hAnsi="Times New Roman"/>
                <w:sz w:val="20"/>
                <w:szCs w:val="20"/>
                <w:lang w:val="kk-KZ"/>
              </w:rPr>
              <w:t>1Ә. Мәтіннен шылауларды табыңдар.</w:t>
            </w:r>
          </w:p>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1В</w:t>
            </w:r>
            <w:r w:rsidRPr="00191B89">
              <w:rPr>
                <w:rFonts w:ascii="Times New Roman" w:hAnsi="Times New Roman"/>
                <w:b/>
                <w:sz w:val="20"/>
                <w:szCs w:val="20"/>
                <w:lang w:val="kk-KZ"/>
              </w:rPr>
              <w:t xml:space="preserve">. </w:t>
            </w:r>
            <w:r w:rsidRPr="00191B89">
              <w:rPr>
                <w:rFonts w:ascii="Times New Roman" w:hAnsi="Times New Roman"/>
                <w:sz w:val="20"/>
                <w:szCs w:val="20"/>
                <w:lang w:val="kk-KZ"/>
              </w:rPr>
              <w:t>Мәтінді қандай ірі және де кіші бөліктерге бөлуге болады?</w:t>
            </w:r>
            <w:r w:rsidRPr="00191B89">
              <w:rPr>
                <w:rFonts w:ascii="Times New Roman" w:hAnsi="Times New Roman"/>
                <w:b/>
                <w:sz w:val="20"/>
                <w:szCs w:val="20"/>
                <w:lang w:val="kk-KZ"/>
              </w:rPr>
              <w:t xml:space="preserve"> </w:t>
            </w:r>
            <w:r w:rsidRPr="00191B89">
              <w:rPr>
                <w:rFonts w:ascii="Times New Roman" w:hAnsi="Times New Roman"/>
                <w:sz w:val="20"/>
                <w:szCs w:val="20"/>
                <w:lang w:val="kk-KZ"/>
              </w:rPr>
              <w:t>Әрбір бөлікке ат</w:t>
            </w:r>
            <w:r w:rsidRPr="00191B89">
              <w:rPr>
                <w:rFonts w:ascii="Times New Roman" w:hAnsi="Times New Roman"/>
                <w:b/>
                <w:sz w:val="20"/>
                <w:szCs w:val="20"/>
                <w:lang w:val="kk-KZ"/>
              </w:rPr>
              <w:t xml:space="preserve"> </w:t>
            </w:r>
            <w:r w:rsidRPr="00191B89">
              <w:rPr>
                <w:rFonts w:ascii="Times New Roman" w:hAnsi="Times New Roman"/>
                <w:sz w:val="20"/>
                <w:szCs w:val="20"/>
                <w:lang w:val="kk-KZ"/>
              </w:rPr>
              <w:t>қойып, Тірек сөздер мен сөз тіркестерінің синонимдік қатарын тап.</w:t>
            </w:r>
          </w:p>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Қ.Б. «Шапалақтау» әдісі бойынша топтар бір-бірін бағалайды</w:t>
            </w:r>
          </w:p>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Мұғалім сөзі: Ережені түсіндіріп, сұрақтар қою.</w:t>
            </w:r>
          </w:p>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Дескриптор</w:t>
            </w:r>
          </w:p>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Мәтінді түсінеді және мәтіндегі негізгі мәселені анықтайды.</w:t>
            </w:r>
          </w:p>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Тірек сөздер мен сөз тіркестерінің синонимдік қатарын табады.</w:t>
            </w:r>
          </w:p>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Мәтіннен  шылау сөздерді таба алады. Шылау түрлерін ажыратады.</w:t>
            </w:r>
          </w:p>
          <w:p w:rsidR="00DA1A35" w:rsidRPr="00191B89" w:rsidRDefault="00DA1A35" w:rsidP="00C13C5F">
            <w:pPr>
              <w:spacing w:after="0" w:line="240" w:lineRule="auto"/>
              <w:rPr>
                <w:rFonts w:ascii="Times New Roman" w:hAnsi="Times New Roman"/>
                <w:b/>
                <w:i/>
                <w:sz w:val="20"/>
                <w:szCs w:val="20"/>
                <w:lang w:val="kk-KZ"/>
              </w:rPr>
            </w:pPr>
            <w:r w:rsidRPr="00191B89">
              <w:rPr>
                <w:rFonts w:ascii="Times New Roman" w:hAnsi="Times New Roman"/>
                <w:b/>
                <w:i/>
                <w:sz w:val="20"/>
                <w:szCs w:val="20"/>
                <w:lang w:val="kk-KZ"/>
              </w:rPr>
              <w:t>Топтық жұмыс.</w:t>
            </w:r>
            <w:r>
              <w:rPr>
                <w:rFonts w:ascii="Times New Roman" w:hAnsi="Times New Roman"/>
                <w:b/>
                <w:i/>
                <w:sz w:val="20"/>
                <w:szCs w:val="20"/>
                <w:lang w:val="kk-KZ"/>
              </w:rPr>
              <w:t xml:space="preserve"> </w:t>
            </w:r>
            <w:r w:rsidRPr="00191B89">
              <w:rPr>
                <w:rFonts w:ascii="Times New Roman" w:hAnsi="Times New Roman"/>
                <w:b/>
                <w:i/>
                <w:sz w:val="20"/>
                <w:szCs w:val="20"/>
                <w:lang w:val="kk-KZ"/>
              </w:rPr>
              <w:t>«Бірге ойлаймыз» әдісі арқылы төрт топқа тапсырмалар беріледі</w:t>
            </w:r>
          </w:p>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1-топ. 2-тапсырма. Мақал-мәтелдерді оқып, септеулік шылауларды тауып, шылаулардың қай септіктермен келіп тұрғанын анықтаңдар.</w:t>
            </w:r>
          </w:p>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2,3,4-топ. 3-тапсырма. Көп нүктенің орнына шылауларды қойыңдар.</w:t>
            </w:r>
          </w:p>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(Әр топқа  екі сөйлемнен беріледі.)</w:t>
            </w:r>
          </w:p>
          <w:p w:rsidR="00F9241E"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lastRenderedPageBreak/>
              <w:t xml:space="preserve">«Ортадағы қаламсап» әдісі арқылы сұрау. </w:t>
            </w:r>
          </w:p>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Смайликтер арқылы бағалау</w:t>
            </w:r>
          </w:p>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 xml:space="preserve">Cергіту сәті “Мереке күніңмен” ән айту (8 наурыз, 22 наурыз мерекесі туралы) </w:t>
            </w:r>
          </w:p>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b/>
                <w:i/>
                <w:sz w:val="20"/>
                <w:szCs w:val="20"/>
                <w:lang w:val="kk-KZ"/>
              </w:rPr>
              <w:t>Жеке жұмыс. 4-тапсырма</w:t>
            </w:r>
            <w:r w:rsidRPr="00191B89">
              <w:rPr>
                <w:rFonts w:ascii="Times New Roman" w:hAnsi="Times New Roman"/>
                <w:sz w:val="20"/>
                <w:szCs w:val="20"/>
                <w:lang w:val="kk-KZ"/>
              </w:rPr>
              <w:t>. Төменде ас-тағамға қатысты халықтық өлшем атаулары берілген. Өлшем атаулары мен шылауларды қолдана отырып «Наурыздағы мерекелік дастарқан» тақырыбына мәтін құрастыру.</w:t>
            </w:r>
          </w:p>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Бірсалым тұз, бірқайнатым шай, біршымшым тұз, біржұтым қымыз, бірасым ет, бір шыны шай, біртілім нан, бір жапырақ ет, біртілім ет, бір білем құйрық, бір қарын май, бір табақ ет, бір сөре құрт, бір саба қымыз, үйме табақ ет, саба-саба қымыз, астау-астау ет, тегене-тегене сүт.</w:t>
            </w:r>
          </w:p>
          <w:tbl>
            <w:tblPr>
              <w:tblStyle w:val="a3"/>
              <w:tblW w:w="0" w:type="auto"/>
              <w:tblLook w:val="04A0" w:firstRow="1" w:lastRow="0" w:firstColumn="1" w:lastColumn="0" w:noHBand="0" w:noVBand="1"/>
            </w:tblPr>
            <w:tblGrid>
              <w:gridCol w:w="4827"/>
              <w:gridCol w:w="1179"/>
            </w:tblGrid>
            <w:tr w:rsidR="00DA1A35" w:rsidRPr="00191B89" w:rsidTr="00C13C5F">
              <w:tc>
                <w:tcPr>
                  <w:tcW w:w="4827" w:type="dxa"/>
                </w:tcPr>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Дескрипторлар</w:t>
                  </w:r>
                </w:p>
              </w:tc>
              <w:tc>
                <w:tcPr>
                  <w:tcW w:w="1179" w:type="dxa"/>
                </w:tcPr>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 «-»</w:t>
                  </w:r>
                </w:p>
              </w:tc>
            </w:tr>
            <w:tr w:rsidR="00DA1A35" w:rsidRPr="00191B89" w:rsidTr="00C13C5F">
              <w:tc>
                <w:tcPr>
                  <w:tcW w:w="4827" w:type="dxa"/>
                </w:tcPr>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1.Тақырыптың мазмұнына сай жазылуы</w:t>
                  </w:r>
                </w:p>
              </w:tc>
              <w:tc>
                <w:tcPr>
                  <w:tcW w:w="1179" w:type="dxa"/>
                </w:tcPr>
                <w:p w:rsidR="00DA1A35" w:rsidRPr="00191B89" w:rsidRDefault="00DA1A35" w:rsidP="00C13C5F">
                  <w:pPr>
                    <w:spacing w:after="0" w:line="240" w:lineRule="auto"/>
                    <w:rPr>
                      <w:rFonts w:ascii="Times New Roman" w:hAnsi="Times New Roman"/>
                      <w:sz w:val="20"/>
                      <w:szCs w:val="20"/>
                      <w:lang w:val="kk-KZ"/>
                    </w:rPr>
                  </w:pPr>
                </w:p>
              </w:tc>
            </w:tr>
            <w:tr w:rsidR="00DA1A35" w:rsidRPr="00191B89" w:rsidTr="00C13C5F">
              <w:tc>
                <w:tcPr>
                  <w:tcW w:w="4827" w:type="dxa"/>
                </w:tcPr>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2.Грамматикалық сауаттылығының сақталуы</w:t>
                  </w:r>
                </w:p>
              </w:tc>
              <w:tc>
                <w:tcPr>
                  <w:tcW w:w="1179" w:type="dxa"/>
                </w:tcPr>
                <w:p w:rsidR="00DA1A35" w:rsidRPr="00191B89" w:rsidRDefault="00DA1A35" w:rsidP="00C13C5F">
                  <w:pPr>
                    <w:spacing w:after="0" w:line="240" w:lineRule="auto"/>
                    <w:rPr>
                      <w:rFonts w:ascii="Times New Roman" w:hAnsi="Times New Roman"/>
                      <w:sz w:val="20"/>
                      <w:szCs w:val="20"/>
                      <w:lang w:val="kk-KZ"/>
                    </w:rPr>
                  </w:pPr>
                </w:p>
              </w:tc>
            </w:tr>
            <w:tr w:rsidR="00DA1A35" w:rsidRPr="00191B89" w:rsidTr="00C13C5F">
              <w:tc>
                <w:tcPr>
                  <w:tcW w:w="4827" w:type="dxa"/>
                </w:tcPr>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3.Шылау сөздерінің орынды қолдана білуі</w:t>
                  </w:r>
                </w:p>
              </w:tc>
              <w:tc>
                <w:tcPr>
                  <w:tcW w:w="1179" w:type="dxa"/>
                </w:tcPr>
                <w:p w:rsidR="00DA1A35" w:rsidRPr="00191B89" w:rsidRDefault="00DA1A35" w:rsidP="00C13C5F">
                  <w:pPr>
                    <w:spacing w:after="0" w:line="240" w:lineRule="auto"/>
                    <w:rPr>
                      <w:rFonts w:ascii="Times New Roman" w:hAnsi="Times New Roman"/>
                      <w:sz w:val="20"/>
                      <w:szCs w:val="20"/>
                      <w:lang w:val="kk-KZ"/>
                    </w:rPr>
                  </w:pPr>
                </w:p>
              </w:tc>
            </w:tr>
          </w:tbl>
          <w:p w:rsidR="00DA1A35"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Қ.Б. Мадақтау сөздер</w:t>
            </w:r>
          </w:p>
          <w:p w:rsidR="00F9241E" w:rsidRPr="00191B89" w:rsidRDefault="00F9241E" w:rsidP="00C13C5F">
            <w:pPr>
              <w:spacing w:after="0" w:line="240" w:lineRule="auto"/>
              <w:rPr>
                <w:rFonts w:ascii="Times New Roman" w:hAnsi="Times New Roman"/>
                <w:sz w:val="20"/>
                <w:szCs w:val="20"/>
                <w:lang w:val="kk-KZ"/>
              </w:rPr>
            </w:pPr>
          </w:p>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Мінекей</w:t>
            </w:r>
            <w:r w:rsidR="00F9241E">
              <w:rPr>
                <w:rFonts w:ascii="Times New Roman" w:hAnsi="Times New Roman"/>
                <w:sz w:val="20"/>
                <w:szCs w:val="20"/>
                <w:lang w:val="kk-KZ"/>
              </w:rPr>
              <w:t>,</w:t>
            </w:r>
            <w:r w:rsidRPr="00191B89">
              <w:rPr>
                <w:rFonts w:ascii="Times New Roman" w:hAnsi="Times New Roman"/>
                <w:sz w:val="20"/>
                <w:szCs w:val="20"/>
                <w:lang w:val="kk-KZ"/>
              </w:rPr>
              <w:t xml:space="preserve"> балалар</w:t>
            </w:r>
            <w:r w:rsidR="00F9241E">
              <w:rPr>
                <w:rFonts w:ascii="Times New Roman" w:hAnsi="Times New Roman"/>
                <w:sz w:val="20"/>
                <w:szCs w:val="20"/>
                <w:lang w:val="kk-KZ"/>
              </w:rPr>
              <w:t>,</w:t>
            </w:r>
            <w:r w:rsidRPr="00191B89">
              <w:rPr>
                <w:rFonts w:ascii="Times New Roman" w:hAnsi="Times New Roman"/>
                <w:sz w:val="20"/>
                <w:szCs w:val="20"/>
                <w:lang w:val="kk-KZ"/>
              </w:rPr>
              <w:t xml:space="preserve"> біздің бүгінгі тақырыбымыз өздерің байқағандай «Пайдалы сусындар». Біз бүгін қымыз бен шұбат туралы яғни қазақ халқының ұлттық сусындары туралы мәліметтермен таныстық. Сол сусындар туралы не білдіңдер</w:t>
            </w:r>
            <w:r w:rsidR="00F9241E">
              <w:rPr>
                <w:rFonts w:ascii="Times New Roman" w:hAnsi="Times New Roman"/>
                <w:sz w:val="20"/>
                <w:szCs w:val="20"/>
                <w:lang w:val="kk-KZ"/>
              </w:rPr>
              <w:t>?</w:t>
            </w:r>
            <w:bookmarkStart w:id="0" w:name="_GoBack"/>
            <w:bookmarkEnd w:id="0"/>
          </w:p>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Қорыту сұрақтары:</w:t>
            </w:r>
          </w:p>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1/ Шұбат неден жасалады?</w:t>
            </w:r>
          </w:p>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2/ Қымыз неден жасалады?</w:t>
            </w:r>
          </w:p>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3/  Қымыз неге пайдалы?</w:t>
            </w:r>
          </w:p>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4/ Шұбаттың құрамында қандай заттар бар?</w:t>
            </w:r>
          </w:p>
        </w:tc>
        <w:tc>
          <w:tcPr>
            <w:tcW w:w="2303" w:type="dxa"/>
          </w:tcPr>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noProof/>
                <w:sz w:val="20"/>
                <w:szCs w:val="20"/>
                <w:lang w:eastAsia="ru-RU"/>
              </w:rPr>
              <w:lastRenderedPageBreak/>
              <w:drawing>
                <wp:inline distT="0" distB="0" distL="0" distR="0" wp14:anchorId="7545509A" wp14:editId="7F320772">
                  <wp:extent cx="829310" cy="572770"/>
                  <wp:effectExtent l="0" t="0" r="889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9310" cy="572770"/>
                          </a:xfrm>
                          <a:prstGeom prst="rect">
                            <a:avLst/>
                          </a:prstGeom>
                          <a:noFill/>
                        </pic:spPr>
                      </pic:pic>
                    </a:graphicData>
                  </a:graphic>
                </wp:inline>
              </w:drawing>
            </w:r>
          </w:p>
          <w:p w:rsidR="00DA1A35" w:rsidRPr="00191B89" w:rsidRDefault="00DA1A35" w:rsidP="00C13C5F">
            <w:pPr>
              <w:spacing w:after="0" w:line="240" w:lineRule="auto"/>
              <w:rPr>
                <w:rFonts w:ascii="Times New Roman" w:hAnsi="Times New Roman"/>
                <w:sz w:val="20"/>
                <w:szCs w:val="20"/>
                <w:lang w:val="kk-KZ"/>
              </w:rPr>
            </w:pPr>
          </w:p>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Оқулық , Қалам</w:t>
            </w:r>
          </w:p>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 xml:space="preserve">Жұмыс дәптері </w:t>
            </w:r>
          </w:p>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noProof/>
                <w:sz w:val="20"/>
                <w:szCs w:val="20"/>
                <w:lang w:eastAsia="ru-RU"/>
              </w:rPr>
              <w:drawing>
                <wp:inline distT="0" distB="0" distL="0" distR="0" wp14:anchorId="3D54A902" wp14:editId="73E490A8">
                  <wp:extent cx="847725" cy="511810"/>
                  <wp:effectExtent l="0" t="0" r="9525" b="254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511810"/>
                          </a:xfrm>
                          <a:prstGeom prst="rect">
                            <a:avLst/>
                          </a:prstGeom>
                          <a:noFill/>
                        </pic:spPr>
                      </pic:pic>
                    </a:graphicData>
                  </a:graphic>
                </wp:inline>
              </w:drawing>
            </w:r>
          </w:p>
          <w:p w:rsidR="00DA1A35" w:rsidRPr="00191B89" w:rsidRDefault="00DA1A35" w:rsidP="00C13C5F">
            <w:pPr>
              <w:spacing w:after="0" w:line="240" w:lineRule="auto"/>
              <w:rPr>
                <w:rFonts w:ascii="Times New Roman" w:hAnsi="Times New Roman"/>
                <w:sz w:val="20"/>
                <w:szCs w:val="20"/>
                <w:lang w:val="kk-KZ"/>
              </w:rPr>
            </w:pPr>
          </w:p>
          <w:p w:rsidR="00DA1A35" w:rsidRPr="00191B89" w:rsidRDefault="00DA1A35" w:rsidP="00C13C5F">
            <w:pPr>
              <w:spacing w:after="0" w:line="240" w:lineRule="auto"/>
              <w:rPr>
                <w:rFonts w:ascii="Times New Roman" w:hAnsi="Times New Roman"/>
                <w:sz w:val="20"/>
                <w:szCs w:val="20"/>
                <w:lang w:val="kk-KZ"/>
              </w:rPr>
            </w:pPr>
          </w:p>
          <w:p w:rsidR="00DA1A35" w:rsidRPr="00191B89" w:rsidRDefault="00DA1A35" w:rsidP="00C13C5F">
            <w:pPr>
              <w:spacing w:after="0" w:line="240" w:lineRule="auto"/>
              <w:rPr>
                <w:rFonts w:ascii="Times New Roman" w:hAnsi="Times New Roman"/>
                <w:sz w:val="20"/>
                <w:szCs w:val="20"/>
                <w:lang w:val="kk-KZ"/>
              </w:rPr>
            </w:pPr>
          </w:p>
          <w:p w:rsidR="00DA1A35" w:rsidRPr="00191B89" w:rsidRDefault="00DA1A35" w:rsidP="00C13C5F">
            <w:pPr>
              <w:spacing w:after="0" w:line="240" w:lineRule="auto"/>
              <w:rPr>
                <w:rFonts w:ascii="Times New Roman" w:hAnsi="Times New Roman"/>
                <w:sz w:val="20"/>
                <w:szCs w:val="20"/>
                <w:lang w:val="kk-KZ"/>
              </w:rPr>
            </w:pPr>
          </w:p>
          <w:p w:rsidR="00DA1A35" w:rsidRPr="00191B89" w:rsidRDefault="00DA1A35" w:rsidP="00C13C5F">
            <w:pPr>
              <w:spacing w:after="0" w:line="240" w:lineRule="auto"/>
              <w:rPr>
                <w:rFonts w:ascii="Times New Roman" w:hAnsi="Times New Roman"/>
                <w:sz w:val="20"/>
                <w:szCs w:val="20"/>
                <w:lang w:val="kk-KZ"/>
              </w:rPr>
            </w:pPr>
          </w:p>
          <w:p w:rsidR="00DA1A35" w:rsidRPr="00191B89" w:rsidRDefault="00DA1A35" w:rsidP="00C13C5F">
            <w:pPr>
              <w:spacing w:after="0" w:line="240" w:lineRule="auto"/>
              <w:rPr>
                <w:rFonts w:ascii="Times New Roman" w:hAnsi="Times New Roman"/>
                <w:sz w:val="20"/>
                <w:szCs w:val="20"/>
                <w:lang w:val="kk-KZ"/>
              </w:rPr>
            </w:pPr>
          </w:p>
          <w:p w:rsidR="00DA1A35" w:rsidRPr="00191B89" w:rsidRDefault="00DA1A35" w:rsidP="00C13C5F">
            <w:pPr>
              <w:spacing w:after="0" w:line="240" w:lineRule="auto"/>
              <w:rPr>
                <w:rFonts w:ascii="Times New Roman" w:hAnsi="Times New Roman"/>
                <w:sz w:val="20"/>
                <w:szCs w:val="20"/>
                <w:lang w:val="kk-KZ"/>
              </w:rPr>
            </w:pPr>
          </w:p>
          <w:p w:rsidR="00DA1A35" w:rsidRPr="00191B89" w:rsidRDefault="00DA1A35" w:rsidP="00C13C5F">
            <w:pPr>
              <w:spacing w:after="0" w:line="240" w:lineRule="auto"/>
              <w:rPr>
                <w:rFonts w:ascii="Times New Roman" w:hAnsi="Times New Roman"/>
                <w:sz w:val="20"/>
                <w:szCs w:val="20"/>
                <w:lang w:val="kk-KZ"/>
              </w:rPr>
            </w:pPr>
          </w:p>
          <w:p w:rsidR="00DA1A35" w:rsidRPr="00191B89" w:rsidRDefault="00DA1A35" w:rsidP="00C13C5F">
            <w:pPr>
              <w:spacing w:after="0" w:line="240" w:lineRule="auto"/>
              <w:rPr>
                <w:rFonts w:ascii="Times New Roman" w:hAnsi="Times New Roman"/>
                <w:sz w:val="20"/>
                <w:szCs w:val="20"/>
                <w:lang w:val="kk-KZ"/>
              </w:rPr>
            </w:pPr>
          </w:p>
          <w:p w:rsidR="00DA1A35" w:rsidRPr="00191B89" w:rsidRDefault="00DA1A35" w:rsidP="00C13C5F">
            <w:pPr>
              <w:spacing w:after="0" w:line="240" w:lineRule="auto"/>
              <w:rPr>
                <w:rFonts w:ascii="Times New Roman" w:hAnsi="Times New Roman"/>
                <w:sz w:val="20"/>
                <w:szCs w:val="20"/>
                <w:lang w:val="kk-KZ"/>
              </w:rPr>
            </w:pPr>
          </w:p>
          <w:p w:rsidR="00DA1A35" w:rsidRPr="00191B89" w:rsidRDefault="00DA1A35" w:rsidP="00C13C5F">
            <w:pPr>
              <w:spacing w:after="0" w:line="240" w:lineRule="auto"/>
              <w:rPr>
                <w:rFonts w:ascii="Times New Roman" w:hAnsi="Times New Roman"/>
                <w:sz w:val="20"/>
                <w:szCs w:val="20"/>
                <w:lang w:val="kk-KZ"/>
              </w:rPr>
            </w:pPr>
          </w:p>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noProof/>
                <w:sz w:val="20"/>
                <w:szCs w:val="20"/>
                <w:lang w:eastAsia="ru-RU"/>
              </w:rPr>
              <w:drawing>
                <wp:inline distT="0" distB="0" distL="0" distR="0" wp14:anchorId="228E828E" wp14:editId="50334F70">
                  <wp:extent cx="742950" cy="371475"/>
                  <wp:effectExtent l="19050" t="0" r="0" b="0"/>
                  <wp:docPr id="2" name="Рисунок 1" descr="lessonstadiienulkienortakbolghish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ssonstadiienulkienortakbolghish_8"/>
                          <pic:cNvPicPr>
                            <a:picLocks noChangeAspect="1" noChangeArrowheads="1"/>
                          </pic:cNvPicPr>
                        </pic:nvPicPr>
                        <pic:blipFill>
                          <a:blip r:embed="rId10" cstate="print"/>
                          <a:srcRect/>
                          <a:stretch>
                            <a:fillRect/>
                          </a:stretch>
                        </pic:blipFill>
                        <pic:spPr bwMode="auto">
                          <a:xfrm>
                            <a:off x="0" y="0"/>
                            <a:ext cx="742950" cy="371475"/>
                          </a:xfrm>
                          <a:prstGeom prst="rect">
                            <a:avLst/>
                          </a:prstGeom>
                          <a:noFill/>
                          <a:ln w="9525">
                            <a:noFill/>
                            <a:miter lim="800000"/>
                            <a:headEnd/>
                            <a:tailEnd/>
                          </a:ln>
                        </pic:spPr>
                      </pic:pic>
                    </a:graphicData>
                  </a:graphic>
                </wp:inline>
              </w:drawing>
            </w:r>
          </w:p>
          <w:p w:rsidR="00DA1A35" w:rsidRPr="00191B89" w:rsidRDefault="00DA1A35" w:rsidP="00C13C5F">
            <w:pPr>
              <w:spacing w:after="0" w:line="240" w:lineRule="auto"/>
              <w:rPr>
                <w:rFonts w:ascii="Times New Roman" w:hAnsi="Times New Roman"/>
                <w:sz w:val="20"/>
                <w:szCs w:val="20"/>
                <w:lang w:val="kk-KZ"/>
              </w:rPr>
            </w:pPr>
          </w:p>
          <w:p w:rsidR="00DA1A35" w:rsidRPr="00191B89" w:rsidRDefault="00DA1A35" w:rsidP="00C13C5F">
            <w:pPr>
              <w:spacing w:after="0" w:line="240" w:lineRule="auto"/>
              <w:rPr>
                <w:rFonts w:ascii="Times New Roman" w:hAnsi="Times New Roman"/>
                <w:sz w:val="20"/>
                <w:szCs w:val="20"/>
                <w:lang w:val="kk-KZ"/>
              </w:rPr>
            </w:pPr>
          </w:p>
          <w:p w:rsidR="00DA1A35" w:rsidRPr="00191B89" w:rsidRDefault="00DA1A35" w:rsidP="00C13C5F">
            <w:pPr>
              <w:spacing w:after="0" w:line="240" w:lineRule="auto"/>
              <w:rPr>
                <w:rFonts w:ascii="Times New Roman" w:hAnsi="Times New Roman"/>
                <w:sz w:val="20"/>
                <w:szCs w:val="20"/>
                <w:lang w:val="kk-KZ"/>
              </w:rPr>
            </w:pPr>
          </w:p>
          <w:p w:rsidR="00DA1A35" w:rsidRPr="00191B89" w:rsidRDefault="00DA1A35" w:rsidP="00C13C5F">
            <w:pPr>
              <w:spacing w:after="0" w:line="240" w:lineRule="auto"/>
              <w:rPr>
                <w:rFonts w:ascii="Times New Roman" w:hAnsi="Times New Roman"/>
                <w:sz w:val="20"/>
                <w:szCs w:val="20"/>
                <w:lang w:val="kk-KZ"/>
              </w:rPr>
            </w:pPr>
          </w:p>
          <w:p w:rsidR="00DA1A35" w:rsidRPr="00191B89" w:rsidRDefault="00DA1A35" w:rsidP="00C13C5F">
            <w:pPr>
              <w:spacing w:after="0" w:line="240" w:lineRule="auto"/>
              <w:rPr>
                <w:rFonts w:ascii="Times New Roman" w:hAnsi="Times New Roman"/>
                <w:sz w:val="20"/>
                <w:szCs w:val="20"/>
                <w:lang w:val="kk-KZ"/>
              </w:rPr>
            </w:pPr>
          </w:p>
          <w:p w:rsidR="00DA1A35" w:rsidRPr="00191B89" w:rsidRDefault="00DA1A35" w:rsidP="00C13C5F">
            <w:pPr>
              <w:spacing w:after="0" w:line="240" w:lineRule="auto"/>
              <w:rPr>
                <w:rFonts w:ascii="Times New Roman" w:hAnsi="Times New Roman"/>
                <w:sz w:val="20"/>
                <w:szCs w:val="20"/>
                <w:lang w:val="kk-KZ"/>
              </w:rPr>
            </w:pPr>
          </w:p>
          <w:p w:rsidR="00DA1A35" w:rsidRDefault="00DA1A35" w:rsidP="00C13C5F">
            <w:pPr>
              <w:spacing w:after="0" w:line="240" w:lineRule="auto"/>
              <w:rPr>
                <w:rFonts w:ascii="Times New Roman" w:hAnsi="Times New Roman"/>
                <w:sz w:val="20"/>
                <w:szCs w:val="20"/>
                <w:lang w:val="kk-KZ"/>
              </w:rPr>
            </w:pPr>
          </w:p>
          <w:p w:rsidR="00DA1A35" w:rsidRDefault="00DA1A35" w:rsidP="00C13C5F">
            <w:pPr>
              <w:spacing w:after="0" w:line="240" w:lineRule="auto"/>
              <w:rPr>
                <w:rFonts w:ascii="Times New Roman" w:hAnsi="Times New Roman"/>
                <w:sz w:val="20"/>
                <w:szCs w:val="20"/>
                <w:lang w:val="kk-KZ"/>
              </w:rPr>
            </w:pPr>
          </w:p>
          <w:p w:rsidR="00DA1A35" w:rsidRDefault="00DA1A35" w:rsidP="00C13C5F">
            <w:pPr>
              <w:spacing w:after="0" w:line="240" w:lineRule="auto"/>
              <w:rPr>
                <w:rFonts w:ascii="Times New Roman" w:hAnsi="Times New Roman"/>
                <w:sz w:val="20"/>
                <w:szCs w:val="20"/>
                <w:lang w:val="kk-KZ"/>
              </w:rPr>
            </w:pPr>
          </w:p>
          <w:p w:rsidR="00DA1A35" w:rsidRDefault="00DA1A35" w:rsidP="00C13C5F">
            <w:pPr>
              <w:spacing w:after="0" w:line="240" w:lineRule="auto"/>
              <w:rPr>
                <w:rFonts w:ascii="Times New Roman" w:hAnsi="Times New Roman"/>
                <w:sz w:val="20"/>
                <w:szCs w:val="20"/>
                <w:lang w:val="kk-KZ"/>
              </w:rPr>
            </w:pPr>
          </w:p>
          <w:p w:rsidR="00DA1A35" w:rsidRPr="00191B89" w:rsidRDefault="00DA1A35" w:rsidP="00C13C5F">
            <w:pPr>
              <w:spacing w:after="0" w:line="240" w:lineRule="auto"/>
              <w:rPr>
                <w:rFonts w:ascii="Times New Roman" w:hAnsi="Times New Roman"/>
                <w:sz w:val="20"/>
                <w:szCs w:val="20"/>
                <w:lang w:val="kk-KZ"/>
              </w:rPr>
            </w:pPr>
          </w:p>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Мадақтау сөздер: Тамаша! Жарайсың! Өте жақсы! Өте керемет!</w:t>
            </w:r>
          </w:p>
          <w:p w:rsidR="00DA1A35" w:rsidRPr="00191B89" w:rsidRDefault="00DA1A35" w:rsidP="00C13C5F">
            <w:pPr>
              <w:spacing w:after="0" w:line="240" w:lineRule="auto"/>
              <w:rPr>
                <w:rFonts w:ascii="Times New Roman" w:hAnsi="Times New Roman"/>
                <w:sz w:val="20"/>
                <w:szCs w:val="20"/>
                <w:lang w:val="kk-KZ"/>
              </w:rPr>
            </w:pPr>
          </w:p>
          <w:p w:rsidR="00DA1A35" w:rsidRPr="00191B89" w:rsidRDefault="00DA1A35" w:rsidP="00C13C5F">
            <w:pPr>
              <w:spacing w:after="0" w:line="240" w:lineRule="auto"/>
              <w:rPr>
                <w:rFonts w:ascii="Times New Roman" w:hAnsi="Times New Roman"/>
                <w:sz w:val="20"/>
                <w:szCs w:val="20"/>
                <w:lang w:val="kk-KZ"/>
              </w:rPr>
            </w:pPr>
          </w:p>
        </w:tc>
      </w:tr>
      <w:tr w:rsidR="00DA1A35" w:rsidRPr="00191B89" w:rsidTr="00C13C5F">
        <w:trPr>
          <w:trHeight w:val="288"/>
        </w:trPr>
        <w:tc>
          <w:tcPr>
            <w:tcW w:w="2288" w:type="dxa"/>
          </w:tcPr>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lastRenderedPageBreak/>
              <w:t xml:space="preserve">Соңы  </w:t>
            </w:r>
          </w:p>
        </w:tc>
        <w:tc>
          <w:tcPr>
            <w:tcW w:w="6399" w:type="dxa"/>
          </w:tcPr>
          <w:p w:rsidR="00DA1A35" w:rsidRPr="00191B89" w:rsidRDefault="00DA1A35" w:rsidP="00C13C5F">
            <w:pPr>
              <w:spacing w:after="0" w:line="240" w:lineRule="auto"/>
              <w:rPr>
                <w:rFonts w:ascii="Times New Roman" w:hAnsi="Times New Roman"/>
                <w:b/>
                <w:i/>
                <w:sz w:val="20"/>
                <w:szCs w:val="20"/>
                <w:lang w:val="kk-KZ"/>
              </w:rPr>
            </w:pPr>
            <w:r w:rsidRPr="00191B89">
              <w:rPr>
                <w:rFonts w:ascii="Times New Roman" w:hAnsi="Times New Roman"/>
                <w:b/>
                <w:i/>
                <w:sz w:val="20"/>
                <w:szCs w:val="20"/>
                <w:lang w:val="kk-KZ"/>
              </w:rPr>
              <w:t xml:space="preserve">Қызықты мәліметтер беру. </w:t>
            </w:r>
          </w:p>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 xml:space="preserve"> </w:t>
            </w:r>
            <w:r w:rsidRPr="00191B89">
              <w:rPr>
                <w:rFonts w:ascii="Times New Roman" w:hAnsi="Times New Roman"/>
                <w:noProof/>
                <w:sz w:val="20"/>
                <w:szCs w:val="20"/>
                <w:lang w:eastAsia="ru-RU"/>
              </w:rPr>
              <w:drawing>
                <wp:inline distT="0" distB="0" distL="0" distR="0" wp14:anchorId="5B7B4AF6" wp14:editId="23F79FF4">
                  <wp:extent cx="973592" cy="83820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82581" cy="845939"/>
                          </a:xfrm>
                          <a:prstGeom prst="rect">
                            <a:avLst/>
                          </a:prstGeom>
                          <a:noFill/>
                        </pic:spPr>
                      </pic:pic>
                    </a:graphicData>
                  </a:graphic>
                </wp:inline>
              </w:drawing>
            </w:r>
            <w:r w:rsidRPr="00191B89">
              <w:rPr>
                <w:rFonts w:ascii="Times New Roman" w:hAnsi="Times New Roman"/>
                <w:noProof/>
                <w:sz w:val="20"/>
                <w:szCs w:val="20"/>
                <w:lang w:eastAsia="ru-RU"/>
              </w:rPr>
              <w:drawing>
                <wp:inline distT="0" distB="0" distL="0" distR="0" wp14:anchorId="6DC00C49" wp14:editId="7BA432A5">
                  <wp:extent cx="1085850" cy="847073"/>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9588" cy="857790"/>
                          </a:xfrm>
                          <a:prstGeom prst="rect">
                            <a:avLst/>
                          </a:prstGeom>
                          <a:noFill/>
                        </pic:spPr>
                      </pic:pic>
                    </a:graphicData>
                  </a:graphic>
                </wp:inline>
              </w:drawing>
            </w:r>
            <w:r w:rsidRPr="00191B89">
              <w:rPr>
                <w:rFonts w:ascii="Times New Roman" w:hAnsi="Times New Roman"/>
                <w:noProof/>
                <w:sz w:val="20"/>
                <w:szCs w:val="20"/>
                <w:lang w:eastAsia="ru-RU"/>
              </w:rPr>
              <w:drawing>
                <wp:inline distT="0" distB="0" distL="0" distR="0" wp14:anchorId="6537D3F5" wp14:editId="29CB4D20">
                  <wp:extent cx="781050" cy="891540"/>
                  <wp:effectExtent l="0" t="0" r="0" b="381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86320" cy="897555"/>
                          </a:xfrm>
                          <a:prstGeom prst="rect">
                            <a:avLst/>
                          </a:prstGeom>
                          <a:noFill/>
                        </pic:spPr>
                      </pic:pic>
                    </a:graphicData>
                  </a:graphic>
                </wp:inline>
              </w:drawing>
            </w:r>
            <w:r w:rsidRPr="00191B89">
              <w:rPr>
                <w:rFonts w:ascii="Times New Roman" w:hAnsi="Times New Roman"/>
                <w:noProof/>
                <w:sz w:val="20"/>
                <w:szCs w:val="20"/>
                <w:lang w:eastAsia="ru-RU"/>
              </w:rPr>
              <w:drawing>
                <wp:inline distT="0" distB="0" distL="0" distR="0" wp14:anchorId="775A8669" wp14:editId="66E3566A">
                  <wp:extent cx="952500" cy="797027"/>
                  <wp:effectExtent l="0" t="0" r="0" b="317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58222" cy="801815"/>
                          </a:xfrm>
                          <a:prstGeom prst="rect">
                            <a:avLst/>
                          </a:prstGeom>
                          <a:noFill/>
                        </pic:spPr>
                      </pic:pic>
                    </a:graphicData>
                  </a:graphic>
                </wp:inline>
              </w:drawing>
            </w:r>
          </w:p>
          <w:p w:rsidR="00DA1A35" w:rsidRPr="00191B89" w:rsidRDefault="00DA1A35" w:rsidP="00C13C5F">
            <w:pPr>
              <w:spacing w:after="0" w:line="240" w:lineRule="auto"/>
              <w:rPr>
                <w:rFonts w:ascii="Times New Roman" w:hAnsi="Times New Roman"/>
                <w:b/>
                <w:i/>
                <w:sz w:val="20"/>
                <w:szCs w:val="20"/>
                <w:lang w:val="kk-KZ"/>
              </w:rPr>
            </w:pPr>
            <w:r w:rsidRPr="00191B89">
              <w:rPr>
                <w:rFonts w:ascii="Times New Roman" w:hAnsi="Times New Roman"/>
                <w:b/>
                <w:i/>
                <w:sz w:val="20"/>
                <w:szCs w:val="20"/>
                <w:lang w:val="kk-KZ"/>
              </w:rPr>
              <w:t xml:space="preserve">Рефлексия. </w:t>
            </w:r>
          </w:p>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Сабақ мақсатына жеттік пе? Неліктен олай ойлайсыздар?</w:t>
            </w:r>
          </w:p>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 xml:space="preserve">Сабақтан кейінгі көңіл-күйіңіз қандай? </w:t>
            </w:r>
          </w:p>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Сабақта ең маңызды не болды?</w:t>
            </w:r>
          </w:p>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Өз жұмысыңызға қанағаттанасыз ба?</w:t>
            </w:r>
          </w:p>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 xml:space="preserve">Өзіңді не үшін мақтар едіңіз? Сабақ қорытындысы бойынша кімдерді мақтар едіңіз? Неліктен? </w:t>
            </w:r>
          </w:p>
          <w:p w:rsidR="00DA1A35" w:rsidRDefault="00DA1A35" w:rsidP="00C13C5F">
            <w:pPr>
              <w:spacing w:after="0" w:line="240" w:lineRule="auto"/>
              <w:rPr>
                <w:rFonts w:ascii="Times New Roman" w:hAnsi="Times New Roman"/>
                <w:sz w:val="20"/>
                <w:szCs w:val="20"/>
                <w:lang w:val="kk-KZ"/>
              </w:rPr>
            </w:pPr>
            <w:r w:rsidRPr="00191B89">
              <w:rPr>
                <w:rFonts w:ascii="Times New Roman" w:hAnsi="Times New Roman"/>
                <w:b/>
                <w:i/>
                <w:sz w:val="20"/>
                <w:szCs w:val="20"/>
                <w:lang w:val="kk-KZ"/>
              </w:rPr>
              <w:t xml:space="preserve">Үйге тапсырма: </w:t>
            </w:r>
            <w:r w:rsidRPr="00191B89">
              <w:rPr>
                <w:rFonts w:ascii="Times New Roman" w:hAnsi="Times New Roman"/>
                <w:sz w:val="20"/>
                <w:szCs w:val="20"/>
                <w:lang w:val="kk-KZ"/>
              </w:rPr>
              <w:t>5-тапсырма. Берілген суреттерге шылау қатыстырып сөйлемдер құраңдар.</w:t>
            </w:r>
          </w:p>
          <w:p w:rsidR="00DA1A35" w:rsidRPr="00191B89" w:rsidRDefault="00DA1A35" w:rsidP="00C13C5F">
            <w:pPr>
              <w:spacing w:after="0" w:line="240" w:lineRule="auto"/>
              <w:rPr>
                <w:rFonts w:ascii="Times New Roman" w:hAnsi="Times New Roman"/>
                <w:sz w:val="20"/>
                <w:szCs w:val="20"/>
                <w:lang w:val="kk-KZ"/>
              </w:rPr>
            </w:pPr>
            <w:r w:rsidRPr="00C558D0">
              <w:rPr>
                <w:rFonts w:ascii="Times New Roman" w:hAnsi="Times New Roman"/>
                <w:b/>
                <w:i/>
                <w:sz w:val="20"/>
                <w:szCs w:val="20"/>
                <w:lang w:val="kk-KZ"/>
              </w:rPr>
              <w:t>Бағалау</w:t>
            </w:r>
            <w:r w:rsidRPr="00191B89">
              <w:rPr>
                <w:rFonts w:ascii="Times New Roman" w:hAnsi="Times New Roman"/>
                <w:sz w:val="20"/>
                <w:szCs w:val="20"/>
                <w:lang w:val="kk-KZ"/>
              </w:rPr>
              <w:t>. Әр тапсырма соңында балаларға жұлдызша, шаршы, үшбұрыш таратылады. Сабақ соңында оқушының білімі, белсенділігі, тақырыпты игеруі бойынша бағаланады.</w:t>
            </w:r>
          </w:p>
        </w:tc>
        <w:tc>
          <w:tcPr>
            <w:tcW w:w="2303" w:type="dxa"/>
          </w:tcPr>
          <w:p w:rsidR="00DA1A35" w:rsidRDefault="00DA1A35" w:rsidP="00C13C5F">
            <w:pPr>
              <w:spacing w:after="0" w:line="240" w:lineRule="auto"/>
              <w:rPr>
                <w:rFonts w:ascii="Times New Roman" w:hAnsi="Times New Roman"/>
                <w:sz w:val="24"/>
                <w:szCs w:val="24"/>
                <w:lang w:val="kk-KZ"/>
              </w:rPr>
            </w:pPr>
          </w:p>
          <w:p w:rsidR="00DA1A35" w:rsidRDefault="00DA1A35" w:rsidP="00C13C5F">
            <w:pPr>
              <w:spacing w:after="0" w:line="240" w:lineRule="auto"/>
              <w:rPr>
                <w:rFonts w:ascii="Times New Roman" w:hAnsi="Times New Roman"/>
                <w:sz w:val="24"/>
                <w:szCs w:val="24"/>
                <w:lang w:val="kk-KZ"/>
              </w:rPr>
            </w:pPr>
          </w:p>
          <w:p w:rsidR="00DA1A35" w:rsidRDefault="00DA1A35" w:rsidP="00C13C5F">
            <w:pPr>
              <w:spacing w:after="0" w:line="240" w:lineRule="auto"/>
              <w:rPr>
                <w:rFonts w:ascii="Times New Roman" w:hAnsi="Times New Roman"/>
                <w:sz w:val="24"/>
                <w:szCs w:val="24"/>
                <w:lang w:val="kk-KZ"/>
              </w:rPr>
            </w:pPr>
          </w:p>
          <w:p w:rsidR="00DA1A35" w:rsidRDefault="00DA1A35" w:rsidP="00C13C5F">
            <w:pPr>
              <w:spacing w:after="0" w:line="240" w:lineRule="auto"/>
              <w:rPr>
                <w:rFonts w:ascii="Times New Roman" w:hAnsi="Times New Roman"/>
                <w:sz w:val="24"/>
                <w:szCs w:val="24"/>
                <w:lang w:val="kk-KZ"/>
              </w:rPr>
            </w:pPr>
          </w:p>
          <w:p w:rsidR="00DA1A35" w:rsidRDefault="00DA1A35" w:rsidP="00C13C5F">
            <w:pPr>
              <w:spacing w:after="0" w:line="240" w:lineRule="auto"/>
              <w:rPr>
                <w:rFonts w:ascii="Times New Roman" w:hAnsi="Times New Roman"/>
                <w:sz w:val="24"/>
                <w:szCs w:val="24"/>
                <w:lang w:val="kk-KZ"/>
              </w:rPr>
            </w:pPr>
            <w:r>
              <w:rPr>
                <w:rFonts w:ascii="Times New Roman" w:hAnsi="Times New Roman"/>
                <w:noProof/>
                <w:sz w:val="24"/>
                <w:szCs w:val="24"/>
                <w:lang w:eastAsia="ru-RU"/>
              </w:rPr>
              <w:drawing>
                <wp:inline distT="0" distB="0" distL="0" distR="0" wp14:anchorId="3A770C7B" wp14:editId="04269AB6">
                  <wp:extent cx="829310" cy="475615"/>
                  <wp:effectExtent l="0" t="0" r="8890" b="63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9310" cy="475615"/>
                          </a:xfrm>
                          <a:prstGeom prst="rect">
                            <a:avLst/>
                          </a:prstGeom>
                          <a:noFill/>
                        </pic:spPr>
                      </pic:pic>
                    </a:graphicData>
                  </a:graphic>
                </wp:inline>
              </w:drawing>
            </w:r>
          </w:p>
          <w:p w:rsidR="00DA1A35" w:rsidRDefault="00DA1A35" w:rsidP="00C13C5F">
            <w:pPr>
              <w:spacing w:after="0" w:line="240" w:lineRule="auto"/>
              <w:rPr>
                <w:rFonts w:ascii="Times New Roman" w:hAnsi="Times New Roman"/>
                <w:sz w:val="20"/>
                <w:szCs w:val="24"/>
                <w:lang w:val="kk-KZ"/>
              </w:rPr>
            </w:pPr>
            <w:r w:rsidRPr="00191B89">
              <w:rPr>
                <w:rFonts w:ascii="Times New Roman" w:hAnsi="Times New Roman"/>
                <w:sz w:val="20"/>
                <w:szCs w:val="24"/>
                <w:lang w:val="kk-KZ"/>
              </w:rPr>
              <w:t>Стикер</w:t>
            </w:r>
          </w:p>
          <w:p w:rsidR="00DA1A35" w:rsidRDefault="00DA1A35" w:rsidP="00C13C5F">
            <w:pPr>
              <w:spacing w:after="0" w:line="240" w:lineRule="auto"/>
              <w:rPr>
                <w:rFonts w:ascii="Times New Roman" w:hAnsi="Times New Roman"/>
                <w:sz w:val="20"/>
                <w:szCs w:val="24"/>
                <w:lang w:val="kk-KZ"/>
              </w:rPr>
            </w:pPr>
          </w:p>
          <w:p w:rsidR="00DA1A35" w:rsidRDefault="00DA1A35" w:rsidP="00C13C5F">
            <w:pPr>
              <w:spacing w:after="0" w:line="240" w:lineRule="auto"/>
              <w:rPr>
                <w:rFonts w:ascii="Times New Roman" w:hAnsi="Times New Roman"/>
                <w:sz w:val="20"/>
                <w:szCs w:val="24"/>
                <w:lang w:val="kk-KZ"/>
              </w:rPr>
            </w:pPr>
          </w:p>
          <w:p w:rsidR="00DA1A35" w:rsidRPr="00191B89" w:rsidRDefault="00DA1A35" w:rsidP="00C13C5F">
            <w:pPr>
              <w:spacing w:after="0" w:line="240" w:lineRule="auto"/>
              <w:rPr>
                <w:rFonts w:ascii="Times New Roman" w:hAnsi="Times New Roman"/>
                <w:sz w:val="20"/>
                <w:szCs w:val="20"/>
                <w:lang w:val="kk-KZ"/>
              </w:rPr>
            </w:pPr>
            <w:r w:rsidRPr="00351A6B">
              <w:rPr>
                <w:rFonts w:ascii="Times New Roman" w:hAnsi="Times New Roman"/>
                <w:noProof/>
                <w:color w:val="000000"/>
                <w:sz w:val="20"/>
                <w:szCs w:val="20"/>
                <w:lang w:eastAsia="ru-RU"/>
              </w:rPr>
              <mc:AlternateContent>
                <mc:Choice Requires="wps">
                  <w:drawing>
                    <wp:anchor distT="0" distB="0" distL="114300" distR="114300" simplePos="0" relativeHeight="251660288" behindDoc="0" locked="0" layoutInCell="1" allowOverlap="1" wp14:anchorId="5809EB4B" wp14:editId="0F947869">
                      <wp:simplePos x="0" y="0"/>
                      <wp:positionH relativeFrom="column">
                        <wp:posOffset>777875</wp:posOffset>
                      </wp:positionH>
                      <wp:positionV relativeFrom="paragraph">
                        <wp:posOffset>151130</wp:posOffset>
                      </wp:positionV>
                      <wp:extent cx="287020" cy="318770"/>
                      <wp:effectExtent l="0" t="0" r="17780" b="24130"/>
                      <wp:wrapNone/>
                      <wp:docPr id="18" name="Прямоугольник 3"/>
                      <wp:cNvGraphicFramePr/>
                      <a:graphic xmlns:a="http://schemas.openxmlformats.org/drawingml/2006/main">
                        <a:graphicData uri="http://schemas.microsoft.com/office/word/2010/wordprocessingShape">
                          <wps:wsp>
                            <wps:cNvSpPr/>
                            <wps:spPr>
                              <a:xfrm>
                                <a:off x="0" y="0"/>
                                <a:ext cx="287020" cy="318770"/>
                              </a:xfrm>
                              <a:prstGeom prst="rect">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0A0DBCE2" id="Прямоугольник 3" o:spid="_x0000_s1026" style="position:absolute;margin-left:61.25pt;margin-top:11.9pt;width:22.6pt;height:25.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vnfDQIAADQEAAAOAAAAZHJzL2Uyb0RvYy54bWysU81uEzEQviPxDtbeyW5SlUSrbCpBVS4I&#10;KgoP4HjHWUv+k22yyQ2JKxKPwENwQRT6DJs3YuzdbiNa9YDIwfHszPfNzDfj5dlOSbIF54XRVTad&#10;FBkBzUwt9KbKPry/eLbIiA9U11QaDVW2B5+drZ4+Wba2hJlpjKzBESTRvmxtlTUh2DLPPWtAUT8x&#10;FjQ6uXGKBjTdJq8dbZFdyXxWFM/z1rjaOsPAe/x63juzVeLnHFh4y7mHQGSVYW0hnS6d63jmqyUt&#10;N47aRrChDPoPVSgqNCYdqc5poOSjE/eolGDOeMPDhBmVG84Fg9QDdjMt/urmqqEWUi8ojrejTP7/&#10;0bI320tHRI2zw0lpqnBG3bfDp8PX7ld3c/jcfe9uuuvDl+5396P7SU6iYK31JeKu7KUbLI/X2P2O&#10;OxX/sS+ySyLvR5FhFwjDj7PFvJjhKBi6TqaL+TwNIb8DW+fDKzCKxEuVOZxhkpZuX/uACTH0NiTm&#10;8kaK+kJImQy3Wb+UjmxpnHfxoji9ZT8Ky2MDfcnpFvYSIljqd8BRi1hkypi2EEY+yhjoMO1dDa2h&#10;T3Na4C/qgoWNiGQlwsjMsbyReyCIG36fu6cZ4iMU0hKP4OKxwnrwiEiZjQ4jWAlt3EMEErsaMvfx&#10;WP6RNPG6NvUeN4Vq1hh8Pyy4hIguXM3U7vCM4u4f24nr7rGv/gAAAP//AwBQSwMEFAAGAAgAAAAh&#10;AFRcdFbcAAAACQEAAA8AAABkcnMvZG93bnJldi54bWxMj0FOwzAQRfdI3MEaJHbUaYAGQpwKVYUN&#10;K0IPMLVdJ2o8DrHbhNszXcHya57+vF+tZ9+Lsx1jF0jBcpGBsKSD6cgp2H293T2BiAnJYB/IKvix&#10;Edb19VWFpQkTfdpzk5zgEoolKmhTGkopo26tx7gIgyW+HcLoMXEcnTQjTlzue5ln2Up67Ig/tDjY&#10;TWv1sTl5BVF/79BN75vjYZ7dR7PcOv28Ver2Zn59AZHsnP5guOizOtTstA8nMlH0nPP8kVEF+T1P&#10;uACrogCxV1A8ZCDrSv5fUP8CAAD//wMAUEsBAi0AFAAGAAgAAAAhALaDOJL+AAAA4QEAABMAAAAA&#10;AAAAAAAAAAAAAAAAAFtDb250ZW50X1R5cGVzXS54bWxQSwECLQAUAAYACAAAACEAOP0h/9YAAACU&#10;AQAACwAAAAAAAAAAAAAAAAAvAQAAX3JlbHMvLnJlbHNQSwECLQAUAAYACAAAACEAMz753w0CAAA0&#10;BAAADgAAAAAAAAAAAAAAAAAuAgAAZHJzL2Uyb0RvYy54bWxQSwECLQAUAAYACAAAACEAVFx0VtwA&#10;AAAJAQAADwAAAAAAAAAAAAAAAABnBAAAZHJzL2Rvd25yZXYueG1sUEsFBgAAAAAEAAQA8wAAAHAF&#10;AAAAAA==&#10;" fillcolor="#00b050" strokecolor="#1f4d78 [1604]" strokeweight="1pt"/>
                  </w:pict>
                </mc:Fallback>
              </mc:AlternateContent>
            </w:r>
            <w:r w:rsidRPr="00351A6B">
              <w:rPr>
                <w:rFonts w:ascii="Times New Roman" w:hAnsi="Times New Roman"/>
                <w:noProof/>
                <w:sz w:val="20"/>
                <w:szCs w:val="20"/>
                <w:lang w:eastAsia="ru-RU"/>
              </w:rPr>
              <mc:AlternateContent>
                <mc:Choice Requires="wps">
                  <w:drawing>
                    <wp:anchor distT="0" distB="0" distL="114300" distR="114300" simplePos="0" relativeHeight="251659264" behindDoc="0" locked="0" layoutInCell="1" allowOverlap="1" wp14:anchorId="4DDC17A8" wp14:editId="0F8454C3">
                      <wp:simplePos x="0" y="0"/>
                      <wp:positionH relativeFrom="column">
                        <wp:posOffset>-3175</wp:posOffset>
                      </wp:positionH>
                      <wp:positionV relativeFrom="paragraph">
                        <wp:posOffset>46355</wp:posOffset>
                      </wp:positionV>
                      <wp:extent cx="467995" cy="454025"/>
                      <wp:effectExtent l="38100" t="38100" r="27305" b="41275"/>
                      <wp:wrapNone/>
                      <wp:docPr id="17" name="5-конечная звезда 1"/>
                      <wp:cNvGraphicFramePr/>
                      <a:graphic xmlns:a="http://schemas.openxmlformats.org/drawingml/2006/main">
                        <a:graphicData uri="http://schemas.microsoft.com/office/word/2010/wordprocessingShape">
                          <wps:wsp>
                            <wps:cNvSpPr/>
                            <wps:spPr>
                              <a:xfrm>
                                <a:off x="0" y="0"/>
                                <a:ext cx="467995" cy="454025"/>
                              </a:xfrm>
                              <a:prstGeom prst="star5">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shape w14:anchorId="11631818" id="5-конечная звезда 1" o:spid="_x0000_s1026" style="position:absolute;margin-left:-.25pt;margin-top:3.65pt;width:36.85pt;height:3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7995,45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iayDgIAADoEAAAOAAAAZHJzL2Uyb0RvYy54bWysU81u1DAQviPxDpbv3WRXm5ZGm+2Barkg&#10;qCg8gNcZbyw5tmWb/XkCjrxKhaiQkMozpG/E2MmmK0AcEDlMbM9838w3Hi+u9q0iW3BeGl3R6SSn&#10;BDQ3tdSbin54vzp7QYkPTNdMGQ0VPYCnV8vnzxY7W8LMNEbV4AiSaF/ubEWbEGyZZZ430DI/MRY0&#10;OoVxLQu4dZusdmyH7K3KZnl+nu2Mq60zHLzH0+veSZeJXwjg4a0QHgJRFcXaQrIu2XW02XLByo1j&#10;tpF8KIP9QxUtkxqTjlTXLDDy0cnfqFrJnfFGhAk3bWaEkBySBlQzzX9Rc9swC0kLNsfbsU3+/9Hy&#10;N9sbR2SNd3dBiWYt3lFx1n3vfnQP3f3jJ7R3j59J96370t2j/drdkWns2s76EsG39sYNO4/L2IK9&#10;cG38oziyT50+jJ2GfSAcD+fnF5eXBSUcXfNins+KyJk9ga3z4RWYlsRFRXGEXJEazLavfehjjzEx&#10;mTdK1iupVNq4zfqlcmTL8NZXqxy/gf4kLIsK+prTKhwURLDS70BgR7DKWcqYZhFGPsY56DDtXQ2r&#10;oU9TnGaJ0xsRSVIijMwCyxu5B4JjZE9y5O71DfERCmmUR3D+t8J68IhImY0OI7iV2rg/EShUNWTu&#10;47H8k9bE5drUB5wXpnlj8BXx4BIiunBAk9zhMcUXcLpPXE9PfvkTAAD//wMAUEsDBBQABgAIAAAA&#10;IQCUmach3QAAAAUBAAAPAAAAZHJzL2Rvd25yZXYueG1sTI5BS8NAFITvgv9heYK3dmNKbYjZFC0o&#10;LahgWnreZp/ZYPZtyG7b1F/v86SnYZhh5iuWo+vECYfQelJwN01AINXetNQo2G2fJxmIEDUZ3XlC&#10;BRcMsCyvrwqdG3+mDzxVsRE8QiHXCmyMfS5lqC06Haa+R+Ls0w9OR7ZDI82gzzzuOpkmyb10uiV+&#10;sLrHlcX6qzo6Bftvu31frV/X8/HlLaUnt6ku7Uap25vx8QFExDH+leEXn9GhZKaDP5IJolMwmXNR&#10;wWIGgtPFLAVxYM0ykGUh/9OXPwAAAP//AwBQSwECLQAUAAYACAAAACEAtoM4kv4AAADhAQAAEwAA&#10;AAAAAAAAAAAAAAAAAAAAW0NvbnRlbnRfVHlwZXNdLnhtbFBLAQItABQABgAIAAAAIQA4/SH/1gAA&#10;AJQBAAALAAAAAAAAAAAAAAAAAC8BAABfcmVscy8ucmVsc1BLAQItABQABgAIAAAAIQDz0iayDgIA&#10;ADoEAAAOAAAAAAAAAAAAAAAAAC4CAABkcnMvZTJvRG9jLnhtbFBLAQItABQABgAIAAAAIQCUmach&#10;3QAAAAUBAAAPAAAAAAAAAAAAAAAAAGgEAABkcnMvZG93bnJldi54bWxQSwUGAAAAAAQABADzAAAA&#10;cgUAAAAA&#10;" path="m,173422r178759,1l233998,r55238,173423l467995,173422,323375,280602r55241,173422l233998,346842,89379,454024,144620,280602,,173422xe" fillcolor="red" strokecolor="#1f4d78 [1604]" strokeweight="1pt">
                      <v:stroke joinstyle="miter"/>
                      <v:path arrowok="t" o:connecttype="custom" o:connectlocs="0,173422;178759,173423;233998,0;289236,173423;467995,173422;323375,280602;378616,454024;233998,346842;89379,454024;144620,280602;0,173422" o:connectangles="0,0,0,0,0,0,0,0,0,0,0"/>
                    </v:shape>
                  </w:pict>
                </mc:Fallback>
              </mc:AlternateContent>
            </w:r>
          </w:p>
        </w:tc>
      </w:tr>
      <w:tr w:rsidR="00DA1A35" w:rsidRPr="00191B89" w:rsidTr="00C13C5F">
        <w:trPr>
          <w:trHeight w:val="88"/>
        </w:trPr>
        <w:tc>
          <w:tcPr>
            <w:tcW w:w="10990" w:type="dxa"/>
            <w:gridSpan w:val="3"/>
          </w:tcPr>
          <w:p w:rsidR="00DA1A35" w:rsidRPr="00191B89" w:rsidRDefault="00DA1A35" w:rsidP="00C13C5F">
            <w:pPr>
              <w:spacing w:after="0" w:line="240" w:lineRule="auto"/>
              <w:jc w:val="center"/>
              <w:rPr>
                <w:rFonts w:ascii="Times New Roman" w:hAnsi="Times New Roman"/>
                <w:sz w:val="20"/>
                <w:szCs w:val="20"/>
                <w:lang w:val="kk-KZ"/>
              </w:rPr>
            </w:pPr>
            <w:r w:rsidRPr="00191B89">
              <w:rPr>
                <w:rFonts w:ascii="Times New Roman" w:hAnsi="Times New Roman"/>
                <w:sz w:val="20"/>
                <w:szCs w:val="20"/>
                <w:lang w:val="kk-KZ"/>
              </w:rPr>
              <w:t xml:space="preserve">Қосымша мәлімет </w:t>
            </w:r>
          </w:p>
        </w:tc>
      </w:tr>
      <w:tr w:rsidR="00DA1A35" w:rsidRPr="00F9241E" w:rsidTr="00C13C5F">
        <w:trPr>
          <w:trHeight w:val="1143"/>
        </w:trPr>
        <w:tc>
          <w:tcPr>
            <w:tcW w:w="10990" w:type="dxa"/>
            <w:gridSpan w:val="3"/>
          </w:tcPr>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 xml:space="preserve">Саралау – оқушыға мейлінше қолдау көрсетуді қалай жоспарлайсыз? </w:t>
            </w:r>
          </w:p>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Қабілетті оқушыға тапсырманы қалай түрлендіресіз?</w:t>
            </w:r>
          </w:p>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Оқушыларға қолдау көрсету бағыттаушы сұрақтар арқылы жүзеге асырылады.</w:t>
            </w:r>
          </w:p>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Бағалау – оқушы білімін тексеруді қалай жоспарлайсыз?</w:t>
            </w:r>
          </w:p>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Сабақ барысында кері байланыс жүргізледі. Мадақтау сөздер: Тамаша! Жарайсың! Өте жақсы! Өте керемет! Сабаққа жақсы атсалысып отырдың!  Құндылықтармен байланыс (тəрбие элементі).</w:t>
            </w:r>
          </w:p>
          <w:p w:rsidR="00DA1A35" w:rsidRPr="00191B89" w:rsidRDefault="00DA1A35" w:rsidP="00C13C5F">
            <w:pPr>
              <w:spacing w:after="0" w:line="240" w:lineRule="auto"/>
              <w:rPr>
                <w:rFonts w:ascii="Times New Roman" w:hAnsi="Times New Roman"/>
                <w:sz w:val="20"/>
                <w:szCs w:val="20"/>
                <w:lang w:val="kk-KZ"/>
              </w:rPr>
            </w:pPr>
            <w:r w:rsidRPr="00191B89">
              <w:rPr>
                <w:rFonts w:ascii="Times New Roman" w:hAnsi="Times New Roman"/>
                <w:sz w:val="20"/>
                <w:szCs w:val="20"/>
                <w:lang w:val="kk-KZ"/>
              </w:rPr>
              <w:t>Денсаулық жəне қауіпсіздік, ережелерін сақтайды. Айналасындағыларға құрмет көрсетіп, сөз мәдениеті сақталады.</w:t>
            </w:r>
          </w:p>
        </w:tc>
      </w:tr>
    </w:tbl>
    <w:p w:rsidR="00341E4F" w:rsidRDefault="00341E4F">
      <w:pPr>
        <w:rPr>
          <w:lang w:val="kk-KZ"/>
        </w:rPr>
      </w:pPr>
    </w:p>
    <w:p w:rsidR="007428F1" w:rsidRDefault="007428F1">
      <w:pPr>
        <w:rPr>
          <w:lang w:val="kk-KZ"/>
        </w:rPr>
      </w:pPr>
    </w:p>
    <w:p w:rsidR="007428F1" w:rsidRDefault="007428F1">
      <w:pPr>
        <w:rPr>
          <w:lang w:val="kk-KZ"/>
        </w:rPr>
      </w:pPr>
    </w:p>
    <w:p w:rsidR="007428F1" w:rsidRDefault="007428F1">
      <w:pPr>
        <w:rPr>
          <w:lang w:val="kk-KZ"/>
        </w:rPr>
      </w:pPr>
    </w:p>
    <w:p w:rsidR="007428F1" w:rsidRDefault="007428F1">
      <w:pPr>
        <w:rPr>
          <w:lang w:val="kk-KZ"/>
        </w:rPr>
      </w:pPr>
    </w:p>
    <w:p w:rsidR="007428F1" w:rsidRDefault="007428F1">
      <w:pPr>
        <w:rPr>
          <w:lang w:val="kk-KZ"/>
        </w:rPr>
      </w:pPr>
    </w:p>
    <w:p w:rsidR="007428F1" w:rsidRPr="004C74EC" w:rsidRDefault="007428F1" w:rsidP="007428F1">
      <w:pPr>
        <w:pStyle w:val="a4"/>
        <w:jc w:val="center"/>
        <w:rPr>
          <w:rFonts w:ascii="Times New Roman" w:hAnsi="Times New Roman"/>
          <w:sz w:val="20"/>
          <w:lang w:val="kk-KZ"/>
        </w:rPr>
      </w:pPr>
      <w:r w:rsidRPr="004C74EC">
        <w:rPr>
          <w:rFonts w:ascii="Times New Roman" w:hAnsi="Times New Roman"/>
          <w:sz w:val="20"/>
          <w:lang w:val="kk-KZ"/>
        </w:rPr>
        <w:t>Мұғалімнің өзі өткізген сабағын талдау.</w:t>
      </w:r>
    </w:p>
    <w:p w:rsidR="007428F1" w:rsidRPr="004C74EC" w:rsidRDefault="007428F1" w:rsidP="007428F1">
      <w:pPr>
        <w:pStyle w:val="a4"/>
        <w:rPr>
          <w:rFonts w:ascii="Times New Roman" w:hAnsi="Times New Roman"/>
          <w:sz w:val="20"/>
          <w:lang w:val="kk-KZ"/>
        </w:rPr>
      </w:pPr>
      <w:r w:rsidRPr="004C74EC">
        <w:rPr>
          <w:rFonts w:ascii="Times New Roman" w:hAnsi="Times New Roman"/>
          <w:sz w:val="20"/>
          <w:lang w:val="kk-KZ"/>
        </w:rPr>
        <w:t>Пәні: Қазақ тілі</w:t>
      </w:r>
    </w:p>
    <w:p w:rsidR="007428F1" w:rsidRPr="004C74EC" w:rsidRDefault="007428F1" w:rsidP="007428F1">
      <w:pPr>
        <w:pStyle w:val="a4"/>
        <w:rPr>
          <w:rFonts w:ascii="Times New Roman" w:hAnsi="Times New Roman"/>
          <w:sz w:val="20"/>
          <w:lang w:val="kk-KZ"/>
        </w:rPr>
      </w:pPr>
      <w:r w:rsidRPr="004C74EC">
        <w:rPr>
          <w:rFonts w:ascii="Times New Roman" w:hAnsi="Times New Roman"/>
          <w:sz w:val="20"/>
          <w:lang w:val="kk-KZ"/>
        </w:rPr>
        <w:t>Күні:0</w:t>
      </w:r>
      <w:r w:rsidRPr="004C74EC">
        <w:rPr>
          <w:rFonts w:ascii="Times New Roman" w:hAnsi="Times New Roman"/>
          <w:i/>
          <w:iCs/>
          <w:sz w:val="20"/>
          <w:lang w:val="kk-KZ"/>
        </w:rPr>
        <w:t>4.03.2020 ж</w:t>
      </w:r>
    </w:p>
    <w:p w:rsidR="007428F1" w:rsidRPr="004C74EC" w:rsidRDefault="007428F1" w:rsidP="007428F1">
      <w:pPr>
        <w:pStyle w:val="a4"/>
        <w:rPr>
          <w:rFonts w:ascii="Times New Roman" w:hAnsi="Times New Roman"/>
          <w:sz w:val="20"/>
          <w:lang w:val="kk-KZ"/>
        </w:rPr>
      </w:pPr>
      <w:r w:rsidRPr="004C74EC">
        <w:rPr>
          <w:rFonts w:ascii="Times New Roman" w:hAnsi="Times New Roman"/>
          <w:sz w:val="20"/>
          <w:lang w:val="kk-KZ"/>
        </w:rPr>
        <w:t>Сыныбы: 7</w:t>
      </w:r>
      <w:r w:rsidRPr="004C74EC">
        <w:rPr>
          <w:rFonts w:ascii="Times New Roman" w:hAnsi="Times New Roman"/>
          <w:i/>
          <w:iCs/>
          <w:sz w:val="20"/>
          <w:lang w:val="kk-KZ"/>
        </w:rPr>
        <w:t> </w:t>
      </w:r>
      <w:r w:rsidRPr="004C74EC">
        <w:rPr>
          <w:rFonts w:ascii="Times New Roman" w:hAnsi="Times New Roman"/>
          <w:sz w:val="20"/>
          <w:lang w:val="kk-KZ"/>
        </w:rPr>
        <w:t>сынып</w:t>
      </w:r>
    </w:p>
    <w:p w:rsidR="007428F1" w:rsidRPr="004C74EC" w:rsidRDefault="007428F1" w:rsidP="007428F1">
      <w:pPr>
        <w:pStyle w:val="a4"/>
        <w:rPr>
          <w:rFonts w:ascii="Times New Roman" w:hAnsi="Times New Roman"/>
          <w:sz w:val="20"/>
          <w:lang w:val="kk-KZ"/>
        </w:rPr>
      </w:pPr>
      <w:r w:rsidRPr="004C74EC">
        <w:rPr>
          <w:rFonts w:ascii="Times New Roman" w:hAnsi="Times New Roman"/>
          <w:sz w:val="20"/>
          <w:lang w:val="kk-KZ"/>
        </w:rPr>
        <w:t xml:space="preserve">Сабақты өткізуші және талдаушы: </w:t>
      </w:r>
      <w:r w:rsidRPr="004C74EC">
        <w:rPr>
          <w:rFonts w:ascii="Times New Roman" w:hAnsi="Times New Roman"/>
          <w:i/>
          <w:iCs/>
          <w:sz w:val="20"/>
          <w:lang w:val="kk-KZ"/>
        </w:rPr>
        <w:t xml:space="preserve">Біліктілігі жоғары деңгейдегі бірінші санатты қазақ тілі мен әдебиет пәні мұғалімі Елекбаева Жанат Қойшыбайқызы </w:t>
      </w:r>
    </w:p>
    <w:p w:rsidR="007428F1" w:rsidRPr="004C74EC" w:rsidRDefault="007428F1" w:rsidP="007428F1">
      <w:pPr>
        <w:pStyle w:val="a4"/>
        <w:rPr>
          <w:rFonts w:ascii="Times New Roman" w:hAnsi="Times New Roman"/>
          <w:i/>
          <w:sz w:val="20"/>
          <w:lang w:val="kk-KZ"/>
        </w:rPr>
      </w:pPr>
      <w:r w:rsidRPr="004C74EC">
        <w:rPr>
          <w:rFonts w:ascii="Times New Roman" w:hAnsi="Times New Roman"/>
          <w:i/>
          <w:sz w:val="20"/>
          <w:lang w:val="kk-KZ"/>
        </w:rPr>
        <w:t xml:space="preserve">Сабақтың тақырыбы: Пайдалы сусындар Шылау түрлері. Септеулік шылау: атау септік шылаулары  </w:t>
      </w:r>
    </w:p>
    <w:p w:rsidR="007428F1" w:rsidRPr="004C74EC" w:rsidRDefault="007428F1" w:rsidP="007428F1">
      <w:pPr>
        <w:pStyle w:val="a4"/>
        <w:rPr>
          <w:rFonts w:ascii="Times New Roman" w:hAnsi="Times New Roman"/>
          <w:sz w:val="20"/>
          <w:lang w:val="kk-KZ"/>
        </w:rPr>
      </w:pPr>
      <w:r w:rsidRPr="004C74EC">
        <w:rPr>
          <w:rFonts w:ascii="Times New Roman" w:hAnsi="Times New Roman"/>
          <w:i/>
          <w:sz w:val="20"/>
          <w:lang w:val="kk-KZ"/>
        </w:rPr>
        <w:t>Осы сабаққа қол жеткізілетін оқу мақсаттары: </w:t>
      </w:r>
      <w:r w:rsidRPr="004C74EC">
        <w:rPr>
          <w:rFonts w:ascii="Times New Roman" w:hAnsi="Times New Roman"/>
          <w:sz w:val="20"/>
          <w:lang w:val="kk-KZ"/>
        </w:rPr>
        <w:t>7.2.7.1 - ғаламтор, энциклопедия, газет-журналдар, оқулықтардан алынған деректерді қолдану, авторына сілтеме жасау.   7.3.6.1-Мәтіндегі сөздердің тақырыпқа сай орынды қолданылуын тексеру, синонимдік қатармен ауыстыра отырып, лексикалық түзетулер енгізу, редакциялау. 7.4.4.3 - шылау түрлерін ажырата білу, орынды қолдану.</w:t>
      </w:r>
    </w:p>
    <w:p w:rsidR="007428F1" w:rsidRPr="004C74EC" w:rsidRDefault="007428F1" w:rsidP="007428F1">
      <w:pPr>
        <w:pStyle w:val="a4"/>
        <w:rPr>
          <w:rFonts w:ascii="Times New Roman" w:hAnsi="Times New Roman"/>
          <w:i/>
          <w:sz w:val="20"/>
          <w:lang w:val="kk-KZ"/>
        </w:rPr>
      </w:pPr>
      <w:r w:rsidRPr="004C74EC">
        <w:rPr>
          <w:rFonts w:ascii="Times New Roman" w:hAnsi="Times New Roman"/>
          <w:i/>
          <w:sz w:val="20"/>
          <w:lang w:val="kk-KZ"/>
        </w:rPr>
        <w:t>Сабақтың мақсаттары:</w:t>
      </w:r>
    </w:p>
    <w:p w:rsidR="007428F1" w:rsidRPr="004C74EC" w:rsidRDefault="007428F1" w:rsidP="007428F1">
      <w:pPr>
        <w:pStyle w:val="a4"/>
        <w:rPr>
          <w:rFonts w:ascii="Times New Roman" w:hAnsi="Times New Roman"/>
          <w:sz w:val="20"/>
          <w:lang w:val="kk-KZ"/>
        </w:rPr>
      </w:pPr>
      <w:r w:rsidRPr="004C74EC">
        <w:rPr>
          <w:rFonts w:ascii="Times New Roman" w:hAnsi="Times New Roman"/>
          <w:i/>
          <w:sz w:val="20"/>
          <w:lang w:val="kk-KZ"/>
        </w:rPr>
        <w:t>Барлық оқушылар</w:t>
      </w:r>
      <w:r w:rsidRPr="004C74EC">
        <w:rPr>
          <w:rFonts w:ascii="Times New Roman" w:hAnsi="Times New Roman"/>
          <w:sz w:val="20"/>
          <w:lang w:val="kk-KZ"/>
        </w:rPr>
        <w:t xml:space="preserve">: пайдалы сусындар туралы мәтінмен танысады. Шылау  түрлерін ажыратып, сөйлемде орынды қолданады., </w:t>
      </w:r>
    </w:p>
    <w:p w:rsidR="007428F1" w:rsidRPr="004C74EC" w:rsidRDefault="007428F1" w:rsidP="007428F1">
      <w:pPr>
        <w:pStyle w:val="a4"/>
        <w:rPr>
          <w:rFonts w:ascii="Times New Roman" w:hAnsi="Times New Roman"/>
          <w:sz w:val="20"/>
          <w:lang w:val="kk-KZ"/>
        </w:rPr>
      </w:pPr>
      <w:r w:rsidRPr="004C74EC">
        <w:rPr>
          <w:rFonts w:ascii="Times New Roman" w:hAnsi="Times New Roman"/>
          <w:i/>
          <w:sz w:val="20"/>
          <w:lang w:val="kk-KZ"/>
        </w:rPr>
        <w:t>Оқушылардың басым бөлігі:</w:t>
      </w:r>
      <w:r w:rsidRPr="004C74EC">
        <w:rPr>
          <w:rFonts w:ascii="Times New Roman" w:hAnsi="Times New Roman"/>
          <w:sz w:val="20"/>
          <w:lang w:val="kk-KZ"/>
        </w:rPr>
        <w:t xml:space="preserve">  мәтін бойынша сұрақтарға жауап береді, мәтін ішінен шылау сөздерді тауып, түрлерін анықтайды. Жинақы мәтін жазуда синонимдік сөздікті сауатты қолданады.</w:t>
      </w:r>
    </w:p>
    <w:p w:rsidR="007428F1" w:rsidRPr="004C74EC" w:rsidRDefault="007428F1" w:rsidP="007428F1">
      <w:pPr>
        <w:pStyle w:val="a4"/>
        <w:rPr>
          <w:rFonts w:ascii="Times New Roman" w:hAnsi="Times New Roman"/>
          <w:sz w:val="20"/>
          <w:lang w:val="kk-KZ"/>
        </w:rPr>
      </w:pPr>
      <w:r w:rsidRPr="004C74EC">
        <w:rPr>
          <w:rFonts w:ascii="Times New Roman" w:hAnsi="Times New Roman"/>
          <w:i/>
          <w:sz w:val="20"/>
          <w:lang w:val="kk-KZ"/>
        </w:rPr>
        <w:t xml:space="preserve">Кейбір оқушылар: </w:t>
      </w:r>
      <w:r w:rsidRPr="004C74EC">
        <w:rPr>
          <w:rFonts w:ascii="Times New Roman" w:hAnsi="Times New Roman"/>
          <w:sz w:val="20"/>
          <w:lang w:val="kk-KZ"/>
        </w:rPr>
        <w:t>Оқылым және тыңдалым материалдары бойынша тірек сөздер мен сөз тіркестерін синоним сөздермен ауыстырып, мәтін жазады, шылау түрлерін біледі, сөйлемде орынды қолданады</w:t>
      </w:r>
    </w:p>
    <w:p w:rsidR="007428F1" w:rsidRPr="004C74EC" w:rsidRDefault="007428F1" w:rsidP="007428F1">
      <w:pPr>
        <w:pStyle w:val="a4"/>
        <w:rPr>
          <w:rFonts w:ascii="Times New Roman" w:hAnsi="Times New Roman"/>
          <w:sz w:val="20"/>
          <w:lang w:val="kk-KZ"/>
        </w:rPr>
      </w:pPr>
      <w:r w:rsidRPr="004C74EC">
        <w:rPr>
          <w:rFonts w:ascii="Times New Roman" w:hAnsi="Times New Roman"/>
          <w:i/>
          <w:sz w:val="20"/>
          <w:lang w:val="kk-KZ"/>
        </w:rPr>
        <w:t>Қолданған әдіс – тәсілдерім</w:t>
      </w:r>
      <w:r w:rsidRPr="004C74EC">
        <w:rPr>
          <w:rFonts w:ascii="Times New Roman" w:hAnsi="Times New Roman"/>
          <w:sz w:val="20"/>
          <w:lang w:val="kk-KZ"/>
        </w:rPr>
        <w:t>: түсіндіру, мәтінмен жұмыс, өзін – өзі бағалау, сұрақ – жауап, әңгімелеу, көрнекілік,</w:t>
      </w:r>
    </w:p>
    <w:p w:rsidR="007428F1" w:rsidRPr="004C74EC" w:rsidRDefault="007428F1" w:rsidP="007428F1">
      <w:pPr>
        <w:pStyle w:val="a4"/>
        <w:rPr>
          <w:rFonts w:ascii="Times New Roman" w:hAnsi="Times New Roman"/>
          <w:sz w:val="20"/>
          <w:lang w:val="kk-KZ"/>
        </w:rPr>
      </w:pPr>
      <w:r w:rsidRPr="004C74EC">
        <w:rPr>
          <w:rFonts w:ascii="Times New Roman" w:hAnsi="Times New Roman"/>
          <w:sz w:val="20"/>
          <w:lang w:val="kk-KZ"/>
        </w:rPr>
        <w:t>Сабақ жоспарында сабақтың барлық кезеңдері қамтылған. Сабақтың мақсатына жету үшін оқушыларды 4 топқа бөліп отырғыздым.</w:t>
      </w:r>
      <w:r>
        <w:rPr>
          <w:rFonts w:ascii="Times New Roman" w:hAnsi="Times New Roman"/>
          <w:sz w:val="20"/>
          <w:lang w:val="kk-KZ"/>
        </w:rPr>
        <w:t xml:space="preserve">  </w:t>
      </w:r>
      <w:r w:rsidRPr="004C74EC">
        <w:rPr>
          <w:rFonts w:ascii="Times New Roman" w:hAnsi="Times New Roman"/>
          <w:sz w:val="20"/>
          <w:lang w:val="kk-KZ"/>
        </w:rPr>
        <w:t>Бейнежазба және кіріспе сөз арқылы балалар сабақтың тақырыбын ашты.</w:t>
      </w:r>
    </w:p>
    <w:p w:rsidR="007428F1" w:rsidRPr="004C74EC" w:rsidRDefault="007428F1" w:rsidP="007428F1">
      <w:pPr>
        <w:pStyle w:val="a4"/>
        <w:rPr>
          <w:rFonts w:ascii="Times New Roman" w:hAnsi="Times New Roman"/>
          <w:sz w:val="20"/>
          <w:lang w:val="kk-KZ"/>
        </w:rPr>
      </w:pPr>
      <w:r w:rsidRPr="004C74EC">
        <w:rPr>
          <w:rFonts w:ascii="Times New Roman" w:hAnsi="Times New Roman"/>
          <w:sz w:val="20"/>
          <w:lang w:val="kk-KZ"/>
        </w:rPr>
        <w:t xml:space="preserve">Жаңа тақырыпты проблемалық оқыту арқылы балалардың білім және тәжірибелеріне сүйеніп, пайдалы сусындар туралы ойларын ашқыздым,  оқушылардың тақырыпқа қызығушылығын ояттым. </w:t>
      </w:r>
    </w:p>
    <w:p w:rsidR="007428F1" w:rsidRDefault="007428F1" w:rsidP="007428F1">
      <w:pPr>
        <w:pStyle w:val="a4"/>
        <w:rPr>
          <w:rFonts w:ascii="Times New Roman" w:hAnsi="Times New Roman"/>
          <w:sz w:val="20"/>
          <w:lang w:val="kk-KZ"/>
        </w:rPr>
      </w:pPr>
      <w:r w:rsidRPr="004C74EC">
        <w:rPr>
          <w:rFonts w:ascii="Times New Roman" w:hAnsi="Times New Roman"/>
          <w:sz w:val="20"/>
          <w:lang w:val="kk-KZ"/>
        </w:rPr>
        <w:t>1.Сабақтың мақсаты мен оқу міндеттері орындалды ма?</w:t>
      </w:r>
      <w:r w:rsidRPr="004C74EC">
        <w:rPr>
          <w:rFonts w:ascii="Times New Roman" w:hAnsi="Times New Roman"/>
          <w:sz w:val="20"/>
          <w:lang w:val="kk-KZ"/>
        </w:rPr>
        <w:tab/>
      </w:r>
    </w:p>
    <w:p w:rsidR="007428F1" w:rsidRPr="004C74EC" w:rsidRDefault="007428F1" w:rsidP="007428F1">
      <w:pPr>
        <w:pStyle w:val="a4"/>
        <w:rPr>
          <w:rFonts w:ascii="Times New Roman" w:hAnsi="Times New Roman"/>
          <w:sz w:val="20"/>
          <w:lang w:val="kk-KZ"/>
        </w:rPr>
      </w:pPr>
      <w:r w:rsidRPr="004C74EC">
        <w:rPr>
          <w:rFonts w:ascii="Times New Roman" w:hAnsi="Times New Roman"/>
          <w:sz w:val="20"/>
          <w:lang w:val="kk-KZ"/>
        </w:rPr>
        <w:t xml:space="preserve">   Менің ойымша, сабақтың мақсаты мен оқу міндеттері орындалды. Себебі, мақсатқа сай берілген тапсырмаларды оқушылар белсенді орындап отырды.   </w:t>
      </w:r>
    </w:p>
    <w:p w:rsidR="007428F1" w:rsidRDefault="007428F1" w:rsidP="007428F1">
      <w:pPr>
        <w:pStyle w:val="a4"/>
        <w:rPr>
          <w:rFonts w:ascii="Times New Roman" w:hAnsi="Times New Roman"/>
          <w:sz w:val="20"/>
          <w:lang w:val="kk-KZ"/>
        </w:rPr>
      </w:pPr>
      <w:r w:rsidRPr="004C74EC">
        <w:rPr>
          <w:rFonts w:ascii="Times New Roman" w:hAnsi="Times New Roman"/>
          <w:sz w:val="20"/>
          <w:lang w:val="kk-KZ"/>
        </w:rPr>
        <w:t>2.Бүгін оқушылар не үйренді?</w:t>
      </w:r>
    </w:p>
    <w:p w:rsidR="007428F1" w:rsidRPr="004C74EC" w:rsidRDefault="007428F1" w:rsidP="007428F1">
      <w:pPr>
        <w:pStyle w:val="a4"/>
        <w:rPr>
          <w:rFonts w:ascii="Times New Roman" w:hAnsi="Times New Roman"/>
          <w:sz w:val="20"/>
          <w:lang w:val="kk-KZ"/>
        </w:rPr>
      </w:pPr>
      <w:r w:rsidRPr="004C74EC">
        <w:rPr>
          <w:rFonts w:ascii="Times New Roman" w:hAnsi="Times New Roman"/>
          <w:sz w:val="20"/>
          <w:lang w:val="kk-KZ"/>
        </w:rPr>
        <w:t xml:space="preserve">   Сын тұрғысынан ойлауды, өзара болжам мен тұжырым жасауды, дұрыс сөйлеу және қaрым-қатынас мәдениетін, бірін-бірі әділ бағалауды үйренді.</w:t>
      </w:r>
    </w:p>
    <w:p w:rsidR="007428F1" w:rsidRDefault="007428F1" w:rsidP="007428F1">
      <w:pPr>
        <w:pStyle w:val="a4"/>
        <w:rPr>
          <w:rFonts w:ascii="Times New Roman" w:hAnsi="Times New Roman"/>
          <w:sz w:val="20"/>
          <w:lang w:val="kk-KZ"/>
        </w:rPr>
      </w:pPr>
      <w:r w:rsidRPr="004C74EC">
        <w:rPr>
          <w:rFonts w:ascii="Times New Roman" w:hAnsi="Times New Roman"/>
          <w:sz w:val="20"/>
          <w:lang w:val="kk-KZ"/>
        </w:rPr>
        <w:t>3.Сабақ қалай өтті, қандай деңгейде өтті?</w:t>
      </w:r>
    </w:p>
    <w:p w:rsidR="007428F1" w:rsidRPr="004C74EC" w:rsidRDefault="007428F1" w:rsidP="007428F1">
      <w:pPr>
        <w:pStyle w:val="a4"/>
        <w:rPr>
          <w:rFonts w:ascii="Times New Roman" w:hAnsi="Times New Roman"/>
          <w:sz w:val="20"/>
          <w:lang w:val="kk-KZ"/>
        </w:rPr>
      </w:pPr>
      <w:r w:rsidRPr="004C74EC">
        <w:rPr>
          <w:rFonts w:ascii="Times New Roman" w:hAnsi="Times New Roman"/>
          <w:sz w:val="20"/>
          <w:lang w:val="kk-KZ"/>
        </w:rPr>
        <w:t xml:space="preserve">    Сaбақ жоспарланған оқу мақсатына сәйкес, белгіленген уақыт деңгейінде өтті. Белсенді оқу ортасы қалыптасты. Жеке және топпен жұмыс істеу қaбілеті, сын тұрғысынан ойлау дағдылары қалыптасты.</w:t>
      </w:r>
    </w:p>
    <w:p w:rsidR="007428F1" w:rsidRDefault="007428F1" w:rsidP="007428F1">
      <w:pPr>
        <w:pStyle w:val="a4"/>
        <w:rPr>
          <w:rFonts w:ascii="Times New Roman" w:hAnsi="Times New Roman"/>
          <w:sz w:val="20"/>
          <w:lang w:val="kk-KZ"/>
        </w:rPr>
      </w:pPr>
      <w:r w:rsidRPr="004C74EC">
        <w:rPr>
          <w:rFonts w:ascii="Times New Roman" w:hAnsi="Times New Roman"/>
          <w:sz w:val="20"/>
          <w:lang w:val="kk-KZ"/>
        </w:rPr>
        <w:t>4.Жоспарланған саралау жақсы іске асты ма?(тапсырмалар сәйкес болды ма?)</w:t>
      </w:r>
    </w:p>
    <w:p w:rsidR="007428F1" w:rsidRPr="004C74EC" w:rsidRDefault="007428F1" w:rsidP="007428F1">
      <w:pPr>
        <w:pStyle w:val="a4"/>
        <w:rPr>
          <w:rFonts w:ascii="Times New Roman" w:hAnsi="Times New Roman"/>
          <w:sz w:val="20"/>
          <w:lang w:val="kk-KZ"/>
        </w:rPr>
      </w:pPr>
      <w:r w:rsidRPr="004C74EC">
        <w:rPr>
          <w:rFonts w:ascii="Times New Roman" w:hAnsi="Times New Roman"/>
          <w:sz w:val="20"/>
          <w:lang w:val="kk-KZ"/>
        </w:rPr>
        <w:t xml:space="preserve">   Тaқырыпты оқушыға меңгертуге арналған тапсырмалар нақты және жүйелі болды. Жұптық, топтық жұмыстарды орындау барысында түсіну және жауап беру әрекетінің дағдылары қалыптасты,  тірек сөздер мен   жетекші сұрақтар  арқылы негізгі ойға   тұжырым жасады.</w:t>
      </w:r>
    </w:p>
    <w:p w:rsidR="007428F1" w:rsidRPr="004C74EC" w:rsidRDefault="007428F1" w:rsidP="007428F1">
      <w:pPr>
        <w:pStyle w:val="a4"/>
        <w:rPr>
          <w:rFonts w:ascii="Times New Roman" w:hAnsi="Times New Roman"/>
          <w:sz w:val="20"/>
          <w:lang w:val="kk-KZ"/>
        </w:rPr>
      </w:pPr>
      <w:r w:rsidRPr="004C74EC">
        <w:rPr>
          <w:rFonts w:ascii="Times New Roman" w:hAnsi="Times New Roman"/>
          <w:sz w:val="20"/>
          <w:lang w:val="kk-KZ"/>
        </w:rPr>
        <w:t>Топтық</w:t>
      </w:r>
      <w:r>
        <w:rPr>
          <w:rFonts w:ascii="Times New Roman" w:hAnsi="Times New Roman"/>
          <w:sz w:val="20"/>
          <w:lang w:val="kk-KZ"/>
        </w:rPr>
        <w:t xml:space="preserve">, жұптық </w:t>
      </w:r>
      <w:r w:rsidRPr="004C74EC">
        <w:rPr>
          <w:rFonts w:ascii="Times New Roman" w:hAnsi="Times New Roman"/>
          <w:sz w:val="20"/>
          <w:lang w:val="kk-KZ"/>
        </w:rPr>
        <w:t xml:space="preserve"> жұмыс тиімді болды деп есептеймін.</w:t>
      </w:r>
      <w:r>
        <w:rPr>
          <w:rFonts w:ascii="Times New Roman" w:hAnsi="Times New Roman"/>
          <w:sz w:val="20"/>
          <w:lang w:val="kk-KZ"/>
        </w:rPr>
        <w:t xml:space="preserve"> </w:t>
      </w:r>
      <w:r w:rsidRPr="004C74EC">
        <w:rPr>
          <w:rFonts w:ascii="Times New Roman" w:hAnsi="Times New Roman"/>
          <w:sz w:val="20"/>
          <w:lang w:val="kk-KZ"/>
        </w:rPr>
        <w:t>Оқушылар өз интеллектуалдық қабілеттерін көрсете білді.</w:t>
      </w:r>
    </w:p>
    <w:p w:rsidR="007428F1" w:rsidRPr="004C74EC" w:rsidRDefault="007428F1" w:rsidP="007428F1">
      <w:pPr>
        <w:pStyle w:val="a4"/>
        <w:rPr>
          <w:rFonts w:ascii="Times New Roman" w:hAnsi="Times New Roman"/>
          <w:sz w:val="20"/>
          <w:lang w:val="kk-KZ"/>
        </w:rPr>
      </w:pPr>
      <w:r w:rsidRPr="004C74EC">
        <w:rPr>
          <w:rFonts w:ascii="Times New Roman" w:hAnsi="Times New Roman"/>
          <w:sz w:val="20"/>
          <w:lang w:val="kk-KZ"/>
        </w:rPr>
        <w:t>Тәрбиелік мақсаты сабақтың мазмұны арқылы жүзеге асты.</w:t>
      </w:r>
    </w:p>
    <w:p w:rsidR="007428F1" w:rsidRPr="004C74EC" w:rsidRDefault="007428F1" w:rsidP="007428F1">
      <w:pPr>
        <w:pStyle w:val="a4"/>
        <w:rPr>
          <w:rFonts w:ascii="Times New Roman" w:hAnsi="Times New Roman"/>
          <w:sz w:val="20"/>
        </w:rPr>
      </w:pPr>
      <w:proofErr w:type="spellStart"/>
      <w:r w:rsidRPr="004C74EC">
        <w:rPr>
          <w:rFonts w:ascii="Times New Roman" w:hAnsi="Times New Roman"/>
          <w:sz w:val="20"/>
        </w:rPr>
        <w:t>Сабақ</w:t>
      </w:r>
      <w:proofErr w:type="spellEnd"/>
      <w:r w:rsidRPr="004C74EC">
        <w:rPr>
          <w:rFonts w:ascii="Times New Roman" w:hAnsi="Times New Roman"/>
          <w:sz w:val="20"/>
        </w:rPr>
        <w:t xml:space="preserve"> </w:t>
      </w:r>
      <w:proofErr w:type="spellStart"/>
      <w:r w:rsidRPr="004C74EC">
        <w:rPr>
          <w:rFonts w:ascii="Times New Roman" w:hAnsi="Times New Roman"/>
          <w:sz w:val="20"/>
        </w:rPr>
        <w:t>өз</w:t>
      </w:r>
      <w:proofErr w:type="spellEnd"/>
      <w:r w:rsidRPr="004C74EC">
        <w:rPr>
          <w:rFonts w:ascii="Times New Roman" w:hAnsi="Times New Roman"/>
          <w:sz w:val="20"/>
        </w:rPr>
        <w:t xml:space="preserve"> </w:t>
      </w:r>
      <w:proofErr w:type="spellStart"/>
      <w:r w:rsidRPr="004C74EC">
        <w:rPr>
          <w:rFonts w:ascii="Times New Roman" w:hAnsi="Times New Roman"/>
          <w:sz w:val="20"/>
        </w:rPr>
        <w:t>мақсатына</w:t>
      </w:r>
      <w:proofErr w:type="spellEnd"/>
      <w:r w:rsidRPr="004C74EC">
        <w:rPr>
          <w:rFonts w:ascii="Times New Roman" w:hAnsi="Times New Roman"/>
          <w:sz w:val="20"/>
        </w:rPr>
        <w:t xml:space="preserve"> </w:t>
      </w:r>
      <w:proofErr w:type="spellStart"/>
      <w:r w:rsidRPr="004C74EC">
        <w:rPr>
          <w:rFonts w:ascii="Times New Roman" w:hAnsi="Times New Roman"/>
          <w:sz w:val="20"/>
        </w:rPr>
        <w:t>жетті</w:t>
      </w:r>
      <w:proofErr w:type="spellEnd"/>
      <w:r w:rsidRPr="004C74EC">
        <w:rPr>
          <w:rFonts w:ascii="Times New Roman" w:hAnsi="Times New Roman"/>
          <w:sz w:val="20"/>
        </w:rPr>
        <w:t>.</w:t>
      </w:r>
    </w:p>
    <w:p w:rsidR="007428F1" w:rsidRPr="004C74EC" w:rsidRDefault="007428F1" w:rsidP="007428F1">
      <w:pPr>
        <w:pStyle w:val="a4"/>
        <w:rPr>
          <w:rFonts w:ascii="Times New Roman" w:hAnsi="Times New Roman"/>
          <w:sz w:val="20"/>
          <w:lang w:val="kk-KZ"/>
        </w:rPr>
      </w:pPr>
    </w:p>
    <w:p w:rsidR="007428F1" w:rsidRPr="004C74EC" w:rsidRDefault="007428F1" w:rsidP="007428F1">
      <w:pPr>
        <w:pStyle w:val="a4"/>
        <w:rPr>
          <w:rFonts w:ascii="Times New Roman" w:hAnsi="Times New Roman"/>
          <w:sz w:val="20"/>
          <w:lang w:val="kk-KZ"/>
        </w:rPr>
      </w:pPr>
    </w:p>
    <w:p w:rsidR="007428F1" w:rsidRDefault="007428F1">
      <w:pPr>
        <w:rPr>
          <w:lang w:val="kk-KZ"/>
        </w:rPr>
      </w:pPr>
    </w:p>
    <w:p w:rsidR="007428F1" w:rsidRDefault="007428F1">
      <w:pPr>
        <w:rPr>
          <w:lang w:val="kk-KZ"/>
        </w:rPr>
      </w:pPr>
    </w:p>
    <w:p w:rsidR="007428F1" w:rsidRDefault="007428F1">
      <w:pPr>
        <w:rPr>
          <w:lang w:val="kk-KZ"/>
        </w:rPr>
      </w:pPr>
    </w:p>
    <w:p w:rsidR="007428F1" w:rsidRDefault="007428F1">
      <w:pPr>
        <w:rPr>
          <w:lang w:val="kk-KZ"/>
        </w:rPr>
      </w:pPr>
    </w:p>
    <w:p w:rsidR="007428F1" w:rsidRDefault="007428F1">
      <w:pPr>
        <w:rPr>
          <w:lang w:val="kk-KZ"/>
        </w:rPr>
      </w:pPr>
    </w:p>
    <w:p w:rsidR="007428F1" w:rsidRDefault="007428F1">
      <w:pPr>
        <w:rPr>
          <w:lang w:val="kk-KZ"/>
        </w:rPr>
      </w:pPr>
    </w:p>
    <w:p w:rsidR="007428F1" w:rsidRPr="00DA1A35" w:rsidRDefault="007428F1">
      <w:pPr>
        <w:rPr>
          <w:lang w:val="kk-KZ"/>
        </w:rPr>
      </w:pPr>
    </w:p>
    <w:sectPr w:rsidR="007428F1" w:rsidRPr="00DA1A35" w:rsidSect="00DA1A35">
      <w:pgSz w:w="11906" w:h="16838"/>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F45"/>
    <w:rsid w:val="0000202D"/>
    <w:rsid w:val="00004134"/>
    <w:rsid w:val="0001703F"/>
    <w:rsid w:val="000178E1"/>
    <w:rsid w:val="00022B15"/>
    <w:rsid w:val="0002357F"/>
    <w:rsid w:val="00023B75"/>
    <w:rsid w:val="000250CB"/>
    <w:rsid w:val="0002722E"/>
    <w:rsid w:val="00032DE0"/>
    <w:rsid w:val="0003639B"/>
    <w:rsid w:val="000364D3"/>
    <w:rsid w:val="00037A83"/>
    <w:rsid w:val="00044EDA"/>
    <w:rsid w:val="000452B8"/>
    <w:rsid w:val="0005290A"/>
    <w:rsid w:val="0005341A"/>
    <w:rsid w:val="00054475"/>
    <w:rsid w:val="00055A30"/>
    <w:rsid w:val="00055C3A"/>
    <w:rsid w:val="00063ED5"/>
    <w:rsid w:val="00064D38"/>
    <w:rsid w:val="0007488A"/>
    <w:rsid w:val="000758A3"/>
    <w:rsid w:val="00076CC5"/>
    <w:rsid w:val="00082599"/>
    <w:rsid w:val="000835D5"/>
    <w:rsid w:val="00084A52"/>
    <w:rsid w:val="00085002"/>
    <w:rsid w:val="00085462"/>
    <w:rsid w:val="00085A6F"/>
    <w:rsid w:val="000862B9"/>
    <w:rsid w:val="000873B4"/>
    <w:rsid w:val="00087E80"/>
    <w:rsid w:val="000908D7"/>
    <w:rsid w:val="00091EB5"/>
    <w:rsid w:val="00096DE3"/>
    <w:rsid w:val="00097982"/>
    <w:rsid w:val="000A47DE"/>
    <w:rsid w:val="000A5972"/>
    <w:rsid w:val="000A671F"/>
    <w:rsid w:val="000B02FA"/>
    <w:rsid w:val="000B083F"/>
    <w:rsid w:val="000B2516"/>
    <w:rsid w:val="000B454F"/>
    <w:rsid w:val="000B4BED"/>
    <w:rsid w:val="000B7414"/>
    <w:rsid w:val="000C1AF2"/>
    <w:rsid w:val="000C3DDA"/>
    <w:rsid w:val="000C3F95"/>
    <w:rsid w:val="000C4A00"/>
    <w:rsid w:val="000C7DB4"/>
    <w:rsid w:val="000C7FF0"/>
    <w:rsid w:val="000D0FEF"/>
    <w:rsid w:val="000D3248"/>
    <w:rsid w:val="000D62C0"/>
    <w:rsid w:val="000D7406"/>
    <w:rsid w:val="000E20E2"/>
    <w:rsid w:val="000E3794"/>
    <w:rsid w:val="000E4DCA"/>
    <w:rsid w:val="000E7BE7"/>
    <w:rsid w:val="000F0540"/>
    <w:rsid w:val="000F0F96"/>
    <w:rsid w:val="000F18AD"/>
    <w:rsid w:val="000F3381"/>
    <w:rsid w:val="0010149C"/>
    <w:rsid w:val="001058CA"/>
    <w:rsid w:val="00105CB1"/>
    <w:rsid w:val="00111226"/>
    <w:rsid w:val="00112BF1"/>
    <w:rsid w:val="0011317D"/>
    <w:rsid w:val="0011328B"/>
    <w:rsid w:val="001147DE"/>
    <w:rsid w:val="001153C0"/>
    <w:rsid w:val="001175ED"/>
    <w:rsid w:val="001202DE"/>
    <w:rsid w:val="001318CF"/>
    <w:rsid w:val="00131CE2"/>
    <w:rsid w:val="00133489"/>
    <w:rsid w:val="00134DDD"/>
    <w:rsid w:val="0013752C"/>
    <w:rsid w:val="001446BC"/>
    <w:rsid w:val="00144F92"/>
    <w:rsid w:val="0015045E"/>
    <w:rsid w:val="00152263"/>
    <w:rsid w:val="001529FC"/>
    <w:rsid w:val="00155FC9"/>
    <w:rsid w:val="00166713"/>
    <w:rsid w:val="00167070"/>
    <w:rsid w:val="00167C40"/>
    <w:rsid w:val="00171557"/>
    <w:rsid w:val="00173CAF"/>
    <w:rsid w:val="00174ACC"/>
    <w:rsid w:val="00175244"/>
    <w:rsid w:val="0017626A"/>
    <w:rsid w:val="001807F8"/>
    <w:rsid w:val="00183FCF"/>
    <w:rsid w:val="00184210"/>
    <w:rsid w:val="0018654D"/>
    <w:rsid w:val="001865AC"/>
    <w:rsid w:val="00187EEF"/>
    <w:rsid w:val="00187FE9"/>
    <w:rsid w:val="00190ACE"/>
    <w:rsid w:val="00196CD0"/>
    <w:rsid w:val="001975E4"/>
    <w:rsid w:val="00197C86"/>
    <w:rsid w:val="001A12F8"/>
    <w:rsid w:val="001A663D"/>
    <w:rsid w:val="001B0B5B"/>
    <w:rsid w:val="001B0BBE"/>
    <w:rsid w:val="001B5563"/>
    <w:rsid w:val="001B5901"/>
    <w:rsid w:val="001C1089"/>
    <w:rsid w:val="001C539A"/>
    <w:rsid w:val="001C705B"/>
    <w:rsid w:val="001C7B7F"/>
    <w:rsid w:val="001D0FD6"/>
    <w:rsid w:val="001D1519"/>
    <w:rsid w:val="001D247A"/>
    <w:rsid w:val="001D4BFD"/>
    <w:rsid w:val="001E0523"/>
    <w:rsid w:val="001E1FF8"/>
    <w:rsid w:val="001E75C1"/>
    <w:rsid w:val="001F21CC"/>
    <w:rsid w:val="001F2872"/>
    <w:rsid w:val="001F4437"/>
    <w:rsid w:val="001F4E9A"/>
    <w:rsid w:val="001F5A2B"/>
    <w:rsid w:val="001F7E62"/>
    <w:rsid w:val="00201691"/>
    <w:rsid w:val="00204DBE"/>
    <w:rsid w:val="00204DED"/>
    <w:rsid w:val="0021019E"/>
    <w:rsid w:val="00212AE3"/>
    <w:rsid w:val="00215B7B"/>
    <w:rsid w:val="0021775F"/>
    <w:rsid w:val="00223DBF"/>
    <w:rsid w:val="00227CB3"/>
    <w:rsid w:val="0023489F"/>
    <w:rsid w:val="00234A89"/>
    <w:rsid w:val="00237477"/>
    <w:rsid w:val="00237EBA"/>
    <w:rsid w:val="0024082F"/>
    <w:rsid w:val="00246301"/>
    <w:rsid w:val="002468F2"/>
    <w:rsid w:val="002521A0"/>
    <w:rsid w:val="002538AD"/>
    <w:rsid w:val="00254F7C"/>
    <w:rsid w:val="002605CE"/>
    <w:rsid w:val="00266BB0"/>
    <w:rsid w:val="002764C8"/>
    <w:rsid w:val="00277257"/>
    <w:rsid w:val="00280721"/>
    <w:rsid w:val="00281CA5"/>
    <w:rsid w:val="0028221F"/>
    <w:rsid w:val="00282849"/>
    <w:rsid w:val="0028377C"/>
    <w:rsid w:val="00290D17"/>
    <w:rsid w:val="0029240F"/>
    <w:rsid w:val="0029243F"/>
    <w:rsid w:val="002933A6"/>
    <w:rsid w:val="00293803"/>
    <w:rsid w:val="002955B4"/>
    <w:rsid w:val="00297B9A"/>
    <w:rsid w:val="002A3394"/>
    <w:rsid w:val="002B09A8"/>
    <w:rsid w:val="002B0DD1"/>
    <w:rsid w:val="002B6338"/>
    <w:rsid w:val="002B767D"/>
    <w:rsid w:val="002B7782"/>
    <w:rsid w:val="002B7BF2"/>
    <w:rsid w:val="002C1D79"/>
    <w:rsid w:val="002C4AE8"/>
    <w:rsid w:val="002C50CF"/>
    <w:rsid w:val="002C5AE3"/>
    <w:rsid w:val="002C61CA"/>
    <w:rsid w:val="002D539C"/>
    <w:rsid w:val="002D6845"/>
    <w:rsid w:val="002E01A2"/>
    <w:rsid w:val="002E0FF2"/>
    <w:rsid w:val="002E3D73"/>
    <w:rsid w:val="002E5AA6"/>
    <w:rsid w:val="002F1629"/>
    <w:rsid w:val="002F3F7C"/>
    <w:rsid w:val="00303EFA"/>
    <w:rsid w:val="00306555"/>
    <w:rsid w:val="003067A3"/>
    <w:rsid w:val="00306C1C"/>
    <w:rsid w:val="00307F35"/>
    <w:rsid w:val="00311D70"/>
    <w:rsid w:val="003135C0"/>
    <w:rsid w:val="00314798"/>
    <w:rsid w:val="00320F61"/>
    <w:rsid w:val="00321303"/>
    <w:rsid w:val="0032320A"/>
    <w:rsid w:val="003252F2"/>
    <w:rsid w:val="00327AA1"/>
    <w:rsid w:val="00327C8E"/>
    <w:rsid w:val="00330C0C"/>
    <w:rsid w:val="00332B5A"/>
    <w:rsid w:val="00334155"/>
    <w:rsid w:val="00334915"/>
    <w:rsid w:val="003357C2"/>
    <w:rsid w:val="00336F44"/>
    <w:rsid w:val="00341E4F"/>
    <w:rsid w:val="00343081"/>
    <w:rsid w:val="00345568"/>
    <w:rsid w:val="003458D5"/>
    <w:rsid w:val="00345A3B"/>
    <w:rsid w:val="00346A67"/>
    <w:rsid w:val="00346B3C"/>
    <w:rsid w:val="00351DA6"/>
    <w:rsid w:val="003553BA"/>
    <w:rsid w:val="00362F13"/>
    <w:rsid w:val="0036517A"/>
    <w:rsid w:val="003661D6"/>
    <w:rsid w:val="0036629E"/>
    <w:rsid w:val="00374A24"/>
    <w:rsid w:val="00375990"/>
    <w:rsid w:val="00380296"/>
    <w:rsid w:val="0038299A"/>
    <w:rsid w:val="00385798"/>
    <w:rsid w:val="00391ABC"/>
    <w:rsid w:val="00391F58"/>
    <w:rsid w:val="003928EB"/>
    <w:rsid w:val="003977AC"/>
    <w:rsid w:val="00397B97"/>
    <w:rsid w:val="003A0C24"/>
    <w:rsid w:val="003A227A"/>
    <w:rsid w:val="003A32C2"/>
    <w:rsid w:val="003A5A2E"/>
    <w:rsid w:val="003A6A87"/>
    <w:rsid w:val="003B3238"/>
    <w:rsid w:val="003B49D1"/>
    <w:rsid w:val="003B64C1"/>
    <w:rsid w:val="003C3EB3"/>
    <w:rsid w:val="003C415C"/>
    <w:rsid w:val="003C4FA8"/>
    <w:rsid w:val="003D0C3B"/>
    <w:rsid w:val="003D2987"/>
    <w:rsid w:val="003E5924"/>
    <w:rsid w:val="003E639A"/>
    <w:rsid w:val="003E63D2"/>
    <w:rsid w:val="003F684A"/>
    <w:rsid w:val="003F69BC"/>
    <w:rsid w:val="003F79CC"/>
    <w:rsid w:val="00401AA1"/>
    <w:rsid w:val="004048CD"/>
    <w:rsid w:val="004057FD"/>
    <w:rsid w:val="00405F71"/>
    <w:rsid w:val="0040760A"/>
    <w:rsid w:val="00407AEF"/>
    <w:rsid w:val="00411272"/>
    <w:rsid w:val="00411D9A"/>
    <w:rsid w:val="00412EA2"/>
    <w:rsid w:val="00415928"/>
    <w:rsid w:val="004174DB"/>
    <w:rsid w:val="00420434"/>
    <w:rsid w:val="00421438"/>
    <w:rsid w:val="0042309E"/>
    <w:rsid w:val="00423E8F"/>
    <w:rsid w:val="00424F73"/>
    <w:rsid w:val="00426119"/>
    <w:rsid w:val="00426AC5"/>
    <w:rsid w:val="00427B7B"/>
    <w:rsid w:val="00432CBA"/>
    <w:rsid w:val="00433F82"/>
    <w:rsid w:val="0043675C"/>
    <w:rsid w:val="00443EF1"/>
    <w:rsid w:val="0044422C"/>
    <w:rsid w:val="00445037"/>
    <w:rsid w:val="00447B43"/>
    <w:rsid w:val="004520A4"/>
    <w:rsid w:val="00452994"/>
    <w:rsid w:val="00455FE5"/>
    <w:rsid w:val="00457BEF"/>
    <w:rsid w:val="004648A8"/>
    <w:rsid w:val="004670C3"/>
    <w:rsid w:val="00473C4D"/>
    <w:rsid w:val="004753F0"/>
    <w:rsid w:val="00475564"/>
    <w:rsid w:val="0047579A"/>
    <w:rsid w:val="004760B7"/>
    <w:rsid w:val="00476BE1"/>
    <w:rsid w:val="00481724"/>
    <w:rsid w:val="0048581B"/>
    <w:rsid w:val="00486FD4"/>
    <w:rsid w:val="0049113F"/>
    <w:rsid w:val="0049160A"/>
    <w:rsid w:val="00492A32"/>
    <w:rsid w:val="00495141"/>
    <w:rsid w:val="004A072F"/>
    <w:rsid w:val="004A0DB0"/>
    <w:rsid w:val="004A1491"/>
    <w:rsid w:val="004A489D"/>
    <w:rsid w:val="004B4F62"/>
    <w:rsid w:val="004B795B"/>
    <w:rsid w:val="004C2CF5"/>
    <w:rsid w:val="004C445B"/>
    <w:rsid w:val="004D2F20"/>
    <w:rsid w:val="004D579D"/>
    <w:rsid w:val="004E1C96"/>
    <w:rsid w:val="004E38CE"/>
    <w:rsid w:val="004E3FAA"/>
    <w:rsid w:val="004F2B48"/>
    <w:rsid w:val="004F2CB3"/>
    <w:rsid w:val="004F4E50"/>
    <w:rsid w:val="004F5F5E"/>
    <w:rsid w:val="00500D63"/>
    <w:rsid w:val="00501390"/>
    <w:rsid w:val="005038A2"/>
    <w:rsid w:val="00507BD6"/>
    <w:rsid w:val="00513E96"/>
    <w:rsid w:val="00514763"/>
    <w:rsid w:val="00516EAA"/>
    <w:rsid w:val="00522948"/>
    <w:rsid w:val="005241FF"/>
    <w:rsid w:val="0052528F"/>
    <w:rsid w:val="00530834"/>
    <w:rsid w:val="005364AA"/>
    <w:rsid w:val="005415CA"/>
    <w:rsid w:val="0054217A"/>
    <w:rsid w:val="005433E7"/>
    <w:rsid w:val="00552373"/>
    <w:rsid w:val="00552EF1"/>
    <w:rsid w:val="0055747B"/>
    <w:rsid w:val="00562FEF"/>
    <w:rsid w:val="00563DFC"/>
    <w:rsid w:val="005649D3"/>
    <w:rsid w:val="00566E8F"/>
    <w:rsid w:val="005707A9"/>
    <w:rsid w:val="00572401"/>
    <w:rsid w:val="00575A31"/>
    <w:rsid w:val="00581140"/>
    <w:rsid w:val="00584A1E"/>
    <w:rsid w:val="005910D3"/>
    <w:rsid w:val="00592615"/>
    <w:rsid w:val="00592D58"/>
    <w:rsid w:val="00593A3D"/>
    <w:rsid w:val="005977E2"/>
    <w:rsid w:val="005A0D6C"/>
    <w:rsid w:val="005A1D14"/>
    <w:rsid w:val="005A2987"/>
    <w:rsid w:val="005B01E6"/>
    <w:rsid w:val="005B1D82"/>
    <w:rsid w:val="005C1335"/>
    <w:rsid w:val="005C1D03"/>
    <w:rsid w:val="005C6EFC"/>
    <w:rsid w:val="005D0B81"/>
    <w:rsid w:val="005D2CB7"/>
    <w:rsid w:val="005D5703"/>
    <w:rsid w:val="005D6453"/>
    <w:rsid w:val="005E0987"/>
    <w:rsid w:val="005E3D62"/>
    <w:rsid w:val="005E7A32"/>
    <w:rsid w:val="005F0A3C"/>
    <w:rsid w:val="005F186D"/>
    <w:rsid w:val="005F2055"/>
    <w:rsid w:val="005F21AD"/>
    <w:rsid w:val="00603DFD"/>
    <w:rsid w:val="00611918"/>
    <w:rsid w:val="00612157"/>
    <w:rsid w:val="00614F4D"/>
    <w:rsid w:val="00617FB3"/>
    <w:rsid w:val="00630F24"/>
    <w:rsid w:val="00631CB8"/>
    <w:rsid w:val="006365CE"/>
    <w:rsid w:val="00640491"/>
    <w:rsid w:val="006414A1"/>
    <w:rsid w:val="006431CE"/>
    <w:rsid w:val="00644001"/>
    <w:rsid w:val="006440A4"/>
    <w:rsid w:val="0064487E"/>
    <w:rsid w:val="00651D56"/>
    <w:rsid w:val="006536DF"/>
    <w:rsid w:val="00657CAE"/>
    <w:rsid w:val="00660558"/>
    <w:rsid w:val="00662554"/>
    <w:rsid w:val="00665F23"/>
    <w:rsid w:val="00666316"/>
    <w:rsid w:val="00667D26"/>
    <w:rsid w:val="006706C1"/>
    <w:rsid w:val="0067336E"/>
    <w:rsid w:val="00673CC9"/>
    <w:rsid w:val="00683731"/>
    <w:rsid w:val="00686153"/>
    <w:rsid w:val="006900FE"/>
    <w:rsid w:val="00691998"/>
    <w:rsid w:val="0069382B"/>
    <w:rsid w:val="006953D6"/>
    <w:rsid w:val="00697409"/>
    <w:rsid w:val="006A3A87"/>
    <w:rsid w:val="006A5BE2"/>
    <w:rsid w:val="006A66FE"/>
    <w:rsid w:val="006B07CC"/>
    <w:rsid w:val="006B16C8"/>
    <w:rsid w:val="006B24A7"/>
    <w:rsid w:val="006B4A76"/>
    <w:rsid w:val="006B5451"/>
    <w:rsid w:val="006B68A4"/>
    <w:rsid w:val="006B7542"/>
    <w:rsid w:val="006C2CA2"/>
    <w:rsid w:val="006C52C7"/>
    <w:rsid w:val="006D1258"/>
    <w:rsid w:val="006D1402"/>
    <w:rsid w:val="006D1A0D"/>
    <w:rsid w:val="006D2761"/>
    <w:rsid w:val="006D41A9"/>
    <w:rsid w:val="006D6282"/>
    <w:rsid w:val="006E6518"/>
    <w:rsid w:val="006F35CA"/>
    <w:rsid w:val="006F4E40"/>
    <w:rsid w:val="006F6104"/>
    <w:rsid w:val="006F6DB4"/>
    <w:rsid w:val="007002FE"/>
    <w:rsid w:val="0070073A"/>
    <w:rsid w:val="00706E12"/>
    <w:rsid w:val="00710924"/>
    <w:rsid w:val="007117C8"/>
    <w:rsid w:val="00720FB8"/>
    <w:rsid w:val="0072319E"/>
    <w:rsid w:val="007233C8"/>
    <w:rsid w:val="0073381B"/>
    <w:rsid w:val="0073606B"/>
    <w:rsid w:val="0073720F"/>
    <w:rsid w:val="00742842"/>
    <w:rsid w:val="007428F1"/>
    <w:rsid w:val="00747DB9"/>
    <w:rsid w:val="0075656E"/>
    <w:rsid w:val="00760DB2"/>
    <w:rsid w:val="007614CD"/>
    <w:rsid w:val="00762FE7"/>
    <w:rsid w:val="00763D1B"/>
    <w:rsid w:val="00763DFE"/>
    <w:rsid w:val="00764314"/>
    <w:rsid w:val="00764C05"/>
    <w:rsid w:val="00767B17"/>
    <w:rsid w:val="0077076D"/>
    <w:rsid w:val="00770E2A"/>
    <w:rsid w:val="0077321D"/>
    <w:rsid w:val="00777F40"/>
    <w:rsid w:val="00780004"/>
    <w:rsid w:val="00787B81"/>
    <w:rsid w:val="00790EEF"/>
    <w:rsid w:val="00790FDE"/>
    <w:rsid w:val="00791A0F"/>
    <w:rsid w:val="0079620D"/>
    <w:rsid w:val="007A133C"/>
    <w:rsid w:val="007A2106"/>
    <w:rsid w:val="007A65A5"/>
    <w:rsid w:val="007B0C08"/>
    <w:rsid w:val="007B1210"/>
    <w:rsid w:val="007B4078"/>
    <w:rsid w:val="007B417F"/>
    <w:rsid w:val="007C0723"/>
    <w:rsid w:val="007C130F"/>
    <w:rsid w:val="007C1B81"/>
    <w:rsid w:val="007C1C5B"/>
    <w:rsid w:val="007C282D"/>
    <w:rsid w:val="007C3368"/>
    <w:rsid w:val="007C38FC"/>
    <w:rsid w:val="007D18B1"/>
    <w:rsid w:val="007D25A3"/>
    <w:rsid w:val="007D5C20"/>
    <w:rsid w:val="007D67B7"/>
    <w:rsid w:val="007D69BC"/>
    <w:rsid w:val="007E0EE8"/>
    <w:rsid w:val="007E3644"/>
    <w:rsid w:val="007E3D30"/>
    <w:rsid w:val="007E417D"/>
    <w:rsid w:val="007E44A5"/>
    <w:rsid w:val="007E555F"/>
    <w:rsid w:val="007E5ADC"/>
    <w:rsid w:val="007E7830"/>
    <w:rsid w:val="007F24B4"/>
    <w:rsid w:val="007F2D36"/>
    <w:rsid w:val="007F5FFF"/>
    <w:rsid w:val="007F6B2E"/>
    <w:rsid w:val="008007FF"/>
    <w:rsid w:val="0080175D"/>
    <w:rsid w:val="00802DBC"/>
    <w:rsid w:val="008039C8"/>
    <w:rsid w:val="00806907"/>
    <w:rsid w:val="008071C8"/>
    <w:rsid w:val="008071EA"/>
    <w:rsid w:val="00807ADC"/>
    <w:rsid w:val="0081784E"/>
    <w:rsid w:val="0082020F"/>
    <w:rsid w:val="00820A5F"/>
    <w:rsid w:val="00820DD3"/>
    <w:rsid w:val="00821DB0"/>
    <w:rsid w:val="00822A3E"/>
    <w:rsid w:val="008246B4"/>
    <w:rsid w:val="0082496D"/>
    <w:rsid w:val="0082671D"/>
    <w:rsid w:val="00830D1F"/>
    <w:rsid w:val="00831B49"/>
    <w:rsid w:val="0083249E"/>
    <w:rsid w:val="00834615"/>
    <w:rsid w:val="0083518D"/>
    <w:rsid w:val="00841BF5"/>
    <w:rsid w:val="00843632"/>
    <w:rsid w:val="00844E6A"/>
    <w:rsid w:val="008451E4"/>
    <w:rsid w:val="0085110A"/>
    <w:rsid w:val="008614A9"/>
    <w:rsid w:val="00861AD7"/>
    <w:rsid w:val="00864FDA"/>
    <w:rsid w:val="00876D57"/>
    <w:rsid w:val="0088012B"/>
    <w:rsid w:val="008813D2"/>
    <w:rsid w:val="00882D97"/>
    <w:rsid w:val="00885FC8"/>
    <w:rsid w:val="008922C5"/>
    <w:rsid w:val="00893C02"/>
    <w:rsid w:val="00894489"/>
    <w:rsid w:val="008A1CF1"/>
    <w:rsid w:val="008A55F7"/>
    <w:rsid w:val="008A5781"/>
    <w:rsid w:val="008A6F1A"/>
    <w:rsid w:val="008A7CE3"/>
    <w:rsid w:val="008B67A9"/>
    <w:rsid w:val="008C33E9"/>
    <w:rsid w:val="008C5728"/>
    <w:rsid w:val="008C69E3"/>
    <w:rsid w:val="008C71F7"/>
    <w:rsid w:val="008D0239"/>
    <w:rsid w:val="008D3551"/>
    <w:rsid w:val="008D3B66"/>
    <w:rsid w:val="008D5FDB"/>
    <w:rsid w:val="008E08D3"/>
    <w:rsid w:val="008E1193"/>
    <w:rsid w:val="008E379D"/>
    <w:rsid w:val="008E3CE0"/>
    <w:rsid w:val="008E55A7"/>
    <w:rsid w:val="008E59C0"/>
    <w:rsid w:val="008F0AE0"/>
    <w:rsid w:val="008F28FE"/>
    <w:rsid w:val="008F60C8"/>
    <w:rsid w:val="009006E4"/>
    <w:rsid w:val="00900BCF"/>
    <w:rsid w:val="00901977"/>
    <w:rsid w:val="009022A7"/>
    <w:rsid w:val="00902C6F"/>
    <w:rsid w:val="0090323B"/>
    <w:rsid w:val="009049DF"/>
    <w:rsid w:val="009104C2"/>
    <w:rsid w:val="00910BCF"/>
    <w:rsid w:val="00913013"/>
    <w:rsid w:val="00913129"/>
    <w:rsid w:val="009141C7"/>
    <w:rsid w:val="0092204C"/>
    <w:rsid w:val="0092224A"/>
    <w:rsid w:val="00922CAC"/>
    <w:rsid w:val="00923C79"/>
    <w:rsid w:val="00925B01"/>
    <w:rsid w:val="009279EA"/>
    <w:rsid w:val="00931601"/>
    <w:rsid w:val="0093257F"/>
    <w:rsid w:val="0093583A"/>
    <w:rsid w:val="00940C0F"/>
    <w:rsid w:val="009410A0"/>
    <w:rsid w:val="009439FF"/>
    <w:rsid w:val="00946DC0"/>
    <w:rsid w:val="00951972"/>
    <w:rsid w:val="00953D74"/>
    <w:rsid w:val="00954AB4"/>
    <w:rsid w:val="009551A3"/>
    <w:rsid w:val="00956638"/>
    <w:rsid w:val="00956A2D"/>
    <w:rsid w:val="00957536"/>
    <w:rsid w:val="00960B90"/>
    <w:rsid w:val="0096792E"/>
    <w:rsid w:val="00970CCE"/>
    <w:rsid w:val="00975CEC"/>
    <w:rsid w:val="009773BC"/>
    <w:rsid w:val="00980192"/>
    <w:rsid w:val="00981D5D"/>
    <w:rsid w:val="009827E6"/>
    <w:rsid w:val="0098623E"/>
    <w:rsid w:val="00990EDF"/>
    <w:rsid w:val="009A10DF"/>
    <w:rsid w:val="009A1E13"/>
    <w:rsid w:val="009B0322"/>
    <w:rsid w:val="009B31C7"/>
    <w:rsid w:val="009C10CA"/>
    <w:rsid w:val="009C73B4"/>
    <w:rsid w:val="009D0AFB"/>
    <w:rsid w:val="009E1040"/>
    <w:rsid w:val="009E25CE"/>
    <w:rsid w:val="009E2740"/>
    <w:rsid w:val="009F5E0A"/>
    <w:rsid w:val="009F6757"/>
    <w:rsid w:val="00A006B8"/>
    <w:rsid w:val="00A02934"/>
    <w:rsid w:val="00A04AA0"/>
    <w:rsid w:val="00A12DF1"/>
    <w:rsid w:val="00A13CAE"/>
    <w:rsid w:val="00A1788A"/>
    <w:rsid w:val="00A178EF"/>
    <w:rsid w:val="00A17A9D"/>
    <w:rsid w:val="00A22038"/>
    <w:rsid w:val="00A23EFB"/>
    <w:rsid w:val="00A24A80"/>
    <w:rsid w:val="00A24E17"/>
    <w:rsid w:val="00A40970"/>
    <w:rsid w:val="00A43703"/>
    <w:rsid w:val="00A44FAB"/>
    <w:rsid w:val="00A5548E"/>
    <w:rsid w:val="00A55934"/>
    <w:rsid w:val="00A55D29"/>
    <w:rsid w:val="00A61B48"/>
    <w:rsid w:val="00A61DAB"/>
    <w:rsid w:val="00A61EF0"/>
    <w:rsid w:val="00A6729B"/>
    <w:rsid w:val="00A73AB9"/>
    <w:rsid w:val="00A743C8"/>
    <w:rsid w:val="00A769F7"/>
    <w:rsid w:val="00A773BA"/>
    <w:rsid w:val="00A8286D"/>
    <w:rsid w:val="00A828E4"/>
    <w:rsid w:val="00A86770"/>
    <w:rsid w:val="00A913A6"/>
    <w:rsid w:val="00A9527E"/>
    <w:rsid w:val="00A95AFB"/>
    <w:rsid w:val="00A96260"/>
    <w:rsid w:val="00A9632C"/>
    <w:rsid w:val="00AA0B15"/>
    <w:rsid w:val="00AA30C1"/>
    <w:rsid w:val="00AA500A"/>
    <w:rsid w:val="00AA6E2B"/>
    <w:rsid w:val="00AB0711"/>
    <w:rsid w:val="00AB3AAD"/>
    <w:rsid w:val="00AB534E"/>
    <w:rsid w:val="00AB7164"/>
    <w:rsid w:val="00AC5029"/>
    <w:rsid w:val="00AD518D"/>
    <w:rsid w:val="00AE3634"/>
    <w:rsid w:val="00AE3901"/>
    <w:rsid w:val="00AE3DF8"/>
    <w:rsid w:val="00AE5404"/>
    <w:rsid w:val="00AE7FCA"/>
    <w:rsid w:val="00AF2A3A"/>
    <w:rsid w:val="00AF49F5"/>
    <w:rsid w:val="00AF61E4"/>
    <w:rsid w:val="00B028BE"/>
    <w:rsid w:val="00B07B7C"/>
    <w:rsid w:val="00B1201B"/>
    <w:rsid w:val="00B125ED"/>
    <w:rsid w:val="00B1386B"/>
    <w:rsid w:val="00B13D53"/>
    <w:rsid w:val="00B16809"/>
    <w:rsid w:val="00B171A0"/>
    <w:rsid w:val="00B20523"/>
    <w:rsid w:val="00B2317A"/>
    <w:rsid w:val="00B3229D"/>
    <w:rsid w:val="00B33F45"/>
    <w:rsid w:val="00B356EC"/>
    <w:rsid w:val="00B37C9F"/>
    <w:rsid w:val="00B400A3"/>
    <w:rsid w:val="00B42F98"/>
    <w:rsid w:val="00B451D0"/>
    <w:rsid w:val="00B468C3"/>
    <w:rsid w:val="00B50BBA"/>
    <w:rsid w:val="00B52376"/>
    <w:rsid w:val="00B528A2"/>
    <w:rsid w:val="00B543D4"/>
    <w:rsid w:val="00B56322"/>
    <w:rsid w:val="00B638ED"/>
    <w:rsid w:val="00B71040"/>
    <w:rsid w:val="00B72D59"/>
    <w:rsid w:val="00B767C6"/>
    <w:rsid w:val="00B7772D"/>
    <w:rsid w:val="00B8350B"/>
    <w:rsid w:val="00B84A0E"/>
    <w:rsid w:val="00B8710C"/>
    <w:rsid w:val="00B9080A"/>
    <w:rsid w:val="00B9387B"/>
    <w:rsid w:val="00B9485A"/>
    <w:rsid w:val="00B95B81"/>
    <w:rsid w:val="00BA1305"/>
    <w:rsid w:val="00BA42D5"/>
    <w:rsid w:val="00BA7BA6"/>
    <w:rsid w:val="00BB137A"/>
    <w:rsid w:val="00BB626D"/>
    <w:rsid w:val="00BB6B5A"/>
    <w:rsid w:val="00BB7E45"/>
    <w:rsid w:val="00BC4EE3"/>
    <w:rsid w:val="00BC7D4A"/>
    <w:rsid w:val="00BD629A"/>
    <w:rsid w:val="00BD63F3"/>
    <w:rsid w:val="00BE0988"/>
    <w:rsid w:val="00BE1046"/>
    <w:rsid w:val="00BF38E9"/>
    <w:rsid w:val="00BF540B"/>
    <w:rsid w:val="00C0438B"/>
    <w:rsid w:val="00C07166"/>
    <w:rsid w:val="00C07E36"/>
    <w:rsid w:val="00C15DD6"/>
    <w:rsid w:val="00C21673"/>
    <w:rsid w:val="00C217BF"/>
    <w:rsid w:val="00C234B0"/>
    <w:rsid w:val="00C23EB9"/>
    <w:rsid w:val="00C242E5"/>
    <w:rsid w:val="00C248F4"/>
    <w:rsid w:val="00C27B5A"/>
    <w:rsid w:val="00C27EE4"/>
    <w:rsid w:val="00C31E7F"/>
    <w:rsid w:val="00C32C7D"/>
    <w:rsid w:val="00C32E38"/>
    <w:rsid w:val="00C364AA"/>
    <w:rsid w:val="00C42310"/>
    <w:rsid w:val="00C42424"/>
    <w:rsid w:val="00C42EE2"/>
    <w:rsid w:val="00C448AA"/>
    <w:rsid w:val="00C470A1"/>
    <w:rsid w:val="00C506B0"/>
    <w:rsid w:val="00C554DC"/>
    <w:rsid w:val="00C573E7"/>
    <w:rsid w:val="00C60AB3"/>
    <w:rsid w:val="00C63E0B"/>
    <w:rsid w:val="00C63EDA"/>
    <w:rsid w:val="00C63F87"/>
    <w:rsid w:val="00C66448"/>
    <w:rsid w:val="00C706C7"/>
    <w:rsid w:val="00C7073C"/>
    <w:rsid w:val="00C7122E"/>
    <w:rsid w:val="00C73318"/>
    <w:rsid w:val="00C7335B"/>
    <w:rsid w:val="00C766C0"/>
    <w:rsid w:val="00C81DB5"/>
    <w:rsid w:val="00C8207D"/>
    <w:rsid w:val="00C823F6"/>
    <w:rsid w:val="00C84D49"/>
    <w:rsid w:val="00C84F3E"/>
    <w:rsid w:val="00C900A0"/>
    <w:rsid w:val="00C96856"/>
    <w:rsid w:val="00C96CA3"/>
    <w:rsid w:val="00C97EA3"/>
    <w:rsid w:val="00CA10F4"/>
    <w:rsid w:val="00CA187E"/>
    <w:rsid w:val="00CA1A05"/>
    <w:rsid w:val="00CB1D8F"/>
    <w:rsid w:val="00CB4280"/>
    <w:rsid w:val="00CC0E00"/>
    <w:rsid w:val="00CC1E66"/>
    <w:rsid w:val="00CC222F"/>
    <w:rsid w:val="00CC7380"/>
    <w:rsid w:val="00CD2504"/>
    <w:rsid w:val="00CD6AC1"/>
    <w:rsid w:val="00CE1F10"/>
    <w:rsid w:val="00CE46A6"/>
    <w:rsid w:val="00CE51F7"/>
    <w:rsid w:val="00CF1E23"/>
    <w:rsid w:val="00CF1F45"/>
    <w:rsid w:val="00CF31AA"/>
    <w:rsid w:val="00CF4F0B"/>
    <w:rsid w:val="00D00412"/>
    <w:rsid w:val="00D0401D"/>
    <w:rsid w:val="00D0514A"/>
    <w:rsid w:val="00D1083D"/>
    <w:rsid w:val="00D12C11"/>
    <w:rsid w:val="00D13E21"/>
    <w:rsid w:val="00D175F1"/>
    <w:rsid w:val="00D24045"/>
    <w:rsid w:val="00D244BB"/>
    <w:rsid w:val="00D2456E"/>
    <w:rsid w:val="00D31C70"/>
    <w:rsid w:val="00D37822"/>
    <w:rsid w:val="00D37F9B"/>
    <w:rsid w:val="00D4179E"/>
    <w:rsid w:val="00D44B55"/>
    <w:rsid w:val="00D45EC6"/>
    <w:rsid w:val="00D46A23"/>
    <w:rsid w:val="00D476F0"/>
    <w:rsid w:val="00D506E0"/>
    <w:rsid w:val="00D508A9"/>
    <w:rsid w:val="00D52337"/>
    <w:rsid w:val="00D55580"/>
    <w:rsid w:val="00D571E2"/>
    <w:rsid w:val="00D6002D"/>
    <w:rsid w:val="00D60184"/>
    <w:rsid w:val="00D63245"/>
    <w:rsid w:val="00D72AEC"/>
    <w:rsid w:val="00D75268"/>
    <w:rsid w:val="00D76F12"/>
    <w:rsid w:val="00D8064E"/>
    <w:rsid w:val="00D826D2"/>
    <w:rsid w:val="00D82D5B"/>
    <w:rsid w:val="00D84C77"/>
    <w:rsid w:val="00D87E14"/>
    <w:rsid w:val="00D91621"/>
    <w:rsid w:val="00D92914"/>
    <w:rsid w:val="00D94996"/>
    <w:rsid w:val="00D95C3D"/>
    <w:rsid w:val="00D97605"/>
    <w:rsid w:val="00DA1A35"/>
    <w:rsid w:val="00DA58E0"/>
    <w:rsid w:val="00DA6ACC"/>
    <w:rsid w:val="00DA6CD2"/>
    <w:rsid w:val="00DB3D9E"/>
    <w:rsid w:val="00DB5886"/>
    <w:rsid w:val="00DC2120"/>
    <w:rsid w:val="00DC22B9"/>
    <w:rsid w:val="00DC2DBF"/>
    <w:rsid w:val="00DC3F03"/>
    <w:rsid w:val="00DC487C"/>
    <w:rsid w:val="00DC4B04"/>
    <w:rsid w:val="00DD0298"/>
    <w:rsid w:val="00DD0B80"/>
    <w:rsid w:val="00DD3443"/>
    <w:rsid w:val="00DE260C"/>
    <w:rsid w:val="00DE2BB5"/>
    <w:rsid w:val="00DE3AAA"/>
    <w:rsid w:val="00DE5C33"/>
    <w:rsid w:val="00DF0D4D"/>
    <w:rsid w:val="00DF1F86"/>
    <w:rsid w:val="00DF2612"/>
    <w:rsid w:val="00DF300E"/>
    <w:rsid w:val="00DF407E"/>
    <w:rsid w:val="00E02168"/>
    <w:rsid w:val="00E0443B"/>
    <w:rsid w:val="00E06D7A"/>
    <w:rsid w:val="00E073E2"/>
    <w:rsid w:val="00E074F3"/>
    <w:rsid w:val="00E102DF"/>
    <w:rsid w:val="00E10821"/>
    <w:rsid w:val="00E25FB4"/>
    <w:rsid w:val="00E33A11"/>
    <w:rsid w:val="00E33E1E"/>
    <w:rsid w:val="00E40A2F"/>
    <w:rsid w:val="00E4135A"/>
    <w:rsid w:val="00E413DB"/>
    <w:rsid w:val="00E44139"/>
    <w:rsid w:val="00E445EF"/>
    <w:rsid w:val="00E45245"/>
    <w:rsid w:val="00E5064D"/>
    <w:rsid w:val="00E50CA1"/>
    <w:rsid w:val="00E52D93"/>
    <w:rsid w:val="00E530DE"/>
    <w:rsid w:val="00E53CD9"/>
    <w:rsid w:val="00E5655D"/>
    <w:rsid w:val="00E56E78"/>
    <w:rsid w:val="00E604D5"/>
    <w:rsid w:val="00E60C82"/>
    <w:rsid w:val="00E63759"/>
    <w:rsid w:val="00E64712"/>
    <w:rsid w:val="00E65A94"/>
    <w:rsid w:val="00E73C2C"/>
    <w:rsid w:val="00E8014A"/>
    <w:rsid w:val="00E837C2"/>
    <w:rsid w:val="00E84EC7"/>
    <w:rsid w:val="00E854B1"/>
    <w:rsid w:val="00E8551A"/>
    <w:rsid w:val="00E94978"/>
    <w:rsid w:val="00E953DF"/>
    <w:rsid w:val="00E96FCB"/>
    <w:rsid w:val="00E96FD1"/>
    <w:rsid w:val="00E978B2"/>
    <w:rsid w:val="00E97B30"/>
    <w:rsid w:val="00EA330A"/>
    <w:rsid w:val="00EA64F9"/>
    <w:rsid w:val="00EB3ABB"/>
    <w:rsid w:val="00EB3CFA"/>
    <w:rsid w:val="00EB4144"/>
    <w:rsid w:val="00EB4274"/>
    <w:rsid w:val="00EB4703"/>
    <w:rsid w:val="00EB53AF"/>
    <w:rsid w:val="00EB5932"/>
    <w:rsid w:val="00EB68C8"/>
    <w:rsid w:val="00EC7569"/>
    <w:rsid w:val="00ED16D9"/>
    <w:rsid w:val="00ED1980"/>
    <w:rsid w:val="00ED22CE"/>
    <w:rsid w:val="00ED3910"/>
    <w:rsid w:val="00ED39A6"/>
    <w:rsid w:val="00ED4EC1"/>
    <w:rsid w:val="00ED6140"/>
    <w:rsid w:val="00EE38EF"/>
    <w:rsid w:val="00EE5508"/>
    <w:rsid w:val="00EE592F"/>
    <w:rsid w:val="00EF11F7"/>
    <w:rsid w:val="00EF6C4B"/>
    <w:rsid w:val="00F002FD"/>
    <w:rsid w:val="00F02983"/>
    <w:rsid w:val="00F02B4C"/>
    <w:rsid w:val="00F03CD7"/>
    <w:rsid w:val="00F060B5"/>
    <w:rsid w:val="00F06CBB"/>
    <w:rsid w:val="00F10206"/>
    <w:rsid w:val="00F1610F"/>
    <w:rsid w:val="00F24994"/>
    <w:rsid w:val="00F24F2B"/>
    <w:rsid w:val="00F31821"/>
    <w:rsid w:val="00F33D57"/>
    <w:rsid w:val="00F34F33"/>
    <w:rsid w:val="00F40391"/>
    <w:rsid w:val="00F43A7C"/>
    <w:rsid w:val="00F47EE9"/>
    <w:rsid w:val="00F50D20"/>
    <w:rsid w:val="00F65FC2"/>
    <w:rsid w:val="00F72996"/>
    <w:rsid w:val="00F731BF"/>
    <w:rsid w:val="00F753B6"/>
    <w:rsid w:val="00F80FD7"/>
    <w:rsid w:val="00F81517"/>
    <w:rsid w:val="00F82B48"/>
    <w:rsid w:val="00F82C3C"/>
    <w:rsid w:val="00F847A9"/>
    <w:rsid w:val="00F85FD7"/>
    <w:rsid w:val="00F860EF"/>
    <w:rsid w:val="00F86B95"/>
    <w:rsid w:val="00F9241E"/>
    <w:rsid w:val="00F93F8D"/>
    <w:rsid w:val="00F94228"/>
    <w:rsid w:val="00F9509E"/>
    <w:rsid w:val="00F97194"/>
    <w:rsid w:val="00FA02AE"/>
    <w:rsid w:val="00FA44F8"/>
    <w:rsid w:val="00FA4BA3"/>
    <w:rsid w:val="00FB1335"/>
    <w:rsid w:val="00FB1769"/>
    <w:rsid w:val="00FB2D22"/>
    <w:rsid w:val="00FD1409"/>
    <w:rsid w:val="00FD23F6"/>
    <w:rsid w:val="00FD3039"/>
    <w:rsid w:val="00FD711E"/>
    <w:rsid w:val="00FE363D"/>
    <w:rsid w:val="00FE5439"/>
    <w:rsid w:val="00FF1E87"/>
    <w:rsid w:val="00FF20B0"/>
    <w:rsid w:val="00FF72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7F36D9-5CC5-4D24-81A1-3DDE232DB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A35"/>
    <w:pPr>
      <w:spacing w:after="200" w:line="27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1A3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DA1A35"/>
    <w:pPr>
      <w:spacing w:after="0" w:line="240" w:lineRule="auto"/>
    </w:pPr>
    <w:rPr>
      <w:rFonts w:ascii="Calibri" w:eastAsia="Times New Roman" w:hAnsi="Calibri" w:cs="Times New Roman"/>
    </w:rPr>
  </w:style>
  <w:style w:type="character" w:customStyle="1" w:styleId="a5">
    <w:name w:val="Без интервала Знак"/>
    <w:link w:val="a4"/>
    <w:uiPriority w:val="1"/>
    <w:rsid w:val="00DA1A35"/>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1280</Words>
  <Characters>7299</Characters>
  <Application>Microsoft Office Word</Application>
  <DocSecurity>0</DocSecurity>
  <Lines>60</Lines>
  <Paragraphs>17</Paragraphs>
  <ScaleCrop>false</ScaleCrop>
  <Company>SPecialiST RePack</Company>
  <LinksUpToDate>false</LinksUpToDate>
  <CharactersWithSpaces>8562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Раушан</dc:creator>
  <cp:keywords/>
  <dc:description/>
  <cp:lastModifiedBy>Раушан</cp:lastModifiedBy>
  <cp:revision>4</cp:revision>
  <dcterms:created xsi:type="dcterms:W3CDTF">2020-04-27T06:50:00Z</dcterms:created>
  <dcterms:modified xsi:type="dcterms:W3CDTF">2020-05-06T14:58:00Z</dcterms:modified>
</cp:coreProperties>
</file>