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6B" w:rsidRPr="00C8356B" w:rsidRDefault="00C8356B" w:rsidP="000774D0">
      <w:pPr>
        <w:spacing w:before="0" w:beforeAutospacing="0" w:after="0" w:afterAutospacing="0" w:line="450" w:lineRule="atLeast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 xml:space="preserve">                    </w:t>
      </w:r>
      <w:r w:rsidRPr="00AA0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Ашық оқу іс-әрекетінің технологиялық картасы.</w:t>
      </w:r>
      <w:r w:rsidRPr="00AA0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br/>
        <w:t xml:space="preserve">Білім саласы: 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қатынас, таным.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</w:r>
      <w:r w:rsidRPr="00AA0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Бөлімі: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тіл дамыту, сауат ашу</w:t>
      </w:r>
      <w:r w:rsidRPr="00C8356B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, математика.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>Тақырыбы: </w:t>
      </w:r>
      <w:r w:rsidRPr="00AA0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Дыбыстар әлемі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не саяхат</w:t>
      </w:r>
      <w:r w:rsidRPr="00AA0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</w:r>
      <w:r w:rsidRPr="00AA0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Мақсаты:</w:t>
      </w:r>
      <w:r w:rsidRPr="00AA0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br/>
        <w:t>Білімділік:</w:t>
      </w:r>
      <w:r w:rsidRPr="00AA0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br/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• Дауысты және дауыссыз дыбыстарды ажыратуға үйрету.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>• Буынға бөліп айтуды дағдыландыру.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>• Жаңа білім негіздерімен таныстыру.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</w:r>
      <w:r w:rsidRPr="00AA0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Түзету-дамытушылық:</w:t>
      </w:r>
      <w:r w:rsidRPr="00AA0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br/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• Балаға дыбыстарды анық айтуға, есту арқылы ажыратуға, суреттерге негізделе отырып еркін сөйлеуге үйрету.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>• Артикуляциялық қимыл қозғалысын арттыружәне белсендіру.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>• Белсенді және енжар сөздік қорына «дауысты дыбыс», «дауыссыз дыбыс» ұғымдарын енгізу.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>• Баланың фонематикалық есту қабілетін шыңдау..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>• Дыбыстар қатарын ажыратуға үйрету.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>• Ұсақ қол саусақ қимылын арттыру.</w:t>
      </w:r>
      <w:r w:rsidRPr="00AA0F8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</w:r>
      <w:r w:rsidRPr="004D5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Тәрбиелік:</w:t>
      </w:r>
      <w:r w:rsidRPr="004D5E8A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үлкендердің сөзін тыңдауға, сыйлауға, ұқыптылыққа және тазалыққа, инабаттылыққа тәрбиелеу.</w:t>
      </w:r>
      <w:r w:rsidRPr="004D5E8A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</w:r>
      <w:r w:rsidRPr="004D5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Құрал-жабдықтар:</w:t>
      </w:r>
      <w:r w:rsidR="00DA2D46" w:rsidRPr="004D5E8A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проектор,</w:t>
      </w:r>
      <w:r w:rsidR="00DA2D4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жануарлардың </w:t>
      </w:r>
      <w:r w:rsidR="00DA2D46" w:rsidRPr="004D5E8A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дыбыстар </w:t>
      </w:r>
      <w:r w:rsidRPr="004D5E8A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, </w:t>
      </w:r>
      <w:r w:rsidRPr="00C8356B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сөйлейтін әліппе</w:t>
      </w:r>
      <w:r w:rsidRPr="004D5E8A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, артикуляциялық жаттығуға арналған перзентация,</w:t>
      </w:r>
      <w:r w:rsidRPr="00C8356B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 w:rsidR="00DA2D4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манка терапия әдісі, </w:t>
      </w:r>
      <w:r w:rsidRPr="004D5E8A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ви</w:t>
      </w:r>
      <w:r w:rsidR="00DA2D46" w:rsidRPr="004D5E8A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деослайдтар, М.Монтессори әдісі</w:t>
      </w:r>
      <w:r w:rsidRPr="004D5E8A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</w:r>
      <w:r w:rsidRPr="004D5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Билингвистикалық компонент:</w:t>
      </w:r>
      <w:r w:rsidRPr="004D5E8A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Дыбыс – звук, принцесса –ханшайым,</w:t>
      </w:r>
    </w:p>
    <w:tbl>
      <w:tblPr>
        <w:tblStyle w:val="a3"/>
        <w:tblW w:w="5777" w:type="pct"/>
        <w:tblInd w:w="-1168" w:type="dxa"/>
        <w:tblLook w:val="04A0"/>
      </w:tblPr>
      <w:tblGrid>
        <w:gridCol w:w="273"/>
        <w:gridCol w:w="2441"/>
        <w:gridCol w:w="4947"/>
        <w:gridCol w:w="6"/>
        <w:gridCol w:w="3228"/>
      </w:tblGrid>
      <w:tr w:rsidR="003F041A" w:rsidTr="007E61AE">
        <w:trPr>
          <w:gridBefore w:val="1"/>
          <w:wBefore w:w="129" w:type="pct"/>
          <w:trHeight w:val="530"/>
        </w:trPr>
        <w:tc>
          <w:tcPr>
            <w:tcW w:w="1042" w:type="pct"/>
          </w:tcPr>
          <w:p w:rsidR="00C8356B" w:rsidRPr="00C8356B" w:rsidRDefault="00C8356B" w:rsidP="00C8356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3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2306" w:type="pct"/>
          </w:tcPr>
          <w:p w:rsidR="00C8356B" w:rsidRPr="00C8356B" w:rsidRDefault="00C8356B" w:rsidP="00C83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3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1523" w:type="pct"/>
            <w:gridSpan w:val="2"/>
          </w:tcPr>
          <w:p w:rsidR="00C8356B" w:rsidRPr="00C8356B" w:rsidRDefault="00C8356B" w:rsidP="00C83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3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3F041A" w:rsidRPr="00C8356B" w:rsidTr="007E61AE">
        <w:trPr>
          <w:gridBefore w:val="1"/>
          <w:wBefore w:w="129" w:type="pct"/>
          <w:trHeight w:val="987"/>
        </w:trPr>
        <w:tc>
          <w:tcPr>
            <w:tcW w:w="1042" w:type="pct"/>
          </w:tcPr>
          <w:p w:rsidR="00C8356B" w:rsidRPr="00C55973" w:rsidRDefault="00C8356B" w:rsidP="00C8356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59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қозғаушы</w:t>
            </w:r>
          </w:p>
        </w:tc>
        <w:tc>
          <w:tcPr>
            <w:tcW w:w="2306" w:type="pct"/>
          </w:tcPr>
          <w:p w:rsidR="00C8356B" w:rsidRDefault="00C8356B" w:rsidP="00C8356B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</w:pPr>
            <w:r w:rsidRPr="00C8356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>Шаттық шеңбері:</w:t>
            </w:r>
          </w:p>
          <w:p w:rsidR="00C8356B" w:rsidRPr="00C8356B" w:rsidRDefault="00C8356B" w:rsidP="009809EB">
            <w:pPr>
              <w:spacing w:beforeAutospacing="0" w:afterAutospacing="0" w:line="45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Балалар</w:t>
            </w:r>
            <w:proofErr w:type="spellEnd"/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балалар</w:t>
            </w:r>
            <w:proofErr w:type="spellEnd"/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  <w:t>Тату-тә</w:t>
            </w:r>
            <w:proofErr w:type="gramStart"/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тт</w:t>
            </w:r>
            <w:proofErr w:type="gramEnd"/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і болыңдар.</w:t>
            </w:r>
          </w:p>
          <w:p w:rsidR="00C8356B" w:rsidRDefault="00C8356B" w:rsidP="009809EB">
            <w:pPr>
              <w:spacing w:beforeAutospacing="0" w:afterAutospacing="0" w:line="45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Достық </w:t>
            </w:r>
            <w:proofErr w:type="spellStart"/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деген</w:t>
            </w:r>
            <w:proofErr w:type="spellEnd"/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бұ</w:t>
            </w:r>
            <w:proofErr w:type="gramStart"/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</w:t>
            </w:r>
            <w:proofErr w:type="gramEnd"/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бақыт!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 </w:t>
            </w:r>
            <w:r w:rsidRPr="00C835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Достарыңды сыйлаңдар</w:t>
            </w:r>
          </w:p>
          <w:p w:rsidR="00BE7260" w:rsidRPr="00BE7260" w:rsidRDefault="00BE7260" w:rsidP="009809EB">
            <w:pPr>
              <w:spacing w:beforeAutospacing="0" w:afterAutospacing="0" w:line="45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</w:p>
          <w:p w:rsidR="006D52A9" w:rsidRDefault="006D52A9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0257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-Балалар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сіздер бүгінгі оқу іс-әрекетіне дайынсыңдар ма?</w:t>
            </w:r>
          </w:p>
          <w:p w:rsidR="006D52A9" w:rsidRDefault="006D52A9" w:rsidP="006D52A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-Айтыңдаршы маған қазір жылдың қай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lastRenderedPageBreak/>
              <w:t>мезгілі?</w:t>
            </w:r>
          </w:p>
          <w:p w:rsidR="006D52A9" w:rsidRPr="006D52A9" w:rsidRDefault="006D52A9" w:rsidP="006D52A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-Сендер тағы қандай жыл мезгілдерін білесіңдер?</w:t>
            </w:r>
          </w:p>
        </w:tc>
        <w:tc>
          <w:tcPr>
            <w:tcW w:w="1523" w:type="pct"/>
            <w:gridSpan w:val="2"/>
          </w:tcPr>
          <w:p w:rsidR="00C55973" w:rsidRDefault="00C55973" w:rsidP="00C55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56B" w:rsidRDefault="00C55973" w:rsidP="00C55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шеңберіне тұрады.Тақпақты тыңдай отырып, қайталайды,жаттап алуға тырысады.</w:t>
            </w:r>
          </w:p>
          <w:p w:rsidR="00B805DF" w:rsidRDefault="00B805DF" w:rsidP="00C55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5DF" w:rsidRDefault="00B805DF" w:rsidP="00B805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</w:t>
            </w:r>
          </w:p>
          <w:p w:rsidR="00B805DF" w:rsidRPr="00B805DF" w:rsidRDefault="00B805DF" w:rsidP="00B805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5DF" w:rsidRDefault="00B805DF" w:rsidP="00B805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мезгілі</w:t>
            </w:r>
          </w:p>
          <w:p w:rsidR="00B805DF" w:rsidRDefault="00B805DF" w:rsidP="00B805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5DF" w:rsidRPr="00B805DF" w:rsidRDefault="00B805DF" w:rsidP="00B805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5DF" w:rsidRPr="00B805DF" w:rsidRDefault="00B805DF" w:rsidP="00B805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Күз, жаз, көктем</w:t>
            </w:r>
          </w:p>
        </w:tc>
      </w:tr>
      <w:tr w:rsidR="00C55973" w:rsidRPr="00C8356B" w:rsidTr="007E61AE">
        <w:trPr>
          <w:gridBefore w:val="1"/>
          <w:wBefore w:w="129" w:type="pct"/>
          <w:trHeight w:val="2693"/>
        </w:trPr>
        <w:tc>
          <w:tcPr>
            <w:tcW w:w="1042" w:type="pct"/>
          </w:tcPr>
          <w:p w:rsidR="00C55973" w:rsidRPr="00C55973" w:rsidRDefault="00C55973" w:rsidP="00C8356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59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Іздену -ұйымдастырушы</w:t>
            </w:r>
          </w:p>
        </w:tc>
        <w:tc>
          <w:tcPr>
            <w:tcW w:w="2306" w:type="pct"/>
          </w:tcPr>
          <w:p w:rsidR="003F041A" w:rsidRDefault="003F041A" w:rsidP="000257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Балалар, бүгін біз сендермен қызықты серуенге барамыз.Отыра қойныздар, мұқият тыңдаңдар.</w:t>
            </w:r>
          </w:p>
          <w:p w:rsidR="006D52A9" w:rsidRDefault="003F041A" w:rsidP="000257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-Ерте, ерте, ертеде көңілді дыбыстар</w:t>
            </w:r>
            <w:r w:rsidR="00E265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 өмір сүріпті.Олар созылып, айтылады екен</w:t>
            </w:r>
            <w:r w:rsidR="006D52A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 және құстар секілді ән шырқай алады.Олар қандай дыбыстар деп ойлайсыңдар?</w:t>
            </w:r>
          </w:p>
          <w:p w:rsidR="006D52A9" w:rsidRDefault="006D52A9" w:rsidP="000257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-Дұрыс айтасыңдар.Ал, дауысты дыбыстарға қандай дыбыстар жатады?</w:t>
            </w:r>
          </w:p>
          <w:p w:rsidR="006D52A9" w:rsidRDefault="006D52A9" w:rsidP="000257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-Өте жақсы.Ал, дауысты дыбыстар ән салғанда </w:t>
            </w:r>
            <w:r w:rsidR="005019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қалған дыбыстар да ән салғысы келеді екен, бірақ олардың дауысы үзіліп кете береді екен.Олар созылмайды, кедергімен айтылады,олар қандай дыбыстар?</w:t>
            </w:r>
          </w:p>
          <w:p w:rsidR="005019D7" w:rsidRDefault="005019D7" w:rsidP="000257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Жарайсыңдар.Саяхатымызға шығуға дайынсыңдарма?Ендеше сиқырлы дыбыстар әлеміне</w:t>
            </w:r>
            <w:r w:rsidR="00EB611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 бару үшін ең алдымен тіл жаттығуларын жасауымыз керек.(проектордан </w:t>
            </w:r>
            <w:r w:rsidR="00015E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алма, лақ, нан, сиыр, вагон, мысық сөздерінің бас әріптеріне тіл </w:t>
            </w:r>
            <w:r w:rsidR="00EB611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жаттығу</w:t>
            </w:r>
            <w:r w:rsidR="00015E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ын</w:t>
            </w:r>
            <w:r w:rsidR="00EB611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 жасайды)</w:t>
            </w:r>
          </w:p>
          <w:p w:rsidR="00015EE2" w:rsidRDefault="000774D0" w:rsidP="000257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-Жарайсыздар балалар.Олай болса дыбыстар әлеміне саяхатымызға шығайық.Қараңыздаршы қандай әдемі.Музыка қойылып ханшайым шығады.</w:t>
            </w:r>
          </w:p>
          <w:p w:rsidR="000774D0" w:rsidRDefault="000774D0" w:rsidP="000257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0774D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>Ханшайым: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 - Сә</w:t>
            </w:r>
            <w:r w:rsidR="001D26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леметсіздер ме балалар</w:t>
            </w:r>
            <w:r w:rsidR="00D254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, сендер мұнда неіс</w:t>
            </w:r>
            <w:r w:rsidR="00B805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теп жүрсіңдер?</w:t>
            </w:r>
          </w:p>
          <w:p w:rsidR="00B805DF" w:rsidRDefault="00B805DF" w:rsidP="000257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B805D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>Тәрбиеші: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Құрметті ханшайым біздің балалар дыбыстармен танысқысы келіп отыр еді.Мен балаларды сіздерге қонаққа алып келдім.</w:t>
            </w:r>
          </w:p>
          <w:p w:rsidR="00B805DF" w:rsidRDefault="00B805DF" w:rsidP="000257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>Ханшайым:</w:t>
            </w:r>
            <w:r w:rsidR="0090558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 xml:space="preserve"> </w:t>
            </w:r>
            <w:r w:rsidR="00E83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Ал ендеше қош келдіңіздер.Әліппе мұнда келеғой балалар сенімен таныспақшы.(сөйлейтін әліппе) өзін таныстыра отырып, балалардан емтихан алады.</w:t>
            </w:r>
          </w:p>
          <w:p w:rsidR="00E83263" w:rsidRDefault="00E83263" w:rsidP="000257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 xml:space="preserve">Ханшайым: </w:t>
            </w:r>
            <w:r w:rsidRPr="00E83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Жара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йсыңдар балалар енді менің ормандағы аңдарымның сендерге дайындаған тапсырмалары бар екен соны орындай аласыңдар ма?(слайд арқылы орманда адасқан тиынға тапсырмалар орындай отырып көмектеседі)</w:t>
            </w:r>
          </w:p>
          <w:p w:rsidR="009F55A6" w:rsidRDefault="009F55A6" w:rsidP="009F55A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9F55A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>Тәрбиеші: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 xml:space="preserve"> </w:t>
            </w:r>
            <w:r w:rsidR="006664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Балалар шаршаған боларсыздар, келіңіздер бір сергіп алайық.</w:t>
            </w:r>
          </w:p>
          <w:p w:rsidR="00666486" w:rsidRDefault="00666486" w:rsidP="009F55A6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 xml:space="preserve">Сергіту сәті: </w:t>
            </w:r>
          </w:p>
          <w:p w:rsidR="00666486" w:rsidRDefault="00666486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Оң қолымыз алға, содан кейін артқа,</w:t>
            </w:r>
          </w:p>
          <w:p w:rsidR="00666486" w:rsidRDefault="00666486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Сол қолымыз алға содан кейін артқа, </w:t>
            </w:r>
          </w:p>
          <w:p w:rsidR="00666486" w:rsidRDefault="00666486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Біз билейміз уги-буги</w:t>
            </w:r>
          </w:p>
          <w:p w:rsidR="00666486" w:rsidRDefault="00666486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Айналамыз </w:t>
            </w:r>
            <w:r w:rsidR="009809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уги-буги,</w:t>
            </w:r>
          </w:p>
          <w:p w:rsidR="009809EB" w:rsidRDefault="009809EB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Алақанды соғамыз 1-2-3</w:t>
            </w:r>
          </w:p>
          <w:p w:rsidR="009809EB" w:rsidRDefault="009809EB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Уги окей, уги окей</w:t>
            </w:r>
          </w:p>
          <w:p w:rsidR="009809EB" w:rsidRDefault="009809EB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</w:p>
          <w:p w:rsidR="009809EB" w:rsidRDefault="009809EB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9809E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>Тәрбиеші: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Құрметті ханшайым біздің балабақшаға қайтуымыз керек.Балалар бізді әлі тағы көптеген қызықты оқиғалар күтіп тұр.Қане ханшайымға рахметімізді айтып қоштасайық</w:t>
            </w:r>
          </w:p>
          <w:p w:rsidR="009809EB" w:rsidRDefault="009809EB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</w:p>
          <w:p w:rsidR="009809EB" w:rsidRPr="009809EB" w:rsidRDefault="009809EB" w:rsidP="009809EB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9809E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 xml:space="preserve">Тәрбиеші: </w:t>
            </w:r>
            <w:r w:rsidRPr="009809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Балалар сіздерге дыбыстар әлемі ұнады ма?</w:t>
            </w:r>
          </w:p>
          <w:p w:rsidR="009809EB" w:rsidRDefault="009809EB" w:rsidP="00DA2D4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2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Олай болса дыбыстар әлемінде не үйренгендеріңізді тексеру үшін қазір мен тексеретін боламын.Ол үшін маған «Тахитаскоп»</w:t>
            </w:r>
            <w:r w:rsidR="00DA2D4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 құралы қажет.Балалар бұл құралда көптеген дыбыстар бар.Қазір мен дыбыстарды көрсетемін сол дыбыстарды рет-ретімен атайсыздар, содан соң сол атаған дыбыстарыңызды манка бетіне жазасыздар.Осылайша сіздің есте сақтау қабілеттеріңізді тексеретін боламын.Түсінікті ме? (манка терапия әдісі арқылы дыбыстарды жазады) </w:t>
            </w:r>
          </w:p>
          <w:p w:rsidR="00DA2D46" w:rsidRDefault="00DA2D46" w:rsidP="00DA2D4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2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Жарайсыңдар балалар сіздер өте жақсы орындап шықтыңыздар.</w:t>
            </w:r>
          </w:p>
          <w:p w:rsidR="00DA2D46" w:rsidRDefault="00DA2D46" w:rsidP="00DA2D4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2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Ал, енді ойын ойнасақ қалай болады?</w:t>
            </w:r>
          </w:p>
          <w:p w:rsidR="007A6D80" w:rsidRDefault="007A6D80" w:rsidP="00DA2D4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2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Балалар білесіздерме жануарларда дыбыс шығара алады, қазір жануарлардың дауыстарынан қаншалықты білетіндеріңізді көрейік.</w:t>
            </w:r>
          </w:p>
          <w:p w:rsidR="007A6D80" w:rsidRDefault="00DA2D46" w:rsidP="00DA2D4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2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Олай болса қазір біз «Ненің даусы» деген ойын </w:t>
            </w:r>
            <w:r w:rsidR="007A6D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йнаймыз.</w:t>
            </w:r>
          </w:p>
          <w:p w:rsidR="00DA2D46" w:rsidRPr="007A6D80" w:rsidRDefault="007A6D80" w:rsidP="00DA2D4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288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</w:pPr>
            <w:r w:rsidRPr="007A6D8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kk-KZ" w:eastAsia="ru-RU"/>
              </w:rPr>
              <w:t xml:space="preserve">Ойынның шарты: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Үнтаспа арқылы қандай жауардың даусы екенін жылдам ажыратуымыз керек.</w:t>
            </w:r>
          </w:p>
          <w:p w:rsidR="005019D7" w:rsidRDefault="007A6D80" w:rsidP="007A6D80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2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7A6D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Жарайсыздар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 балалар өте жақсы.Айтыңыздаршы сөздер нелерден құралады?</w:t>
            </w:r>
          </w:p>
          <w:p w:rsidR="007A6D80" w:rsidRDefault="007A6D80" w:rsidP="007A6D80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2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Ал, сөйлем ше?</w:t>
            </w:r>
          </w:p>
          <w:p w:rsidR="00774D42" w:rsidRDefault="00774D42" w:rsidP="00774D42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</w:p>
          <w:p w:rsidR="00774D42" w:rsidRPr="00774D42" w:rsidRDefault="00774D42" w:rsidP="00774D42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Олай болса бәріміз тақтаға назар аударып, сондағы сөздерді оқимыз.Кәне кім оқып береді?</w:t>
            </w:r>
          </w:p>
        </w:tc>
        <w:tc>
          <w:tcPr>
            <w:tcW w:w="1523" w:type="pct"/>
            <w:gridSpan w:val="2"/>
          </w:tcPr>
          <w:p w:rsidR="00C55973" w:rsidRDefault="00B805DF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Тәрбишіге назар аударады.Тәрбиешіні мұқият тыңдайды.</w:t>
            </w:r>
          </w:p>
          <w:p w:rsidR="00B805DF" w:rsidRDefault="00B805DF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Әңгімені мұқият тыңдайды.Сұрақтарға жауап береді.</w:t>
            </w:r>
          </w:p>
          <w:p w:rsidR="00B805DF" w:rsidRPr="00B805DF" w:rsidRDefault="00B805DF" w:rsidP="00B805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 дыбыстар</w:t>
            </w:r>
          </w:p>
          <w:p w:rsidR="00B805DF" w:rsidRDefault="00B805DF" w:rsidP="00B805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5DF" w:rsidRDefault="00B805DF" w:rsidP="00B805D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5DF" w:rsidRDefault="00B805DF" w:rsidP="00B805DF">
            <w:pPr>
              <w:pStyle w:val="a4"/>
              <w:ind w:left="16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А,О, Ө, Е, Ү, И, Ы, Ә,І </w:t>
            </w:r>
          </w:p>
          <w:p w:rsidR="00B805DF" w:rsidRDefault="00B805DF" w:rsidP="00B805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5DF" w:rsidRDefault="00B805DF" w:rsidP="00B805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5DF" w:rsidRDefault="00B805DF" w:rsidP="00B805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Дауыссыз дыбыстар</w:t>
            </w:r>
          </w:p>
          <w:p w:rsidR="00B805DF" w:rsidRDefault="00B805DF" w:rsidP="00B805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5DF" w:rsidRPr="0090558A" w:rsidRDefault="00B805DF" w:rsidP="009055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 дайынбыз</w:t>
            </w:r>
          </w:p>
          <w:p w:rsidR="00B805DF" w:rsidRDefault="00B805DF" w:rsidP="0090558A">
            <w:pPr>
              <w:pStyle w:val="a4"/>
              <w:numPr>
                <w:ilvl w:val="0"/>
                <w:numId w:val="1"/>
              </w:numPr>
              <w:ind w:left="30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Проектордағы суреттерге назар аударып, оның бас әрі</w:t>
            </w:r>
            <w:r w:rsidR="009055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птеріне тіл жаттығуларын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9055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жасайды.</w:t>
            </w:r>
          </w:p>
          <w:p w:rsidR="0090558A" w:rsidRDefault="0090558A" w:rsidP="0090558A">
            <w:pPr>
              <w:pStyle w:val="a4"/>
              <w:numPr>
                <w:ilvl w:val="0"/>
                <w:numId w:val="1"/>
              </w:numPr>
              <w:ind w:left="30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Видеодан сиқырлы әлемге саяхатты тамашалайды.</w:t>
            </w:r>
          </w:p>
          <w:p w:rsidR="0090558A" w:rsidRDefault="0090558A" w:rsidP="0090558A">
            <w:pPr>
              <w:pStyle w:val="a4"/>
              <w:numPr>
                <w:ilvl w:val="0"/>
                <w:numId w:val="1"/>
              </w:numPr>
              <w:ind w:left="30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Ханшайымды көріп таң қалады.</w:t>
            </w:r>
          </w:p>
          <w:p w:rsidR="0090558A" w:rsidRDefault="0090558A" w:rsidP="009055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Ханшайыммен амандасады.Не істеп жүргендерін айтады.</w:t>
            </w:r>
          </w:p>
          <w:p w:rsidR="0090558A" w:rsidRDefault="0090558A" w:rsidP="009055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58A" w:rsidRDefault="0090558A" w:rsidP="009055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58A" w:rsidRDefault="0090558A" w:rsidP="009055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263" w:rsidRDefault="00E83263" w:rsidP="009055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әліппемен амандасады.Оның емтиханынан сүрінбей өтеді.</w:t>
            </w:r>
          </w:p>
          <w:p w:rsidR="0090558A" w:rsidRDefault="0090558A" w:rsidP="009055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263" w:rsidRDefault="00E83263" w:rsidP="00E832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 орындаймыз</w:t>
            </w:r>
          </w:p>
          <w:p w:rsidR="009809EB" w:rsidRDefault="00E83263" w:rsidP="00E83263">
            <w:pPr>
              <w:pStyle w:val="a4"/>
              <w:numPr>
                <w:ilvl w:val="0"/>
                <w:numId w:val="1"/>
              </w:numPr>
              <w:ind w:left="44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Тиынға тапсырмаларды орындай отырып көмектеседі.</w:t>
            </w:r>
          </w:p>
          <w:p w:rsidR="009809EB" w:rsidRPr="009809EB" w:rsidRDefault="009809EB" w:rsidP="009809EB">
            <w:pPr>
              <w:rPr>
                <w:lang w:val="kk-KZ"/>
              </w:rPr>
            </w:pPr>
          </w:p>
          <w:p w:rsidR="009809EB" w:rsidRPr="009809EB" w:rsidRDefault="009809EB" w:rsidP="009809EB">
            <w:pPr>
              <w:rPr>
                <w:lang w:val="kk-KZ"/>
              </w:rPr>
            </w:pPr>
          </w:p>
          <w:p w:rsidR="009809EB" w:rsidRPr="009809EB" w:rsidRDefault="009809EB" w:rsidP="009809EB">
            <w:pPr>
              <w:rPr>
                <w:lang w:val="kk-KZ"/>
              </w:rPr>
            </w:pPr>
          </w:p>
          <w:p w:rsidR="009809EB" w:rsidRPr="009809EB" w:rsidRDefault="009809EB" w:rsidP="009809EB">
            <w:pPr>
              <w:rPr>
                <w:lang w:val="kk-KZ"/>
              </w:rPr>
            </w:pPr>
          </w:p>
          <w:p w:rsidR="009809EB" w:rsidRPr="009809EB" w:rsidRDefault="009809EB" w:rsidP="009809EB">
            <w:pPr>
              <w:rPr>
                <w:lang w:val="kk-KZ"/>
              </w:rPr>
            </w:pPr>
          </w:p>
          <w:p w:rsidR="009809EB" w:rsidRPr="009809EB" w:rsidRDefault="009809EB" w:rsidP="009809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Тәрбиешімен бірге сергіту жаттығуын орындайды.</w:t>
            </w:r>
          </w:p>
          <w:p w:rsidR="009809EB" w:rsidRPr="009809EB" w:rsidRDefault="009809EB" w:rsidP="009809EB">
            <w:pPr>
              <w:rPr>
                <w:lang w:val="kk-KZ"/>
              </w:rPr>
            </w:pPr>
          </w:p>
          <w:p w:rsidR="00E83263" w:rsidRDefault="00E83263" w:rsidP="009809EB">
            <w:pPr>
              <w:rPr>
                <w:lang w:val="kk-KZ"/>
              </w:rPr>
            </w:pPr>
          </w:p>
          <w:p w:rsidR="009809EB" w:rsidRDefault="009809EB" w:rsidP="009809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Сізге көп рахмет.Сау болыңыз!</w:t>
            </w:r>
          </w:p>
          <w:p w:rsidR="009809EB" w:rsidRDefault="009809EB" w:rsidP="009809EB">
            <w:pPr>
              <w:rPr>
                <w:lang w:val="kk-KZ"/>
              </w:rPr>
            </w:pPr>
          </w:p>
          <w:p w:rsidR="009809EB" w:rsidRDefault="009809EB" w:rsidP="009809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0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ұнады</w:t>
            </w:r>
          </w:p>
          <w:p w:rsidR="00DA2D46" w:rsidRPr="00DA2D46" w:rsidRDefault="00DA2D46" w:rsidP="00DA2D4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D46" w:rsidRDefault="00DA2D46" w:rsidP="00DA2D46">
            <w:pPr>
              <w:pStyle w:val="a4"/>
              <w:ind w:left="16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 мұқият тыңдайды.Айтылған тапсырманы мұият дұрыс орындауға тырысыды және ұқыпты орындайды.</w:t>
            </w:r>
          </w:p>
          <w:p w:rsidR="00DA2D46" w:rsidRPr="00DA2D46" w:rsidRDefault="00DA2D46" w:rsidP="00DA2D46">
            <w:pPr>
              <w:rPr>
                <w:lang w:val="kk-KZ"/>
              </w:rPr>
            </w:pPr>
          </w:p>
          <w:p w:rsidR="00DA2D46" w:rsidRPr="00DA2D46" w:rsidRDefault="00DA2D46" w:rsidP="00DA2D46">
            <w:pPr>
              <w:rPr>
                <w:lang w:val="kk-KZ"/>
              </w:rPr>
            </w:pPr>
          </w:p>
          <w:p w:rsidR="00DA2D46" w:rsidRPr="00DA2D46" w:rsidRDefault="00DA2D46" w:rsidP="00DA2D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DA2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 түсінікті</w:t>
            </w:r>
          </w:p>
          <w:p w:rsidR="00DA2D46" w:rsidRDefault="00DA2D46" w:rsidP="00DA2D46">
            <w:pPr>
              <w:rPr>
                <w:lang w:val="kk-KZ"/>
              </w:rPr>
            </w:pPr>
          </w:p>
          <w:p w:rsidR="00DA2D46" w:rsidRDefault="00DA2D46" w:rsidP="00DA2D46">
            <w:pPr>
              <w:rPr>
                <w:lang w:val="kk-KZ"/>
              </w:rPr>
            </w:pPr>
          </w:p>
          <w:p w:rsidR="00DA2D46" w:rsidRDefault="00DA2D46" w:rsidP="00DA2D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2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 ойнаймыз</w:t>
            </w:r>
          </w:p>
          <w:p w:rsidR="007A6D80" w:rsidRDefault="007A6D80" w:rsidP="007A6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D80" w:rsidRDefault="007A6D80" w:rsidP="007A6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танытады.Ойынға белсене ат салысады.</w:t>
            </w:r>
          </w:p>
          <w:p w:rsidR="007A6D80" w:rsidRPr="007A6D80" w:rsidRDefault="007A6D80" w:rsidP="007A6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D80" w:rsidRPr="007A6D80" w:rsidRDefault="007A6D80" w:rsidP="007A6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D80" w:rsidRPr="007A6D80" w:rsidRDefault="007A6D80" w:rsidP="007A6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D80" w:rsidRDefault="007A6D80" w:rsidP="007A6D80">
            <w:pPr>
              <w:pStyle w:val="a4"/>
              <w:numPr>
                <w:ilvl w:val="0"/>
                <w:numId w:val="1"/>
              </w:numPr>
              <w:ind w:left="44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 дыбыстардан құралады.</w:t>
            </w:r>
          </w:p>
          <w:p w:rsidR="007A6D80" w:rsidRPr="007A6D80" w:rsidRDefault="007A6D80" w:rsidP="007A6D80">
            <w:pPr>
              <w:pStyle w:val="a4"/>
              <w:numPr>
                <w:ilvl w:val="0"/>
                <w:numId w:val="1"/>
              </w:numPr>
              <w:ind w:left="44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сөйлем сөздерден құралады</w:t>
            </w:r>
          </w:p>
          <w:p w:rsidR="00774D42" w:rsidRPr="00774D42" w:rsidRDefault="00774D42" w:rsidP="00774D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шығып оқып береді.</w:t>
            </w:r>
          </w:p>
          <w:p w:rsidR="00774D42" w:rsidRPr="007A6D80" w:rsidRDefault="00774D42" w:rsidP="007A6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4D42" w:rsidTr="007E61AE"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42" w:rsidRPr="00774D42" w:rsidRDefault="00774D42" w:rsidP="003F04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4D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Рефлексті коррекциялаушы</w:t>
            </w:r>
          </w:p>
        </w:tc>
        <w:tc>
          <w:tcPr>
            <w:tcW w:w="2309" w:type="pct"/>
            <w:gridSpan w:val="2"/>
            <w:tcBorders>
              <w:right w:val="single" w:sz="4" w:space="0" w:color="auto"/>
            </w:tcBorders>
          </w:tcPr>
          <w:p w:rsidR="00774D42" w:rsidRDefault="00774D42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сіздер қандай тапсырмаларды орындап шықтыңыздар?</w:t>
            </w:r>
          </w:p>
          <w:p w:rsidR="00774D42" w:rsidRDefault="00774D42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-Кімге қалай көмектестіңіздер?</w:t>
            </w:r>
          </w:p>
          <w:p w:rsidR="00774D42" w:rsidRDefault="00774D42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-Сіздерге ханшайымның тапсырмалары ұнады ма?</w:t>
            </w:r>
          </w:p>
          <w:p w:rsidR="00774D42" w:rsidRDefault="00774D42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-Дыбыстар әлемін түсіндік пе?</w:t>
            </w:r>
          </w:p>
          <w:p w:rsidR="00774D42" w:rsidRDefault="00774D42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 нешеге бөлінеді екен?</w:t>
            </w:r>
          </w:p>
          <w:p w:rsidR="00AA0F8E" w:rsidRDefault="00AA0F8E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бүгінгі оқу іс – әрекетімізден алған көңіл-күйімізді білдірейікші.Ол үшін мына смайликтерге оз көңіл-күйімізді желім арқылы жағамыз оны манкага батырып әдемі смайлик шығарып, келген қонақтарымызға сыйлайықшы</w:t>
            </w:r>
          </w:p>
          <w:p w:rsidR="00774D42" w:rsidRDefault="00774D42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мадақтап оқу іс-әрекетті қорытындылайды.</w:t>
            </w:r>
          </w:p>
        </w:tc>
        <w:tc>
          <w:tcPr>
            <w:tcW w:w="1520" w:type="pct"/>
            <w:tcBorders>
              <w:left w:val="single" w:sz="4" w:space="0" w:color="auto"/>
            </w:tcBorders>
          </w:tcPr>
          <w:p w:rsidR="00774D42" w:rsidRDefault="00774D42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4D42" w:rsidRDefault="00774D42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4D42" w:rsidRDefault="00774D42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4D42" w:rsidRDefault="00774D42" w:rsidP="003F04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0F8E" w:rsidRDefault="00774D42" w:rsidP="00774D42">
            <w:pPr>
              <w:pStyle w:val="a4"/>
              <w:numPr>
                <w:ilvl w:val="0"/>
                <w:numId w:val="1"/>
              </w:numPr>
              <w:ind w:left="29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жауаптары</w:t>
            </w:r>
          </w:p>
          <w:p w:rsidR="00AA0F8E" w:rsidRPr="00AA0F8E" w:rsidRDefault="00AA0F8E" w:rsidP="00AA0F8E">
            <w:pPr>
              <w:rPr>
                <w:lang w:val="kk-KZ"/>
              </w:rPr>
            </w:pPr>
          </w:p>
          <w:p w:rsidR="00774D42" w:rsidRPr="00AA0F8E" w:rsidRDefault="00AA0F8E" w:rsidP="00AA0F8E">
            <w:pPr>
              <w:rPr>
                <w:lang w:val="kk-KZ"/>
              </w:rPr>
            </w:pPr>
            <w:r w:rsidRPr="00A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көңіл – күйлерін білдіреді</w:t>
            </w:r>
            <w:r>
              <w:rPr>
                <w:lang w:val="kk-KZ"/>
              </w:rPr>
              <w:t>.</w:t>
            </w:r>
          </w:p>
        </w:tc>
      </w:tr>
    </w:tbl>
    <w:p w:rsidR="00AA0F8E" w:rsidRDefault="00AA0F8E" w:rsidP="00774D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272" w:rsidRDefault="00774D42" w:rsidP="00774D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7E61AE" w:rsidRDefault="00CE4CB1" w:rsidP="00774D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 білуі керек: </w:t>
      </w:r>
      <w:r w:rsidRPr="00CE4CB1">
        <w:rPr>
          <w:rFonts w:ascii="Times New Roman" w:hAnsi="Times New Roman" w:cs="Times New Roman"/>
          <w:sz w:val="28"/>
          <w:szCs w:val="28"/>
          <w:lang w:val="kk-KZ"/>
        </w:rPr>
        <w:t>Дыбыстардың айырмашылығын, дыбыстардың жазылуын.</w:t>
      </w:r>
    </w:p>
    <w:p w:rsidR="00CE4CB1" w:rsidRDefault="00CE4CB1" w:rsidP="00774D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4CB1">
        <w:rPr>
          <w:rFonts w:ascii="Times New Roman" w:hAnsi="Times New Roman" w:cs="Times New Roman"/>
          <w:b/>
          <w:sz w:val="28"/>
          <w:szCs w:val="28"/>
          <w:lang w:val="kk-KZ"/>
        </w:rPr>
        <w:t>Балаларда болуы керек: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іс-әрекетке деген қызығушылықтары, </w:t>
      </w:r>
    </w:p>
    <w:p w:rsidR="00CE4CB1" w:rsidRDefault="00CE4CB1" w:rsidP="00774D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4CB1">
        <w:rPr>
          <w:rFonts w:ascii="Times New Roman" w:hAnsi="Times New Roman" w:cs="Times New Roman"/>
          <w:b/>
          <w:sz w:val="28"/>
          <w:szCs w:val="28"/>
          <w:lang w:val="kk-KZ"/>
        </w:rPr>
        <w:t>Баланың қолынан келуі: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E4CB1">
        <w:rPr>
          <w:rFonts w:ascii="Times New Roman" w:hAnsi="Times New Roman" w:cs="Times New Roman"/>
          <w:sz w:val="28"/>
          <w:szCs w:val="28"/>
          <w:lang w:val="kk-KZ"/>
        </w:rPr>
        <w:t>Дыбыстарды айта алады, тапсырмаларды орындай алады, сөздерге сөйлем құрай алады, сұрақтарға толық жауап береді</w:t>
      </w: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0F8E" w:rsidRDefault="00AA0F8E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15C9" w:rsidRPr="00E415C9" w:rsidRDefault="00D941EC" w:rsidP="00E415C9">
      <w:pPr>
        <w:pStyle w:val="a4"/>
        <w:spacing w:line="240" w:lineRule="auto"/>
        <w:ind w:left="76"/>
        <w:jc w:val="right"/>
        <w:rPr>
          <w:rFonts w:ascii="Times New Roman" w:hAnsi="Times New Roman"/>
          <w:color w:val="00B0F0"/>
          <w:sz w:val="28"/>
          <w:szCs w:val="28"/>
          <w:lang w:val="kk-KZ"/>
        </w:rPr>
      </w:pPr>
      <w:r w:rsidRPr="00D941EC">
        <w:rPr>
          <w:rFonts w:ascii="Times New Roman" w:hAnsi="Times New Roman"/>
          <w:color w:val="00B0F0"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in;height:84pt" fillcolor="#369" stroked="f">
            <v:shadow on="t" color="#b2b2b2" opacity="52429f" offset="3pt"/>
            <v:textpath style="font-family:&quot;Times New Roman&quot;;font-size:16pt;v-text-kern:t" trim="t" fitpath="t" string="                                   Бекітемін:&#10; «№ 8 «Алтын сақа» балабақша &#10;- мектепке дейінгі гимназия&quot; МКҚК&#10;_______директоры Абилова А.Қ&#10;&#10;"/>
          </v:shape>
        </w:pict>
      </w:r>
    </w:p>
    <w:p w:rsidR="00E415C9" w:rsidRPr="007E61AE" w:rsidRDefault="00E415C9" w:rsidP="007E61AE">
      <w:pPr>
        <w:spacing w:line="240" w:lineRule="auto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E415C9" w:rsidRPr="00E415C9" w:rsidRDefault="00E415C9" w:rsidP="00E415C9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E415C9" w:rsidRPr="00E415C9" w:rsidRDefault="00D941EC" w:rsidP="00E415C9">
      <w:pPr>
        <w:pStyle w:val="a4"/>
        <w:spacing w:line="240" w:lineRule="auto"/>
        <w:ind w:left="76"/>
        <w:jc w:val="center"/>
        <w:rPr>
          <w:rFonts w:ascii="Times New Roman" w:hAnsi="Times New Roman"/>
          <w:color w:val="00B0F0"/>
          <w:sz w:val="44"/>
          <w:szCs w:val="44"/>
          <w:lang w:val="kk-KZ"/>
        </w:rPr>
      </w:pPr>
      <w:r w:rsidRPr="00D941EC">
        <w:rPr>
          <w:rFonts w:ascii="Times New Roman" w:hAnsi="Times New Roman"/>
          <w:color w:val="00B0F0"/>
          <w:sz w:val="44"/>
          <w:szCs w:val="44"/>
          <w:lang w:val="kk-KZ"/>
        </w:rPr>
        <w:pict>
          <v:shape id="_x0000_i1026" type="#_x0000_t136" style="width:417pt;height:67.5pt" fillcolor="#369" stroked="f">
            <v:shadow on="t" color="#b2b2b2" opacity="52429f" offset="3pt"/>
            <v:textpath style="font-family:&quot;Times New Roman&quot;;v-text-kern:t" trim="t" fitpath="t" string="&quot;Жетістіктер апталығы&quot;"/>
          </v:shape>
        </w:pict>
      </w:r>
    </w:p>
    <w:p w:rsidR="00E415C9" w:rsidRPr="00E415C9" w:rsidRDefault="00D941EC" w:rsidP="00E415C9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  <w:r w:rsidRPr="00D941EC">
        <w:rPr>
          <w:rFonts w:ascii="Times New Roman" w:hAnsi="Times New Roman"/>
          <w:color w:val="00B0F0"/>
          <w:sz w:val="32"/>
          <w:szCs w:val="32"/>
          <w:lang w:val="kk-KZ"/>
        </w:rPr>
        <w:pict>
          <v:shape id="_x0000_i1027" type="#_x0000_t136" style="width:438pt;height:61.5pt" fillcolor="#369" stroked="f">
            <v:shadow on="t" color="#b2b2b2" opacity="52429f" offset="3pt"/>
            <v:textpath style="font-family:&quot;Times New Roman&quot;;font-size:18pt;v-text-kern:t" trim="t" fitpath="t" string="Ашық оқу іс-әрекеті&#10;Тақырыбы: «Дыбыстар әлеміне саяхат&quot;&#10;"/>
          </v:shape>
        </w:pict>
      </w:r>
    </w:p>
    <w:p w:rsidR="00E415C9" w:rsidRPr="00E415C9" w:rsidRDefault="00E415C9" w:rsidP="00E415C9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E415C9" w:rsidRPr="00E415C9" w:rsidRDefault="00E415C9" w:rsidP="00E415C9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7E61AE" w:rsidRDefault="007E61AE" w:rsidP="007E61AE">
      <w:pPr>
        <w:pStyle w:val="a4"/>
        <w:spacing w:line="240" w:lineRule="auto"/>
        <w:ind w:left="-851" w:right="991" w:firstLine="142"/>
        <w:rPr>
          <w:rFonts w:ascii="Times New Roman" w:hAnsi="Times New Roman"/>
          <w:color w:val="00B0F0"/>
          <w:sz w:val="28"/>
          <w:szCs w:val="28"/>
          <w:lang w:val="kk-KZ"/>
        </w:rPr>
      </w:pPr>
      <w:r w:rsidRPr="007E61AE">
        <w:rPr>
          <w:rFonts w:ascii="Times New Roman" w:hAnsi="Times New Roman"/>
          <w:noProof/>
          <w:color w:val="00B0F0"/>
          <w:sz w:val="28"/>
          <w:szCs w:val="28"/>
          <w:lang w:eastAsia="ru-RU"/>
        </w:rPr>
        <w:drawing>
          <wp:inline distT="0" distB="0" distL="0" distR="0">
            <wp:extent cx="6309561" cy="3152273"/>
            <wp:effectExtent l="19050" t="0" r="0" b="0"/>
            <wp:docPr id="4" name="Рисунок 4" descr="dibist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dibistar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930" cy="315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1AE" w:rsidRDefault="007E61AE" w:rsidP="007E61AE">
      <w:pPr>
        <w:pStyle w:val="a4"/>
        <w:spacing w:line="240" w:lineRule="auto"/>
        <w:ind w:left="-851" w:right="991" w:firstLine="142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7E61AE" w:rsidRDefault="007E61AE" w:rsidP="007E61AE">
      <w:pPr>
        <w:pStyle w:val="a4"/>
        <w:spacing w:line="240" w:lineRule="auto"/>
        <w:ind w:left="-851" w:right="991" w:firstLine="142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7E61AE" w:rsidRPr="007E61AE" w:rsidRDefault="007E61AE" w:rsidP="007E61AE">
      <w:pPr>
        <w:pStyle w:val="a4"/>
        <w:spacing w:line="240" w:lineRule="auto"/>
        <w:ind w:left="-851" w:right="991" w:firstLine="142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E415C9" w:rsidRPr="00E415C9" w:rsidRDefault="000C690A" w:rsidP="007E61AE">
      <w:pPr>
        <w:pStyle w:val="a4"/>
        <w:spacing w:line="240" w:lineRule="auto"/>
        <w:ind w:left="76"/>
        <w:jc w:val="right"/>
        <w:rPr>
          <w:rFonts w:ascii="Times New Roman" w:hAnsi="Times New Roman"/>
          <w:color w:val="00B0F0"/>
          <w:sz w:val="28"/>
          <w:szCs w:val="28"/>
          <w:lang w:val="kk-KZ"/>
        </w:rPr>
      </w:pPr>
      <w:r w:rsidRPr="00D941EC">
        <w:rPr>
          <w:rFonts w:ascii="Times New Roman" w:hAnsi="Times New Roman"/>
          <w:color w:val="00B0F0"/>
          <w:sz w:val="28"/>
          <w:szCs w:val="28"/>
          <w:lang w:val="kk-KZ"/>
        </w:rPr>
        <w:pict>
          <v:shape id="_x0000_i1028" type="#_x0000_t136" style="width:318pt;height:1in" fillcolor="#369" stroked="f">
            <v:shadow on="t" color="#b2b2b2" opacity="52429f" offset="3pt"/>
            <v:textpath style="font-family:&quot;Times New Roman&quot;;font-size:12pt;v-text-kern:t" trim="t" fitpath="t" string="  Өткізілген күні: 04.02.2016ж&#10;  Өткізген: МАД &quot;Жұлдыз&quot; тобының &#10;  тәрбиешісі А.С.Аймбаева&#10;  Тексерген: Н.К.Ыбрай&#10;"/>
          </v:shape>
        </w:pict>
      </w:r>
    </w:p>
    <w:p w:rsidR="00E415C9" w:rsidRPr="00E415C9" w:rsidRDefault="00E415C9" w:rsidP="00E415C9">
      <w:pPr>
        <w:pStyle w:val="a4"/>
        <w:spacing w:line="240" w:lineRule="auto"/>
        <w:ind w:left="76"/>
        <w:jc w:val="right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E415C9" w:rsidRPr="00E415C9" w:rsidRDefault="00E415C9" w:rsidP="00E415C9">
      <w:pPr>
        <w:pStyle w:val="a4"/>
        <w:spacing w:line="240" w:lineRule="auto"/>
        <w:ind w:left="76"/>
        <w:jc w:val="center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E415C9" w:rsidRPr="00E415C9" w:rsidRDefault="00E415C9" w:rsidP="00E415C9">
      <w:pPr>
        <w:pStyle w:val="a4"/>
        <w:spacing w:line="240" w:lineRule="auto"/>
        <w:ind w:left="76"/>
        <w:jc w:val="center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E415C9" w:rsidRPr="00E415C9" w:rsidRDefault="00E415C9" w:rsidP="00E415C9">
      <w:pPr>
        <w:pStyle w:val="a4"/>
        <w:spacing w:line="240" w:lineRule="auto"/>
        <w:ind w:left="76"/>
        <w:jc w:val="center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E415C9" w:rsidRPr="00E415C9" w:rsidRDefault="00E415C9" w:rsidP="00E415C9">
      <w:pPr>
        <w:pStyle w:val="a4"/>
        <w:spacing w:line="240" w:lineRule="auto"/>
        <w:ind w:left="76"/>
        <w:jc w:val="center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E415C9" w:rsidRPr="004D5E8A" w:rsidRDefault="004D5E8A" w:rsidP="00E415C9">
      <w:pPr>
        <w:pStyle w:val="a4"/>
        <w:spacing w:line="240" w:lineRule="auto"/>
        <w:ind w:left="76"/>
        <w:jc w:val="center"/>
        <w:rPr>
          <w:rFonts w:ascii="Times New Roman" w:hAnsi="Times New Roman"/>
          <w:color w:val="0070C0"/>
          <w:sz w:val="32"/>
          <w:szCs w:val="32"/>
          <w:lang w:val="kk-KZ"/>
        </w:rPr>
      </w:pPr>
      <w:r w:rsidRPr="004D5E8A">
        <w:rPr>
          <w:rFonts w:ascii="Times New Roman" w:hAnsi="Times New Roman"/>
          <w:color w:val="0070C0"/>
          <w:sz w:val="32"/>
          <w:szCs w:val="32"/>
          <w:lang w:val="kk-KZ"/>
        </w:rPr>
        <w:t xml:space="preserve">2016 </w:t>
      </w:r>
      <w:r w:rsidR="00BE7260">
        <w:rPr>
          <w:rFonts w:ascii="Times New Roman" w:hAnsi="Times New Roman"/>
          <w:color w:val="0070C0"/>
          <w:sz w:val="32"/>
          <w:szCs w:val="32"/>
          <w:lang w:val="kk-KZ"/>
        </w:rPr>
        <w:t xml:space="preserve">оқу </w:t>
      </w:r>
      <w:r w:rsidRPr="004D5E8A">
        <w:rPr>
          <w:rFonts w:ascii="Times New Roman" w:hAnsi="Times New Roman"/>
          <w:color w:val="0070C0"/>
          <w:sz w:val="32"/>
          <w:szCs w:val="32"/>
          <w:lang w:val="kk-KZ"/>
        </w:rPr>
        <w:t>жыл</w:t>
      </w:r>
      <w:r w:rsidR="00BE7260">
        <w:rPr>
          <w:rFonts w:ascii="Times New Roman" w:hAnsi="Times New Roman"/>
          <w:color w:val="0070C0"/>
          <w:sz w:val="32"/>
          <w:szCs w:val="32"/>
          <w:lang w:val="kk-KZ"/>
        </w:rPr>
        <w:t>ы</w:t>
      </w:r>
    </w:p>
    <w:p w:rsidR="00E415C9" w:rsidRPr="00E415C9" w:rsidRDefault="00E415C9" w:rsidP="00E415C9">
      <w:pPr>
        <w:pStyle w:val="a4"/>
        <w:spacing w:line="240" w:lineRule="auto"/>
        <w:ind w:left="76"/>
        <w:jc w:val="center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E415C9" w:rsidRDefault="00BE7260" w:rsidP="00BE7260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850890" cy="4389882"/>
            <wp:effectExtent l="19050" t="0" r="0" b="0"/>
            <wp:docPr id="17" name="Рисунок 17" descr="C:\Users\samsung\AppData\Local\Microsoft\Windows\Temporary Internet Files\Content.Word\IMG-2016050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amsung\AppData\Local\Microsoft\Windows\Temporary Internet Files\Content.Word\IMG-20160506-WA00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260" w:rsidRDefault="00BE7260" w:rsidP="00BE7260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BE7260" w:rsidRDefault="00BE7260" w:rsidP="00BE7260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850890" cy="4389882"/>
            <wp:effectExtent l="19050" t="0" r="0" b="0"/>
            <wp:docPr id="20" name="Рисунок 20" descr="C:\Users\samsung\AppData\Local\Microsoft\Windows\Temporary Internet Files\Content.Word\IMG-2016050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amsung\AppData\Local\Microsoft\Windows\Temporary Internet Files\Content.Word\IMG-20160506-WA003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260" w:rsidRDefault="00BE7260" w:rsidP="00BE7260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BE7260" w:rsidRDefault="00BE7260" w:rsidP="00BE7260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BE7260" w:rsidRDefault="00BE7260" w:rsidP="00BE7260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BE7260" w:rsidRDefault="00BE7260" w:rsidP="00BE7260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850890" cy="4389882"/>
            <wp:effectExtent l="19050" t="0" r="0" b="0"/>
            <wp:docPr id="26" name="Рисунок 26" descr="C:\Users\samsung\AppData\Local\Microsoft\Windows\Temporary Internet Files\Content.Word\IMG-2016050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amsung\AppData\Local\Microsoft\Windows\Temporary Internet Files\Content.Word\IMG-20160506-WA002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260" w:rsidRDefault="00BE7260" w:rsidP="00BE7260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BE7260" w:rsidRDefault="00BE7260" w:rsidP="00BE7260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BE7260" w:rsidRPr="00E415C9" w:rsidRDefault="00BE7260" w:rsidP="00BE7260">
      <w:pPr>
        <w:pStyle w:val="a4"/>
        <w:spacing w:line="240" w:lineRule="auto"/>
        <w:ind w:left="76"/>
        <w:rPr>
          <w:rFonts w:ascii="Times New Roman" w:hAnsi="Times New Roman"/>
          <w:color w:val="00B0F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850890" cy="4389882"/>
            <wp:effectExtent l="19050" t="0" r="0" b="0"/>
            <wp:docPr id="29" name="Рисунок 29" descr="C:\Users\samsung\AppData\Local\Microsoft\Windows\Temporary Internet Files\Content.Word\IMG-2016050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amsung\AppData\Local\Microsoft\Windows\Temporary Internet Files\Content.Word\IMG-20160506-WA00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CB1" w:rsidRPr="00CE4CB1" w:rsidRDefault="00CE4CB1" w:rsidP="00774D4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E4CB1" w:rsidRPr="00CE4CB1" w:rsidSect="007E61AE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D2E80"/>
    <w:multiLevelType w:val="hybridMultilevel"/>
    <w:tmpl w:val="92A40FBC"/>
    <w:lvl w:ilvl="0" w:tplc="764C9FA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savePreviewPicture/>
  <w:compat/>
  <w:rsids>
    <w:rsidRoot w:val="00C8356B"/>
    <w:rsid w:val="00015EE2"/>
    <w:rsid w:val="000257AA"/>
    <w:rsid w:val="000774D0"/>
    <w:rsid w:val="000C690A"/>
    <w:rsid w:val="000D54D7"/>
    <w:rsid w:val="00127C58"/>
    <w:rsid w:val="001D2673"/>
    <w:rsid w:val="001E0F9B"/>
    <w:rsid w:val="00267913"/>
    <w:rsid w:val="003F041A"/>
    <w:rsid w:val="003F76DB"/>
    <w:rsid w:val="004D5E8A"/>
    <w:rsid w:val="005019D7"/>
    <w:rsid w:val="005B5A6E"/>
    <w:rsid w:val="00666486"/>
    <w:rsid w:val="006D52A9"/>
    <w:rsid w:val="00774D42"/>
    <w:rsid w:val="007A6D80"/>
    <w:rsid w:val="007E61AE"/>
    <w:rsid w:val="0090558A"/>
    <w:rsid w:val="009809EB"/>
    <w:rsid w:val="00984991"/>
    <w:rsid w:val="009F55A6"/>
    <w:rsid w:val="00AA0F8E"/>
    <w:rsid w:val="00B805DF"/>
    <w:rsid w:val="00BB002E"/>
    <w:rsid w:val="00BE7260"/>
    <w:rsid w:val="00C55973"/>
    <w:rsid w:val="00C8356B"/>
    <w:rsid w:val="00CE4CB1"/>
    <w:rsid w:val="00D254C7"/>
    <w:rsid w:val="00D941EC"/>
    <w:rsid w:val="00DA2D46"/>
    <w:rsid w:val="00E265BF"/>
    <w:rsid w:val="00E415C9"/>
    <w:rsid w:val="00E83263"/>
    <w:rsid w:val="00EB6119"/>
    <w:rsid w:val="00F4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56B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5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61A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40EE-46ED-4E67-86C5-B2050686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2016-02-03T16:19:00Z</dcterms:created>
  <dcterms:modified xsi:type="dcterms:W3CDTF">2017-01-11T11:42:00Z</dcterms:modified>
</cp:coreProperties>
</file>