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CA" w:rsidRPr="003008CA" w:rsidRDefault="003008CA" w:rsidP="003008C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4394"/>
        <w:gridCol w:w="3083"/>
      </w:tblGrid>
      <w:tr w:rsidR="003008CA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P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3008CA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Өткізген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Сарина Галия Асылбековна</w:t>
            </w:r>
          </w:p>
        </w:tc>
      </w:tr>
      <w:tr w:rsidR="003008CA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P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Жұмыс орны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«№4 орта мектебі» ММ, Шалқар қаласы</w:t>
            </w:r>
          </w:p>
        </w:tc>
      </w:tr>
      <w:tr w:rsidR="003008CA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 w:rsidP="00811A12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Коучинг сессияның</w:t>
            </w:r>
          </w:p>
          <w:p w:rsidR="003008CA" w:rsidRDefault="003008CA" w:rsidP="00811A12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 w:rsidP="00811A12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Талантты және дарынды балаларды оқыту</w:t>
            </w:r>
          </w:p>
        </w:tc>
      </w:tr>
      <w:tr w:rsidR="003008CA" w:rsidRPr="00B6568B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Жалпы мақсатым: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Қарқынды өзгеріп жатқан әлем жағдайында әріптестерімнің үздіксіз кәсіби дамуына, дарынды және талантты балаларды оқытудағы жаңа әдіс-тәсілдерді өз тәжірибесіне енгізуге ықпал ету.</w:t>
            </w:r>
          </w:p>
        </w:tc>
      </w:tr>
      <w:tr w:rsidR="003008CA" w:rsidRPr="00B6568B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Сілтеме: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1.Мұғалімдерге арналған нұсқаулық. 38-44бет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Үлестірмелі нұсқаулық</w:t>
            </w:r>
          </w:p>
        </w:tc>
      </w:tr>
      <w:tr w:rsidR="003008CA" w:rsidRPr="00B6568B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Күтілетін   нәтиже: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Мұғалімдер түрлі тапсырмалар орындау барысында дарынды және талантты оқушыларды анықтау жолын табады.  Білім беруде оқушыға жеке көңіл бөлуді дамытуға ықпал ететін оқыту әдістері туралы  өз түсінігін қалыптастырады, тиімділігін ұғынады, қолданады.</w:t>
            </w:r>
          </w:p>
        </w:tc>
      </w:tr>
      <w:tr w:rsidR="003008CA" w:rsidRPr="00B6568B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Түйінді идеялар: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Оқушыларды зерттеу дағдылары дамиды, топпен, жұппен, жеке жұмыс жасау дағдыларын үйренеді.</w:t>
            </w:r>
          </w:p>
        </w:tc>
      </w:tr>
      <w:tr w:rsidR="003008CA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Ресурстар: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F14D0D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А- 3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парақтары,стикер, интерактивті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тақта,</w:t>
            </w:r>
            <w:r w:rsidR="0080548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маркер, қалам,</w:t>
            </w:r>
            <w:r w:rsidR="0080548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жұлдызшалар,</w:t>
            </w:r>
            <w:r w:rsidR="0080548C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008CA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смайликтер</w:t>
            </w:r>
          </w:p>
        </w:tc>
      </w:tr>
      <w:tr w:rsidR="003008CA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Кезеңдері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Коучтің іс-әрекеті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Мұғалімдердің іс-әрекеті</w:t>
            </w:r>
          </w:p>
        </w:tc>
      </w:tr>
      <w:tr w:rsidR="006503AF" w:rsidRPr="00940B1A" w:rsidTr="00DC44A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3AF" w:rsidRDefault="006503AF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Қызығушылықты ояту</w:t>
            </w:r>
          </w:p>
          <w:p w:rsidR="006503AF" w:rsidRPr="006503AF" w:rsidRDefault="006503AF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503A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1.«Жұмбақ сөз» жаттығуы </w:t>
            </w:r>
            <w:r w:rsidR="00DC44A0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6503A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2 мин</w:t>
            </w:r>
          </w:p>
          <w:p w:rsidR="006503AF" w:rsidRDefault="006503AF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6503AF" w:rsidRDefault="006503AF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DC44A0" w:rsidRDefault="00DC44A0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6503AF" w:rsidRPr="006503AF" w:rsidRDefault="006503AF" w:rsidP="00F80435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503A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2.Топқа бөлу 2 мин</w:t>
            </w:r>
          </w:p>
          <w:p w:rsidR="00DC44A0" w:rsidRDefault="00DC44A0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DC44A0" w:rsidRDefault="00DC44A0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DC44A0" w:rsidRDefault="006503AF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503AF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3. Шеберлігіңді шыңда</w:t>
            </w: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="00DC44A0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                            </w:t>
            </w:r>
          </w:p>
          <w:p w:rsidR="006503AF" w:rsidRPr="006503AF" w:rsidRDefault="00DC44A0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                                  </w:t>
            </w:r>
            <w:r w:rsidR="005447F5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3мин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Default="006503AF" w:rsidP="00940B1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Шеңбер бойынша тұрғызу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Default="006503A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Оңға бұрылып, алдындағы әріптесінің арқасына саусақпен үш немесе төрт әріптен тұратын сөз жазады. Әріптесі сол сөзді табуға тырысады.</w:t>
            </w:r>
          </w:p>
        </w:tc>
      </w:tr>
      <w:tr w:rsidR="006503AF" w:rsidRPr="00B6568B" w:rsidTr="00DC44A0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3AF" w:rsidRPr="006503AF" w:rsidRDefault="006503AF" w:rsidP="00F27366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Default="006503AF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Абай Құнанбаев, Орынбек Жәутіков, Данияр Елеусінов</w:t>
            </w:r>
            <w:r w:rsidR="005447F5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суреттері бар кеспе қағаздарды үлестіру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AF" w:rsidRDefault="006503A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Танымал тұлғалардың суреттері бойынша топқа бөлінеді</w:t>
            </w:r>
          </w:p>
        </w:tc>
      </w:tr>
      <w:tr w:rsidR="006503AF" w:rsidRPr="00B6568B" w:rsidTr="00DC44A0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F" w:rsidRPr="006503AF" w:rsidRDefault="006503AF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F" w:rsidRPr="006503AF" w:rsidRDefault="006503AF" w:rsidP="00A70EE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 сөзін</w:t>
            </w:r>
            <w:r w:rsidR="007B6EF7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ің мағынасын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әр түрлі іс</w:t>
            </w:r>
            <w:r w:rsidRPr="006503A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әрекетпен</w:t>
            </w:r>
            <w:r w:rsidR="005447F5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жеткізесіздер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AF" w:rsidRDefault="006503A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Абай тобы: Бір шумақ өлең шығару</w:t>
            </w:r>
          </w:p>
          <w:p w:rsidR="006503AF" w:rsidRDefault="006503A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Орынбек тобы: Математикалық тілмен байланыстырып мағынасын ашу</w:t>
            </w:r>
          </w:p>
          <w:p w:rsidR="006503AF" w:rsidRDefault="006503A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Данияр тобы: Бір шумақ өлеңді рэп түрінде орындау</w:t>
            </w:r>
          </w:p>
        </w:tc>
      </w:tr>
      <w:tr w:rsidR="003008CA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E34B71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Ой қозғау  7</w:t>
            </w:r>
            <w:r w:rsidR="003008CA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мин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Бейнекөріністер: «Кішкентай жұлдыздар»</w:t>
            </w:r>
          </w:p>
          <w:p w:rsidR="00DC44A0" w:rsidRDefault="00DC44A0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008CA" w:rsidRPr="00DC44A0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DC44A0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>Ашық сұрақтар</w:t>
            </w:r>
          </w:p>
          <w:p w:rsidR="003008CA" w:rsidRPr="00DC44A0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Pr="00E34B71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008CA" w:rsidRPr="00E34B71" w:rsidRDefault="003008CA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34B71" w:rsidRDefault="00E34B71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:rsidR="003008CA" w:rsidRDefault="00E34B71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Ассоциация 3</w:t>
            </w:r>
            <w:r w:rsidR="003008CA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-Сіздер көрсетілген бейнежазбадан не ой түйіндедіңіздер?</w:t>
            </w:r>
          </w:p>
          <w:p w:rsidR="003008CA" w:rsidRDefault="003008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Қалай ойлайсыздар, бүгінгі коучингте қандай өзекті мәселе қозғалмақ?</w:t>
            </w:r>
          </w:p>
          <w:p w:rsidR="003008CA" w:rsidRDefault="003008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топ. «Дарынды» бала кім?</w:t>
            </w:r>
          </w:p>
          <w:p w:rsidR="003008CA" w:rsidRDefault="003008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2топ. «Талантты» балалар кімдер?  </w:t>
            </w:r>
          </w:p>
          <w:p w:rsidR="00E34B71" w:rsidRPr="00E34B71" w:rsidRDefault="00E34B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3топ. Қабілетті» бала кім?</w:t>
            </w:r>
          </w:p>
          <w:p w:rsidR="003008CA" w:rsidRDefault="003008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-Қандай баланы дарындылардың қатарына жатқызамыз?</w:t>
            </w:r>
          </w:p>
          <w:p w:rsidR="003008CA" w:rsidRDefault="003008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-Дарынды балалардың сыныптағы балалардан айырмашылығы неде?</w:t>
            </w:r>
          </w:p>
          <w:p w:rsidR="00DC44A0" w:rsidRDefault="00DC4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4A0" w:rsidRDefault="00DC4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4A0" w:rsidRDefault="00DC4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4A0" w:rsidRDefault="00DC4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4A0" w:rsidRDefault="00DC4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4A0" w:rsidRDefault="00DC4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008CA" w:rsidRDefault="003008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Дарынды және талантты баланың моделі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Бейнекөрініс бойынша ойталқы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Топ мүшелерінің пікірі тыңдалады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EB42CF" w:rsidRDefault="00EB42C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 w:rsidP="00EB42CF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Постер</w:t>
            </w:r>
            <w:r w:rsidR="00EB42CF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ге жазады</w:t>
            </w:r>
          </w:p>
        </w:tc>
      </w:tr>
      <w:tr w:rsidR="00E34B71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71" w:rsidRDefault="00E34B71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lastRenderedPageBreak/>
              <w:t>«ЖИГСО» әдісі 10минут</w:t>
            </w:r>
          </w:p>
          <w:p w:rsidR="00E34B71" w:rsidRDefault="00E34B71" w:rsidP="00E34B71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E34B71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71" w:rsidRDefault="00E34B71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34B71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Кеспе  мәтіндермен жұмыс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жасаймыз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71" w:rsidRDefault="00E34B71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E34B71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3 қадамдық жұмыс тәсілін орындайды.</w:t>
            </w:r>
          </w:p>
        </w:tc>
      </w:tr>
      <w:tr w:rsidR="003008CA" w:rsidRPr="00B6568B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 3мин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3008CA" w:rsidRDefault="003008CA">
            <w:pPr>
              <w:rPr>
                <w:rFonts w:ascii="Calibri" w:eastAsia="Calibri" w:hAnsi="Calibri" w:cs="Times New Roman"/>
                <w:b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«Сіз және сіздің есіміңіз» тренингі 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-Өз есімдеріңізді қағаз бетіне тігінен жазып, әрбір әріпке бойыңыздағы құндылықтарды жазыңыз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Өз есімдері бойынша әрбір әріптен басталатын бойындағы қасиеттерін жазады</w:t>
            </w:r>
          </w:p>
        </w:tc>
      </w:tr>
      <w:tr w:rsidR="003008CA" w:rsidRPr="00B6568B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D9" w:rsidRDefault="003008CA" w:rsidP="00AF12D9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AF12D9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Эдвард де Боне «Алты қалпақ» әдісі</w:t>
            </w:r>
            <w:r w:rsidR="00AF12D9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AF12D9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10мин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CA" w:rsidRDefault="003008CA">
            <w:pPr>
              <w:spacing w:before="180" w:after="18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қалпақтылар»- Дарынды бала үшін ғаламтор ақпарат көзі</w:t>
            </w:r>
          </w:p>
          <w:p w:rsidR="003008CA" w:rsidRDefault="003008CA">
            <w:pPr>
              <w:spacing w:before="180" w:after="1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"Сары қалпақтылар" – Дарынды балаға ғаламтордың пайдасы</w:t>
            </w:r>
          </w:p>
          <w:p w:rsidR="003008CA" w:rsidRDefault="003008CA">
            <w:pPr>
              <w:spacing w:before="180" w:after="1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"Қара қалпақтылар" – Дарынды бала үшін ғаламтордың зияны</w:t>
            </w:r>
          </w:p>
          <w:p w:rsidR="003008CA" w:rsidRDefault="003008CA">
            <w:pPr>
              <w:spacing w:before="180" w:after="1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«Қызыл қалпақтылар»- Дарынды бала үшін ғаламтор хобби</w:t>
            </w:r>
          </w:p>
          <w:p w:rsidR="003008CA" w:rsidRDefault="003008CA">
            <w:pPr>
              <w:spacing w:before="180" w:after="1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"Жасыл қалпақтылар" – Дарынды бала үшін  ғаламтордың мүмкіндіктері</w:t>
            </w:r>
          </w:p>
          <w:p w:rsidR="003008CA" w:rsidRDefault="003008CA">
            <w:pPr>
              <w:spacing w:before="180" w:after="18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"Көк қалпақтылар" – Ғаламтор және дарынды бала туралы айтылған ақпараттарды сараптап, қорытынды шығарады</w:t>
            </w:r>
          </w:p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CA" w:rsidRDefault="003008CA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Мұғалімдер әр қалпақтың мағынасына сай пікірлерін ортаға салады</w:t>
            </w:r>
          </w:p>
        </w:tc>
      </w:tr>
      <w:tr w:rsidR="00DC44A0" w:rsidRPr="00B6568B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A0" w:rsidRPr="00DC44A0" w:rsidRDefault="00DC44A0" w:rsidP="00DC44A0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DC44A0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ІҮ.Кері байланыс</w:t>
            </w:r>
          </w:p>
          <w:p w:rsidR="00DC44A0" w:rsidRPr="00AF12D9" w:rsidRDefault="00DC44A0" w:rsidP="00DC44A0">
            <w:pPr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AF12D9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«Галереяға саяхат» тәсілі </w:t>
            </w:r>
          </w:p>
          <w:p w:rsidR="00DC44A0" w:rsidRDefault="00DC44A0" w:rsidP="00DC44A0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AF12D9">
              <w:rPr>
                <w:rFonts w:ascii="Times New Roman" w:eastAsiaTheme="minorEastAsia" w:hAnsi="Times New Roman"/>
                <w:b/>
                <w:i/>
                <w:sz w:val="24"/>
                <w:szCs w:val="24"/>
                <w:lang w:val="kk-KZ" w:eastAsia="ru-RU"/>
              </w:rPr>
              <w:t xml:space="preserve">      3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A0" w:rsidRPr="00DC44A0" w:rsidRDefault="00DC44A0" w:rsidP="00DC4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44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Стикерлер тарату. </w:t>
            </w:r>
          </w:p>
          <w:p w:rsidR="00DC44A0" w:rsidRDefault="00DC44A0">
            <w:pPr>
              <w:spacing w:before="180" w:after="1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A0" w:rsidRDefault="00DC44A0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DC44A0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Мұғалімдер коучинг сессияда дарындылығын, белсенділігін көрсеткен топтың постерлеріне пікірлер жазылған стикерлерін жабыстырады.</w:t>
            </w:r>
          </w:p>
        </w:tc>
      </w:tr>
      <w:tr w:rsidR="003008CA" w:rsidRPr="00940B1A" w:rsidTr="00DC44A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EE" w:rsidRDefault="00C260EE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</w:p>
          <w:p w:rsidR="00A14773" w:rsidRDefault="00522246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 w:rsidRPr="00E25DCE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V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. Бағалау  </w:t>
            </w:r>
            <w:r w:rsidR="00C260EE"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«+, -, Қ» тәсілі</w:t>
            </w:r>
          </w:p>
          <w:p w:rsidR="00E25DCE" w:rsidRPr="00A14773" w:rsidRDefault="00E25DCE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2мин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246" w:rsidRPr="000F1D14" w:rsidRDefault="00F14D0D" w:rsidP="0052224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0F1D14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>«+»</w:t>
            </w:r>
            <w:r w:rsidRPr="000F1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kk-KZ" w:eastAsia="ru-RU"/>
              </w:rPr>
              <w:t xml:space="preserve"> - коучингте ұнаған ақпарат, </w:t>
            </w:r>
            <w:r w:rsidR="00522246" w:rsidRPr="000F1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kk-KZ" w:eastAsia="ru-RU"/>
              </w:rPr>
              <w:t xml:space="preserve"> жұмыс түрлері, т.с.с. жазылады </w:t>
            </w:r>
          </w:p>
          <w:p w:rsidR="00AF2824" w:rsidRPr="000F1D14" w:rsidRDefault="00F14D0D" w:rsidP="0052224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0F1D14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>«-»</w:t>
            </w:r>
            <w:r w:rsidRPr="000F1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kk-KZ" w:eastAsia="ru-RU"/>
              </w:rPr>
              <w:t xml:space="preserve"> - коучингтің ұнам</w:t>
            </w:r>
            <w:r w:rsidR="000F1D14" w:rsidRPr="000F1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kk-KZ" w:eastAsia="ru-RU"/>
              </w:rPr>
              <w:t xml:space="preserve">аған немесе түсініксіз сәттері </w:t>
            </w:r>
            <w:r w:rsidRPr="000F1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kk-KZ" w:eastAsia="ru-RU"/>
              </w:rPr>
              <w:t xml:space="preserve">жазылады. </w:t>
            </w:r>
          </w:p>
          <w:p w:rsidR="00522246" w:rsidRPr="000F1D14" w:rsidRDefault="00522246" w:rsidP="0052224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0F1D14">
              <w:rPr>
                <w:rFonts w:ascii="Times New Roman" w:eastAsiaTheme="minorEastAsia" w:hAnsi="Times New Roman"/>
                <w:bCs/>
                <w:sz w:val="24"/>
                <w:szCs w:val="24"/>
                <w:lang w:val="kk-KZ" w:eastAsia="ru-RU"/>
              </w:rPr>
              <w:t xml:space="preserve">«Қ» </w:t>
            </w:r>
            <w:r w:rsidRPr="000F1D14">
              <w:rPr>
                <w:rFonts w:ascii="Times New Roman" w:eastAsiaTheme="minorEastAsia" w:hAnsi="Times New Roman"/>
                <w:bCs/>
                <w:iCs/>
                <w:sz w:val="24"/>
                <w:szCs w:val="24"/>
                <w:lang w:val="kk-KZ" w:eastAsia="ru-RU"/>
              </w:rPr>
              <w:t>-  қызықты мәліметтерді жазады, оған қоса тақырып бойынша білгісі келетін мәселелер бойынша мұғалімге сұрақтар жазуға болады</w:t>
            </w:r>
          </w:p>
          <w:p w:rsidR="00522246" w:rsidRDefault="00522246" w:rsidP="0052224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14" w:rsidRDefault="000F1D14" w:rsidP="00522246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Мұғалімдер кеспе қағаздарды толтырады</w:t>
            </w:r>
          </w:p>
        </w:tc>
      </w:tr>
    </w:tbl>
    <w:p w:rsidR="003008CA" w:rsidRDefault="003008CA" w:rsidP="003008CA">
      <w:pPr>
        <w:spacing w:after="0"/>
        <w:rPr>
          <w:rFonts w:ascii="Times New Roman" w:eastAsiaTheme="minorEastAsia" w:hAnsi="Times New Roman"/>
          <w:sz w:val="24"/>
          <w:szCs w:val="24"/>
          <w:lang w:val="kk-KZ" w:eastAsia="ru-RU"/>
        </w:rPr>
      </w:pPr>
    </w:p>
    <w:p w:rsidR="003008CA" w:rsidRPr="003008CA" w:rsidRDefault="003008CA">
      <w:pPr>
        <w:rPr>
          <w:lang w:val="kk-KZ"/>
        </w:rPr>
      </w:pPr>
    </w:p>
    <w:sectPr w:rsidR="003008CA" w:rsidRPr="003008CA" w:rsidSect="003008C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21221"/>
    <w:multiLevelType w:val="hybridMultilevel"/>
    <w:tmpl w:val="65029E0E"/>
    <w:lvl w:ilvl="0" w:tplc="0B80A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C4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8E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81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0F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2F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0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E0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4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AB07ED"/>
    <w:multiLevelType w:val="hybridMultilevel"/>
    <w:tmpl w:val="8B8ACEB2"/>
    <w:lvl w:ilvl="0" w:tplc="137CE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CE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A6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A4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85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06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21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25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EE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BE"/>
    <w:rsid w:val="00070D6D"/>
    <w:rsid w:val="000F1D14"/>
    <w:rsid w:val="003008CA"/>
    <w:rsid w:val="00522246"/>
    <w:rsid w:val="005447F5"/>
    <w:rsid w:val="006503AF"/>
    <w:rsid w:val="007B6EF7"/>
    <w:rsid w:val="0080548C"/>
    <w:rsid w:val="008C4151"/>
    <w:rsid w:val="00940B1A"/>
    <w:rsid w:val="00A14773"/>
    <w:rsid w:val="00A70EEF"/>
    <w:rsid w:val="00AF12D9"/>
    <w:rsid w:val="00AF2824"/>
    <w:rsid w:val="00AF7DDF"/>
    <w:rsid w:val="00B6568B"/>
    <w:rsid w:val="00C260EE"/>
    <w:rsid w:val="00DC44A0"/>
    <w:rsid w:val="00E25DCE"/>
    <w:rsid w:val="00E34B71"/>
    <w:rsid w:val="00EB42CF"/>
    <w:rsid w:val="00F14D0D"/>
    <w:rsid w:val="00F72ABE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88D6B-4847-4110-8786-A7BD1F2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740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340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22</cp:revision>
  <cp:lastPrinted>2016-09-13T21:17:00Z</cp:lastPrinted>
  <dcterms:created xsi:type="dcterms:W3CDTF">2016-09-08T05:45:00Z</dcterms:created>
  <dcterms:modified xsi:type="dcterms:W3CDTF">2019-05-27T13:51:00Z</dcterms:modified>
</cp:coreProperties>
</file>