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B127F" w14:textId="19495B22" w:rsidR="005008A0" w:rsidRDefault="00413928" w:rsidP="004139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13928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Бастауыш  сынып оқушыларының көркем жазу дағдысын қалыптастыру</w:t>
      </w:r>
    </w:p>
    <w:p w14:paraId="0DEAC626" w14:textId="7EF14FED" w:rsidR="00F23485" w:rsidRPr="00F23485" w:rsidRDefault="0015406D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астауыш 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 сынып м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>ұғ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алімдеріні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 xml:space="preserve">ң  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алдына 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ан е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 жа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апты міндеттеріні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бірі - о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ушыларды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 таза,к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ркем жазуын 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ал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птастыру.</w:t>
      </w:r>
    </w:p>
    <w:p w14:paraId="106D6FA0" w14:textId="13D22F5F" w:rsidR="00F23485" w:rsidRPr="00F23485" w:rsidRDefault="00C376AE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йткені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 каллиграфиялы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дениет жазу м</w:t>
      </w:r>
      <w:r>
        <w:rPr>
          <w:rFonts w:ascii="Times New Roman" w:hAnsi="Times New Roman" w:cs="Times New Roman"/>
          <w:sz w:val="28"/>
          <w:szCs w:val="28"/>
          <w:lang w:val="kk-KZ"/>
        </w:rPr>
        <w:t>әд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ениетіні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 аса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ажетті саласы екені белгілі. Жазуды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демі болуы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ушыны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 мінез-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ын ояту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а, ой-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рісін дамыту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а мейлінше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сер етеді. Таза,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демі жазыл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ан ж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мыстар о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ай, тез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а м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мкіндік беріп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ана 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оймайды, сонымен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атар, сырттай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зге де с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імді.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ркем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жазу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ушыны </w:t>
      </w:r>
      <w:r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ыптылы</w:t>
      </w:r>
      <w:r>
        <w:rPr>
          <w:rFonts w:ascii="Times New Roman" w:hAnsi="Times New Roman" w:cs="Times New Roman"/>
          <w:sz w:val="28"/>
          <w:szCs w:val="28"/>
          <w:lang w:val="kk-KZ"/>
        </w:rPr>
        <w:t>ққ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ия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ақ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тылы</w:t>
      </w:r>
      <w:r>
        <w:rPr>
          <w:rFonts w:ascii="Times New Roman" w:hAnsi="Times New Roman" w:cs="Times New Roman"/>
          <w:sz w:val="28"/>
          <w:szCs w:val="28"/>
          <w:lang w:val="kk-KZ"/>
        </w:rPr>
        <w:t>ққ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а, 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бекс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йгіш-тікке т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23485" w:rsidRPr="00F23485">
        <w:rPr>
          <w:rFonts w:ascii="Times New Roman" w:hAnsi="Times New Roman" w:cs="Times New Roman"/>
          <w:sz w:val="28"/>
          <w:szCs w:val="28"/>
          <w:lang w:val="kk-KZ"/>
        </w:rPr>
        <w:t>рбиелейді.</w:t>
      </w:r>
    </w:p>
    <w:p w14:paraId="3ED60D74" w14:textId="01E69FED" w:rsidR="00F23485" w:rsidRPr="00F23485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3485">
        <w:rPr>
          <w:rFonts w:ascii="Times New Roman" w:hAnsi="Times New Roman" w:cs="Times New Roman"/>
          <w:sz w:val="28"/>
          <w:szCs w:val="28"/>
          <w:lang w:val="kk-KZ"/>
        </w:rPr>
        <w:t>1-сыныпта к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ркем 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 xml:space="preserve">жазу 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 xml:space="preserve">әліппе кезеңінен  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 басталы</w:t>
      </w:r>
      <w:r w:rsidR="00C376AE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>, оку жылынын ая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ына дейін 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>збей ж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үргізі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леді. 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>детте м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>галім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>ркем жазуды бастаудан б</w:t>
      </w:r>
      <w:r w:rsidR="00C4529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>рын сынып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>біршама даярлы</w:t>
      </w:r>
      <w:r w:rsidR="00C4529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>мыстарын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>ргізуі тиіс.</w:t>
      </w:r>
    </w:p>
    <w:p w14:paraId="55C45B6C" w14:textId="04FC30F3" w:rsidR="00F23485" w:rsidRPr="00491B5D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3485">
        <w:rPr>
          <w:rFonts w:ascii="Times New Roman" w:hAnsi="Times New Roman" w:cs="Times New Roman"/>
          <w:sz w:val="28"/>
          <w:szCs w:val="28"/>
          <w:lang w:val="kk-KZ"/>
        </w:rPr>
        <w:t>1. О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>ушыны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 xml:space="preserve"> жазу кезінде д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23485">
        <w:rPr>
          <w:rFonts w:ascii="Times New Roman" w:hAnsi="Times New Roman" w:cs="Times New Roman"/>
          <w:sz w:val="28"/>
          <w:szCs w:val="28"/>
          <w:lang w:val="kk-KZ"/>
        </w:rPr>
        <w:t>рыс,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тү</w:t>
      </w:r>
      <w:r w:rsidRPr="00491B5D">
        <w:rPr>
          <w:rFonts w:ascii="Times New Roman" w:hAnsi="Times New Roman" w:cs="Times New Roman"/>
          <w:sz w:val="28"/>
          <w:szCs w:val="28"/>
          <w:lang w:val="kk-KZ"/>
        </w:rPr>
        <w:t xml:space="preserve">зу отыруын </w:t>
      </w:r>
      <w:r w:rsidR="00C4529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91B5D">
        <w:rPr>
          <w:rFonts w:ascii="Times New Roman" w:hAnsi="Times New Roman" w:cs="Times New Roman"/>
          <w:sz w:val="28"/>
          <w:szCs w:val="28"/>
          <w:lang w:val="kk-KZ"/>
        </w:rPr>
        <w:t>ада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491B5D">
        <w:rPr>
          <w:rFonts w:ascii="Times New Roman" w:hAnsi="Times New Roman" w:cs="Times New Roman"/>
          <w:sz w:val="28"/>
          <w:szCs w:val="28"/>
          <w:lang w:val="kk-KZ"/>
        </w:rPr>
        <w:t>алау. К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491B5D">
        <w:rPr>
          <w:rFonts w:ascii="Times New Roman" w:hAnsi="Times New Roman" w:cs="Times New Roman"/>
          <w:sz w:val="28"/>
          <w:szCs w:val="28"/>
          <w:lang w:val="kk-KZ"/>
        </w:rPr>
        <w:t xml:space="preserve">з бен 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91B5D">
        <w:rPr>
          <w:rFonts w:ascii="Times New Roman" w:hAnsi="Times New Roman" w:cs="Times New Roman"/>
          <w:sz w:val="28"/>
          <w:szCs w:val="28"/>
          <w:lang w:val="kk-KZ"/>
        </w:rPr>
        <w:t xml:space="preserve">алам 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491B5D">
        <w:rPr>
          <w:rFonts w:ascii="Times New Roman" w:hAnsi="Times New Roman" w:cs="Times New Roman"/>
          <w:sz w:val="28"/>
          <w:szCs w:val="28"/>
          <w:lang w:val="kk-KZ"/>
        </w:rPr>
        <w:t>шыны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491B5D">
        <w:rPr>
          <w:rFonts w:ascii="Times New Roman" w:hAnsi="Times New Roman" w:cs="Times New Roman"/>
          <w:sz w:val="28"/>
          <w:szCs w:val="28"/>
          <w:lang w:val="kk-KZ"/>
        </w:rPr>
        <w:t xml:space="preserve"> ара 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91B5D">
        <w:rPr>
          <w:rFonts w:ascii="Times New Roman" w:hAnsi="Times New Roman" w:cs="Times New Roman"/>
          <w:sz w:val="28"/>
          <w:szCs w:val="28"/>
          <w:lang w:val="kk-KZ"/>
        </w:rPr>
        <w:t>ашы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91B5D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491B5D">
        <w:rPr>
          <w:rFonts w:ascii="Times New Roman" w:hAnsi="Times New Roman" w:cs="Times New Roman"/>
          <w:sz w:val="28"/>
          <w:szCs w:val="28"/>
          <w:lang w:val="kk-KZ"/>
        </w:rPr>
        <w:t>ы 25-30 см кем болма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91B5D">
        <w:rPr>
          <w:rFonts w:ascii="Times New Roman" w:hAnsi="Times New Roman" w:cs="Times New Roman"/>
          <w:sz w:val="28"/>
          <w:szCs w:val="28"/>
          <w:lang w:val="kk-KZ"/>
        </w:rPr>
        <w:t>ы ти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491B5D">
        <w:rPr>
          <w:rFonts w:ascii="Times New Roman" w:hAnsi="Times New Roman" w:cs="Times New Roman"/>
          <w:sz w:val="28"/>
          <w:szCs w:val="28"/>
          <w:lang w:val="kk-KZ"/>
        </w:rPr>
        <w:t>с.</w:t>
      </w:r>
    </w:p>
    <w:p w14:paraId="68F41047" w14:textId="6C04F6A7" w:rsidR="00F23485" w:rsidRPr="00386061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6061">
        <w:rPr>
          <w:rFonts w:ascii="Times New Roman" w:hAnsi="Times New Roman" w:cs="Times New Roman"/>
          <w:sz w:val="28"/>
          <w:szCs w:val="28"/>
          <w:lang w:val="kk-KZ"/>
        </w:rPr>
        <w:t>2. Д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386061">
        <w:rPr>
          <w:rFonts w:ascii="Times New Roman" w:hAnsi="Times New Roman" w:cs="Times New Roman"/>
          <w:sz w:val="28"/>
          <w:szCs w:val="28"/>
          <w:lang w:val="kk-KZ"/>
        </w:rPr>
        <w:t>птерді к</w:t>
      </w:r>
      <w:r w:rsidR="00491B5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386061">
        <w:rPr>
          <w:rFonts w:ascii="Times New Roman" w:hAnsi="Times New Roman" w:cs="Times New Roman"/>
          <w:sz w:val="28"/>
          <w:szCs w:val="28"/>
          <w:lang w:val="kk-KZ"/>
        </w:rPr>
        <w:t>лбеу орналастыру.</w:t>
      </w:r>
    </w:p>
    <w:p w14:paraId="76217005" w14:textId="7946D67B" w:rsidR="00F23485" w:rsidRPr="00386061" w:rsidRDefault="00386061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>аламды д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>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>стауга да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 xml:space="preserve">дыландыру.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 xml:space="preserve">аламды 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>ш сауса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>пен</w:t>
      </w:r>
    </w:p>
    <w:p w14:paraId="7DAC4E28" w14:textId="7E4902C2" w:rsidR="00F23485" w:rsidRPr="00386061" w:rsidRDefault="00386061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 xml:space="preserve">арыстырмай еркін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>стау. Сауса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 xml:space="preserve">тар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 xml:space="preserve">алам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 xml:space="preserve">шынан 2-2,5 см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>ашы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>ты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>та болу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 xml:space="preserve">а тиіс, пастаны жиі тексеріп,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>ажет жа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23485" w:rsidRPr="00386061">
        <w:rPr>
          <w:rFonts w:ascii="Times New Roman" w:hAnsi="Times New Roman" w:cs="Times New Roman"/>
          <w:sz w:val="28"/>
          <w:szCs w:val="28"/>
          <w:lang w:val="kk-KZ"/>
        </w:rPr>
        <w:t>дайда ауыстырып отыру керек.</w:t>
      </w:r>
    </w:p>
    <w:p w14:paraId="7C0EFFE0" w14:textId="3B82C835" w:rsidR="00F23485" w:rsidRPr="00EC6B17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C6B1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C6B1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EC6B17">
        <w:rPr>
          <w:rFonts w:ascii="Times New Roman" w:hAnsi="Times New Roman" w:cs="Times New Roman"/>
          <w:sz w:val="28"/>
          <w:szCs w:val="28"/>
          <w:lang w:val="kk-KZ"/>
        </w:rPr>
        <w:t>ушылар атал</w:t>
      </w:r>
      <w:r w:rsidR="00EC6B17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EC6B17">
        <w:rPr>
          <w:rFonts w:ascii="Times New Roman" w:hAnsi="Times New Roman" w:cs="Times New Roman"/>
          <w:sz w:val="28"/>
          <w:szCs w:val="28"/>
          <w:lang w:val="kk-KZ"/>
        </w:rPr>
        <w:t>ан ережелерді</w:t>
      </w:r>
      <w:r w:rsidR="00EC6B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6B17">
        <w:rPr>
          <w:rFonts w:ascii="Times New Roman" w:hAnsi="Times New Roman" w:cs="Times New Roman"/>
          <w:sz w:val="28"/>
          <w:szCs w:val="28"/>
          <w:lang w:val="kk-KZ"/>
        </w:rPr>
        <w:t>ме</w:t>
      </w:r>
      <w:r w:rsidR="00EC6B1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EC6B17">
        <w:rPr>
          <w:rFonts w:ascii="Times New Roman" w:hAnsi="Times New Roman" w:cs="Times New Roman"/>
          <w:sz w:val="28"/>
          <w:szCs w:val="28"/>
          <w:lang w:val="kk-KZ"/>
        </w:rPr>
        <w:t>гергеннен</w:t>
      </w:r>
      <w:r w:rsidR="00EC6B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6B17">
        <w:rPr>
          <w:rFonts w:ascii="Times New Roman" w:hAnsi="Times New Roman" w:cs="Times New Roman"/>
          <w:sz w:val="28"/>
          <w:szCs w:val="28"/>
          <w:lang w:val="kk-KZ"/>
        </w:rPr>
        <w:t>кейін бары</w:t>
      </w:r>
      <w:r w:rsidR="00EC6B1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EC6B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B17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C6B17">
        <w:rPr>
          <w:rFonts w:ascii="Times New Roman" w:hAnsi="Times New Roman" w:cs="Times New Roman"/>
          <w:sz w:val="28"/>
          <w:szCs w:val="28"/>
          <w:lang w:val="kk-KZ"/>
        </w:rPr>
        <w:t>ріптерді</w:t>
      </w:r>
    </w:p>
    <w:p w14:paraId="667B26F0" w14:textId="49D954B5" w:rsidR="00F23485" w:rsidRPr="00EC6B17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C6B17">
        <w:rPr>
          <w:rFonts w:ascii="Times New Roman" w:hAnsi="Times New Roman" w:cs="Times New Roman"/>
          <w:sz w:val="28"/>
          <w:szCs w:val="28"/>
          <w:lang w:val="kk-KZ"/>
        </w:rPr>
        <w:t>жазу</w:t>
      </w:r>
      <w:r w:rsidR="00EC6B17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EC6B17">
        <w:rPr>
          <w:rFonts w:ascii="Times New Roman" w:hAnsi="Times New Roman" w:cs="Times New Roman"/>
          <w:sz w:val="28"/>
          <w:szCs w:val="28"/>
          <w:lang w:val="kk-KZ"/>
        </w:rPr>
        <w:t>а к</w:t>
      </w:r>
      <w:r w:rsidR="00EC6B1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EC6B17">
        <w:rPr>
          <w:rFonts w:ascii="Times New Roman" w:hAnsi="Times New Roman" w:cs="Times New Roman"/>
          <w:sz w:val="28"/>
          <w:szCs w:val="28"/>
          <w:lang w:val="kk-KZ"/>
        </w:rPr>
        <w:t xml:space="preserve">шеді. </w:t>
      </w:r>
      <w:r w:rsidR="00EC6B17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C6B17">
        <w:rPr>
          <w:rFonts w:ascii="Times New Roman" w:hAnsi="Times New Roman" w:cs="Times New Roman"/>
          <w:sz w:val="28"/>
          <w:szCs w:val="28"/>
          <w:lang w:val="kk-KZ"/>
        </w:rPr>
        <w:t>ріптерді с</w:t>
      </w:r>
      <w:r w:rsidR="00EC6B1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EC6B17">
        <w:rPr>
          <w:rFonts w:ascii="Times New Roman" w:hAnsi="Times New Roman" w:cs="Times New Roman"/>
          <w:sz w:val="28"/>
          <w:szCs w:val="28"/>
          <w:lang w:val="kk-KZ"/>
        </w:rPr>
        <w:t>з ішінде бір-бірімен байланыстыры</w:t>
      </w:r>
      <w:r w:rsidR="00EC6B1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EC6B1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C6B1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EC6B17">
        <w:rPr>
          <w:rFonts w:ascii="Times New Roman" w:hAnsi="Times New Roman" w:cs="Times New Roman"/>
          <w:sz w:val="28"/>
          <w:szCs w:val="28"/>
          <w:lang w:val="kk-KZ"/>
        </w:rPr>
        <w:t xml:space="preserve">оса білуді </w:t>
      </w:r>
      <w:r w:rsidR="00EC6B17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EC6B17">
        <w:rPr>
          <w:rFonts w:ascii="Times New Roman" w:hAnsi="Times New Roman" w:cs="Times New Roman"/>
          <w:sz w:val="28"/>
          <w:szCs w:val="28"/>
          <w:lang w:val="kk-KZ"/>
        </w:rPr>
        <w:t>йренеді.</w:t>
      </w:r>
    </w:p>
    <w:p w14:paraId="7AC1B0D8" w14:textId="2F37B4F6" w:rsidR="00F23485" w:rsidRPr="00BE0EE5" w:rsidRDefault="00EC6B17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>ріптерді д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>ры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 xml:space="preserve"> жазу 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 xml:space="preserve">шін,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әр сабақтың алдында 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>ркем жазу минуттары ж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8A4AD3">
        <w:rPr>
          <w:rFonts w:ascii="Times New Roman" w:hAnsi="Times New Roman" w:cs="Times New Roman"/>
          <w:sz w:val="28"/>
          <w:szCs w:val="28"/>
          <w:lang w:val="kk-KZ"/>
        </w:rPr>
        <w:t xml:space="preserve">сабақтан тыс уақытта қосымша 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>саба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 xml:space="preserve">тары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>дайы ж</w:t>
      </w:r>
      <w:r w:rsidR="008A4AD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>ргізіліп от</w:t>
      </w:r>
      <w:r w:rsidR="008A4AD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>руы тиіс.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3485" w:rsidRPr="00EC6B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3485" w:rsidRPr="00BE0EE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23485" w:rsidRPr="00BE0EE5">
        <w:rPr>
          <w:rFonts w:ascii="Times New Roman" w:hAnsi="Times New Roman" w:cs="Times New Roman"/>
          <w:sz w:val="28"/>
          <w:szCs w:val="28"/>
          <w:lang w:val="kk-KZ"/>
        </w:rPr>
        <w:t>ркем жазуга арнал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23485" w:rsidRPr="00BE0EE5">
        <w:rPr>
          <w:rFonts w:ascii="Times New Roman" w:hAnsi="Times New Roman" w:cs="Times New Roman"/>
          <w:sz w:val="28"/>
          <w:szCs w:val="28"/>
          <w:lang w:val="kk-KZ"/>
        </w:rPr>
        <w:t>ан жатты</w:t>
      </w:r>
      <w:r w:rsidR="00C4529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23485" w:rsidRPr="00BE0EE5">
        <w:rPr>
          <w:rFonts w:ascii="Times New Roman" w:hAnsi="Times New Roman" w:cs="Times New Roman"/>
          <w:sz w:val="28"/>
          <w:szCs w:val="28"/>
          <w:lang w:val="kk-KZ"/>
        </w:rPr>
        <w:t>уларды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23485" w:rsidRPr="00BE0E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BE0EE5">
        <w:rPr>
          <w:rFonts w:ascii="Times New Roman" w:hAnsi="Times New Roman" w:cs="Times New Roman"/>
          <w:sz w:val="28"/>
          <w:szCs w:val="28"/>
          <w:lang w:val="kk-KZ"/>
        </w:rPr>
        <w:t xml:space="preserve">атарына 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23485" w:rsidRPr="00BE0EE5">
        <w:rPr>
          <w:rFonts w:ascii="Times New Roman" w:hAnsi="Times New Roman" w:cs="Times New Roman"/>
          <w:sz w:val="28"/>
          <w:szCs w:val="28"/>
          <w:lang w:val="kk-KZ"/>
        </w:rPr>
        <w:t>ріп элементтері мен т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F23485" w:rsidRPr="00BE0EE5">
        <w:rPr>
          <w:rFonts w:ascii="Times New Roman" w:hAnsi="Times New Roman" w:cs="Times New Roman"/>
          <w:sz w:val="28"/>
          <w:szCs w:val="28"/>
          <w:lang w:val="kk-KZ"/>
        </w:rPr>
        <w:t xml:space="preserve">тас 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23485" w:rsidRPr="00BE0EE5">
        <w:rPr>
          <w:rFonts w:ascii="Times New Roman" w:hAnsi="Times New Roman" w:cs="Times New Roman"/>
          <w:sz w:val="28"/>
          <w:szCs w:val="28"/>
          <w:lang w:val="kk-KZ"/>
        </w:rPr>
        <w:t>ріптерді жазу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="00F23485" w:rsidRPr="00BE0EE5">
        <w:rPr>
          <w:rFonts w:ascii="Times New Roman" w:hAnsi="Times New Roman" w:cs="Times New Roman"/>
          <w:sz w:val="28"/>
          <w:szCs w:val="28"/>
          <w:lang w:val="kk-KZ"/>
        </w:rPr>
        <w:t>ана емес, сон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23485" w:rsidRPr="00BE0EE5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BE0EE5">
        <w:rPr>
          <w:rFonts w:ascii="Times New Roman" w:hAnsi="Times New Roman" w:cs="Times New Roman"/>
          <w:sz w:val="28"/>
          <w:szCs w:val="28"/>
          <w:lang w:val="kk-KZ"/>
        </w:rPr>
        <w:t>атар жеке с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23485" w:rsidRPr="00BE0EE5">
        <w:rPr>
          <w:rFonts w:ascii="Times New Roman" w:hAnsi="Times New Roman" w:cs="Times New Roman"/>
          <w:sz w:val="28"/>
          <w:szCs w:val="28"/>
          <w:lang w:val="kk-KZ"/>
        </w:rPr>
        <w:t>здер</w:t>
      </w:r>
    </w:p>
    <w:p w14:paraId="73AA477A" w14:textId="78A7CE01" w:rsidR="00F23485" w:rsidRPr="00F23485" w:rsidRDefault="00F23485" w:rsidP="00F23485">
      <w:pPr>
        <w:rPr>
          <w:rFonts w:ascii="Times New Roman" w:hAnsi="Times New Roman" w:cs="Times New Roman"/>
          <w:sz w:val="28"/>
          <w:szCs w:val="28"/>
        </w:rPr>
      </w:pPr>
      <w:r w:rsidRPr="00F23485">
        <w:rPr>
          <w:rFonts w:ascii="Times New Roman" w:hAnsi="Times New Roman" w:cs="Times New Roman"/>
          <w:sz w:val="28"/>
          <w:szCs w:val="28"/>
        </w:rPr>
        <w:t>мен с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23485">
        <w:rPr>
          <w:rFonts w:ascii="Times New Roman" w:hAnsi="Times New Roman" w:cs="Times New Roman"/>
          <w:sz w:val="28"/>
          <w:szCs w:val="28"/>
        </w:rPr>
        <w:t>йлемдерді жазу да кіреді.</w:t>
      </w:r>
    </w:p>
    <w:p w14:paraId="3F665B41" w14:textId="76C6D17D" w:rsidR="00F23485" w:rsidRPr="00F23485" w:rsidRDefault="00F23485" w:rsidP="00F23485">
      <w:pPr>
        <w:rPr>
          <w:rFonts w:ascii="Times New Roman" w:hAnsi="Times New Roman" w:cs="Times New Roman"/>
          <w:sz w:val="28"/>
          <w:szCs w:val="28"/>
        </w:rPr>
      </w:pPr>
      <w:r w:rsidRPr="00F23485">
        <w:rPr>
          <w:rFonts w:ascii="Times New Roman" w:hAnsi="Times New Roman" w:cs="Times New Roman"/>
          <w:sz w:val="28"/>
          <w:szCs w:val="28"/>
        </w:rPr>
        <w:t>Жазу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23485">
        <w:rPr>
          <w:rFonts w:ascii="Times New Roman" w:hAnsi="Times New Roman" w:cs="Times New Roman"/>
          <w:sz w:val="28"/>
          <w:szCs w:val="28"/>
        </w:rPr>
        <w:t xml:space="preserve">а 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23485">
        <w:rPr>
          <w:rFonts w:ascii="Times New Roman" w:hAnsi="Times New Roman" w:cs="Times New Roman"/>
          <w:sz w:val="28"/>
          <w:szCs w:val="28"/>
        </w:rPr>
        <w:t>йрету барысында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3485">
        <w:rPr>
          <w:rFonts w:ascii="Times New Roman" w:hAnsi="Times New Roman" w:cs="Times New Roman"/>
          <w:sz w:val="28"/>
          <w:szCs w:val="28"/>
        </w:rPr>
        <w:t>кішкентай о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23485">
        <w:rPr>
          <w:rFonts w:ascii="Times New Roman" w:hAnsi="Times New Roman" w:cs="Times New Roman"/>
          <w:sz w:val="28"/>
          <w:szCs w:val="28"/>
        </w:rPr>
        <w:t>ушыны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23485">
        <w:rPr>
          <w:rFonts w:ascii="Times New Roman" w:hAnsi="Times New Roman" w:cs="Times New Roman"/>
          <w:sz w:val="28"/>
          <w:szCs w:val="28"/>
        </w:rPr>
        <w:t xml:space="preserve"> жас ерекшелігімен санасуды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23485">
        <w:rPr>
          <w:rFonts w:ascii="Times New Roman" w:hAnsi="Times New Roman" w:cs="Times New Roman"/>
          <w:sz w:val="28"/>
          <w:szCs w:val="28"/>
        </w:rPr>
        <w:t xml:space="preserve"> 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23485">
        <w:rPr>
          <w:rFonts w:ascii="Times New Roman" w:hAnsi="Times New Roman" w:cs="Times New Roman"/>
          <w:sz w:val="28"/>
          <w:szCs w:val="28"/>
        </w:rPr>
        <w:t>лкен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3485">
        <w:rPr>
          <w:rFonts w:ascii="Times New Roman" w:hAnsi="Times New Roman" w:cs="Times New Roman"/>
          <w:sz w:val="28"/>
          <w:szCs w:val="28"/>
        </w:rPr>
        <w:t>м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23485">
        <w:rPr>
          <w:rFonts w:ascii="Times New Roman" w:hAnsi="Times New Roman" w:cs="Times New Roman"/>
          <w:sz w:val="28"/>
          <w:szCs w:val="28"/>
        </w:rPr>
        <w:t>ні бар.</w:t>
      </w:r>
    </w:p>
    <w:p w14:paraId="0C492ACC" w14:textId="1D9126BD" w:rsidR="00F23485" w:rsidRPr="00F23485" w:rsidRDefault="00F23485" w:rsidP="00F23485">
      <w:pPr>
        <w:rPr>
          <w:rFonts w:ascii="Times New Roman" w:hAnsi="Times New Roman" w:cs="Times New Roman"/>
          <w:sz w:val="28"/>
          <w:szCs w:val="28"/>
        </w:rPr>
      </w:pPr>
      <w:r w:rsidRPr="00F23485">
        <w:rPr>
          <w:rFonts w:ascii="Times New Roman" w:hAnsi="Times New Roman" w:cs="Times New Roman"/>
          <w:sz w:val="28"/>
          <w:szCs w:val="28"/>
        </w:rPr>
        <w:t>М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ұғ</w:t>
      </w:r>
      <w:r w:rsidRPr="00F23485">
        <w:rPr>
          <w:rFonts w:ascii="Times New Roman" w:hAnsi="Times New Roman" w:cs="Times New Roman"/>
          <w:sz w:val="28"/>
          <w:szCs w:val="28"/>
        </w:rPr>
        <w:t>алім жазу процесіні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23485">
        <w:rPr>
          <w:rFonts w:ascii="Times New Roman" w:hAnsi="Times New Roman" w:cs="Times New Roman"/>
          <w:sz w:val="28"/>
          <w:szCs w:val="28"/>
        </w:rPr>
        <w:t xml:space="preserve"> кішкентай о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23485">
        <w:rPr>
          <w:rFonts w:ascii="Times New Roman" w:hAnsi="Times New Roman" w:cs="Times New Roman"/>
          <w:sz w:val="28"/>
          <w:szCs w:val="28"/>
        </w:rPr>
        <w:t xml:space="preserve">ушы 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23485">
        <w:rPr>
          <w:rFonts w:ascii="Times New Roman" w:hAnsi="Times New Roman" w:cs="Times New Roman"/>
          <w:sz w:val="28"/>
          <w:szCs w:val="28"/>
        </w:rPr>
        <w:t xml:space="preserve">шін аса 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23485">
        <w:rPr>
          <w:rFonts w:ascii="Times New Roman" w:hAnsi="Times New Roman" w:cs="Times New Roman"/>
          <w:sz w:val="28"/>
          <w:szCs w:val="28"/>
        </w:rPr>
        <w:t>иын да, к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23485">
        <w:rPr>
          <w:rFonts w:ascii="Times New Roman" w:hAnsi="Times New Roman" w:cs="Times New Roman"/>
          <w:sz w:val="28"/>
          <w:szCs w:val="28"/>
        </w:rPr>
        <w:t>рделі ж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23485">
        <w:rPr>
          <w:rFonts w:ascii="Times New Roman" w:hAnsi="Times New Roman" w:cs="Times New Roman"/>
          <w:sz w:val="28"/>
          <w:szCs w:val="28"/>
        </w:rPr>
        <w:t>мыс екенін естен шы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23485">
        <w:rPr>
          <w:rFonts w:ascii="Times New Roman" w:hAnsi="Times New Roman" w:cs="Times New Roman"/>
          <w:sz w:val="28"/>
          <w:szCs w:val="28"/>
        </w:rPr>
        <w:t>арма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23485">
        <w:rPr>
          <w:rFonts w:ascii="Times New Roman" w:hAnsi="Times New Roman" w:cs="Times New Roman"/>
          <w:sz w:val="28"/>
          <w:szCs w:val="28"/>
        </w:rPr>
        <w:t>аны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3485">
        <w:rPr>
          <w:rFonts w:ascii="Times New Roman" w:hAnsi="Times New Roman" w:cs="Times New Roman"/>
          <w:sz w:val="28"/>
          <w:szCs w:val="28"/>
        </w:rPr>
        <w:t>абзал.</w:t>
      </w:r>
    </w:p>
    <w:p w14:paraId="2FA19F3C" w14:textId="58316A83" w:rsidR="00F23485" w:rsidRPr="00F23485" w:rsidRDefault="00BE0EE5" w:rsidP="00F23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23485" w:rsidRPr="00F23485">
        <w:rPr>
          <w:rFonts w:ascii="Times New Roman" w:hAnsi="Times New Roman" w:cs="Times New Roman"/>
          <w:sz w:val="28"/>
          <w:szCs w:val="28"/>
        </w:rPr>
        <w:t>pin та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23485" w:rsidRPr="00F23485">
        <w:rPr>
          <w:rFonts w:ascii="Times New Roman" w:hAnsi="Times New Roman" w:cs="Times New Roman"/>
          <w:sz w:val="28"/>
          <w:szCs w:val="28"/>
        </w:rPr>
        <w:t>басын т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F23485" w:rsidRPr="00F23485">
        <w:rPr>
          <w:rFonts w:ascii="Times New Roman" w:hAnsi="Times New Roman" w:cs="Times New Roman"/>
          <w:sz w:val="28"/>
          <w:szCs w:val="28"/>
        </w:rPr>
        <w:t>сіруді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23485" w:rsidRPr="00F23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23485" w:rsidRPr="00F23485">
        <w:rPr>
          <w:rFonts w:ascii="Times New Roman" w:hAnsi="Times New Roman" w:cs="Times New Roman"/>
          <w:sz w:val="28"/>
          <w:szCs w:val="28"/>
        </w:rPr>
        <w:t>зі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F23485">
        <w:rPr>
          <w:rFonts w:ascii="Times New Roman" w:hAnsi="Times New Roman" w:cs="Times New Roman"/>
          <w:sz w:val="28"/>
          <w:szCs w:val="28"/>
        </w:rPr>
        <w:t>ушыны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23485" w:rsidRPr="00F23485">
        <w:rPr>
          <w:rFonts w:ascii="Times New Roman" w:hAnsi="Times New Roman" w:cs="Times New Roman"/>
          <w:sz w:val="28"/>
          <w:szCs w:val="28"/>
        </w:rPr>
        <w:t xml:space="preserve"> сол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23485" w:rsidRPr="00F23485">
        <w:rPr>
          <w:rFonts w:ascii="Times New Roman" w:hAnsi="Times New Roman" w:cs="Times New Roman"/>
          <w:sz w:val="28"/>
          <w:szCs w:val="28"/>
        </w:rPr>
        <w:t>ріпті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23485" w:rsidRPr="00F23485">
        <w:rPr>
          <w:rFonts w:ascii="Times New Roman" w:hAnsi="Times New Roman" w:cs="Times New Roman"/>
          <w:sz w:val="28"/>
          <w:szCs w:val="28"/>
        </w:rPr>
        <w:t xml:space="preserve"> бейнесін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23485" w:rsidRPr="00F23485">
        <w:rPr>
          <w:rFonts w:ascii="Times New Roman" w:hAnsi="Times New Roman" w:cs="Times New Roman"/>
          <w:sz w:val="28"/>
          <w:szCs w:val="28"/>
        </w:rPr>
        <w:t>з алдына ай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F23485">
        <w:rPr>
          <w:rFonts w:ascii="Times New Roman" w:hAnsi="Times New Roman" w:cs="Times New Roman"/>
          <w:sz w:val="28"/>
          <w:szCs w:val="28"/>
        </w:rPr>
        <w:t>ын елестете біл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F23485" w:rsidRPr="00F23485">
        <w:rPr>
          <w:rFonts w:ascii="Times New Roman" w:hAnsi="Times New Roman" w:cs="Times New Roman"/>
          <w:sz w:val="28"/>
          <w:szCs w:val="28"/>
        </w:rPr>
        <w:t xml:space="preserve">іне тікелей байланысты.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23485" w:rsidRPr="00F23485">
        <w:rPr>
          <w:rFonts w:ascii="Times New Roman" w:hAnsi="Times New Roman" w:cs="Times New Roman"/>
          <w:sz w:val="28"/>
          <w:szCs w:val="28"/>
        </w:rPr>
        <w:t>ріп формасын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3485" w:rsidRPr="00F23485">
        <w:rPr>
          <w:rFonts w:ascii="Times New Roman" w:hAnsi="Times New Roman" w:cs="Times New Roman"/>
          <w:sz w:val="28"/>
          <w:szCs w:val="28"/>
        </w:rPr>
        <w:t>жете танымаса, оны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23485" w:rsidRPr="00F23485">
        <w:rPr>
          <w:rFonts w:ascii="Times New Roman" w:hAnsi="Times New Roman" w:cs="Times New Roman"/>
          <w:sz w:val="28"/>
          <w:szCs w:val="28"/>
        </w:rPr>
        <w:t xml:space="preserve">жазу да </w:t>
      </w:r>
      <w:r>
        <w:rPr>
          <w:rFonts w:ascii="Times New Roman" w:hAnsi="Times New Roman" w:cs="Times New Roman"/>
          <w:sz w:val="28"/>
          <w:szCs w:val="28"/>
          <w:lang w:val="kk-KZ"/>
        </w:rPr>
        <w:t>қиы</w:t>
      </w:r>
      <w:r w:rsidR="00F23485" w:rsidRPr="00F23485">
        <w:rPr>
          <w:rFonts w:ascii="Times New Roman" w:hAnsi="Times New Roman" w:cs="Times New Roman"/>
          <w:sz w:val="28"/>
          <w:szCs w:val="28"/>
        </w:rPr>
        <w:t>н.</w:t>
      </w:r>
    </w:p>
    <w:p w14:paraId="76037946" w14:textId="01310F92" w:rsidR="00F23485" w:rsidRPr="00F23485" w:rsidRDefault="00F23485" w:rsidP="00F23485">
      <w:pPr>
        <w:rPr>
          <w:rFonts w:ascii="Times New Roman" w:hAnsi="Times New Roman" w:cs="Times New Roman"/>
          <w:sz w:val="28"/>
          <w:szCs w:val="28"/>
        </w:rPr>
      </w:pPr>
      <w:r w:rsidRPr="00F23485">
        <w:rPr>
          <w:rFonts w:ascii="Times New Roman" w:hAnsi="Times New Roman" w:cs="Times New Roman"/>
          <w:sz w:val="28"/>
          <w:szCs w:val="28"/>
        </w:rPr>
        <w:lastRenderedPageBreak/>
        <w:t>Демек, д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23485">
        <w:rPr>
          <w:rFonts w:ascii="Times New Roman" w:hAnsi="Times New Roman" w:cs="Times New Roman"/>
          <w:sz w:val="28"/>
          <w:szCs w:val="28"/>
        </w:rPr>
        <w:t>рыс жазу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23485">
        <w:rPr>
          <w:rFonts w:ascii="Times New Roman" w:hAnsi="Times New Roman" w:cs="Times New Roman"/>
          <w:sz w:val="28"/>
          <w:szCs w:val="28"/>
        </w:rPr>
        <w:t xml:space="preserve">а 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23485">
        <w:rPr>
          <w:rFonts w:ascii="Times New Roman" w:hAnsi="Times New Roman" w:cs="Times New Roman"/>
          <w:sz w:val="28"/>
          <w:szCs w:val="28"/>
        </w:rPr>
        <w:t>алыптастыру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F23485">
        <w:rPr>
          <w:rFonts w:ascii="Times New Roman" w:hAnsi="Times New Roman" w:cs="Times New Roman"/>
          <w:sz w:val="28"/>
          <w:szCs w:val="28"/>
        </w:rPr>
        <w:t>езінде с</w:t>
      </w:r>
      <w:r w:rsidR="00BE0EE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23485">
        <w:rPr>
          <w:rFonts w:ascii="Times New Roman" w:hAnsi="Times New Roman" w:cs="Times New Roman"/>
          <w:sz w:val="28"/>
          <w:szCs w:val="28"/>
        </w:rPr>
        <w:t xml:space="preserve">з дыбыстары мен </w:t>
      </w:r>
      <w:r w:rsidR="009421A2">
        <w:rPr>
          <w:rFonts w:ascii="Times New Roman" w:hAnsi="Times New Roman" w:cs="Times New Roman"/>
          <w:sz w:val="28"/>
          <w:szCs w:val="28"/>
          <w:lang w:val="kk-KZ"/>
        </w:rPr>
        <w:t>оларды таңбал</w:t>
      </w:r>
      <w:r w:rsidRPr="00F23485">
        <w:rPr>
          <w:rFonts w:ascii="Times New Roman" w:hAnsi="Times New Roman" w:cs="Times New Roman"/>
          <w:sz w:val="28"/>
          <w:szCs w:val="28"/>
        </w:rPr>
        <w:t xml:space="preserve">айтын </w:t>
      </w:r>
      <w:r w:rsidR="009421A2">
        <w:rPr>
          <w:rFonts w:ascii="Times New Roman" w:hAnsi="Times New Roman" w:cs="Times New Roman"/>
          <w:sz w:val="28"/>
          <w:szCs w:val="28"/>
          <w:lang w:val="kk-KZ"/>
        </w:rPr>
        <w:t>әріп</w:t>
      </w:r>
      <w:r w:rsidRPr="00F23485">
        <w:rPr>
          <w:rFonts w:ascii="Times New Roman" w:hAnsi="Times New Roman" w:cs="Times New Roman"/>
          <w:sz w:val="28"/>
          <w:szCs w:val="28"/>
        </w:rPr>
        <w:t>тер арасын</w:t>
      </w:r>
      <w:r w:rsidR="009421A2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3485">
        <w:rPr>
          <w:rFonts w:ascii="Times New Roman" w:hAnsi="Times New Roman" w:cs="Times New Roman"/>
          <w:sz w:val="28"/>
          <w:szCs w:val="28"/>
        </w:rPr>
        <w:t>ты</w:t>
      </w:r>
      <w:r w:rsidR="009421A2">
        <w:rPr>
          <w:rFonts w:ascii="Times New Roman" w:hAnsi="Times New Roman" w:cs="Times New Roman"/>
          <w:sz w:val="28"/>
          <w:szCs w:val="28"/>
          <w:lang w:val="kk-KZ"/>
        </w:rPr>
        <w:t>ғыз</w:t>
      </w:r>
      <w:r w:rsidRPr="00F23485">
        <w:rPr>
          <w:rFonts w:ascii="Times New Roman" w:hAnsi="Times New Roman" w:cs="Times New Roman"/>
          <w:sz w:val="28"/>
          <w:szCs w:val="28"/>
        </w:rPr>
        <w:t xml:space="preserve"> байланы</w:t>
      </w:r>
      <w:r w:rsidR="009421A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F23485">
        <w:rPr>
          <w:rFonts w:ascii="Times New Roman" w:hAnsi="Times New Roman" w:cs="Times New Roman"/>
          <w:sz w:val="28"/>
          <w:szCs w:val="28"/>
        </w:rPr>
        <w:t xml:space="preserve"> жасалатын</w:t>
      </w:r>
      <w:r w:rsidR="009421A2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F23485">
        <w:rPr>
          <w:rFonts w:ascii="Times New Roman" w:hAnsi="Times New Roman" w:cs="Times New Roman"/>
          <w:sz w:val="28"/>
          <w:szCs w:val="28"/>
        </w:rPr>
        <w:t xml:space="preserve"> бай</w:t>
      </w:r>
      <w:r w:rsidR="009421A2">
        <w:rPr>
          <w:rFonts w:ascii="Times New Roman" w:hAnsi="Times New Roman" w:cs="Times New Roman"/>
          <w:sz w:val="28"/>
          <w:szCs w:val="28"/>
          <w:lang w:val="kk-KZ"/>
        </w:rPr>
        <w:t>қаймыз</w:t>
      </w:r>
      <w:r w:rsidRPr="00F23485">
        <w:rPr>
          <w:rFonts w:ascii="Times New Roman" w:hAnsi="Times New Roman" w:cs="Times New Roman"/>
          <w:sz w:val="28"/>
          <w:szCs w:val="28"/>
        </w:rPr>
        <w:t>.</w:t>
      </w:r>
    </w:p>
    <w:p w14:paraId="6B81CE41" w14:textId="5B2B1AB8" w:rsidR="00F23485" w:rsidRPr="008A3C89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3485">
        <w:rPr>
          <w:rFonts w:ascii="Times New Roman" w:hAnsi="Times New Roman" w:cs="Times New Roman"/>
          <w:sz w:val="28"/>
          <w:szCs w:val="28"/>
        </w:rPr>
        <w:t xml:space="preserve"> М</w:t>
      </w:r>
      <w:r w:rsidR="00C4529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23485">
        <w:rPr>
          <w:rFonts w:ascii="Times New Roman" w:hAnsi="Times New Roman" w:cs="Times New Roman"/>
          <w:sz w:val="28"/>
          <w:szCs w:val="28"/>
        </w:rPr>
        <w:t>нымен бірге жазып отыр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23485">
        <w:rPr>
          <w:rFonts w:ascii="Times New Roman" w:hAnsi="Times New Roman" w:cs="Times New Roman"/>
          <w:sz w:val="28"/>
          <w:szCs w:val="28"/>
        </w:rPr>
        <w:t>ан бала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23485">
        <w:rPr>
          <w:rFonts w:ascii="Times New Roman" w:hAnsi="Times New Roman" w:cs="Times New Roman"/>
          <w:sz w:val="28"/>
          <w:szCs w:val="28"/>
        </w:rPr>
        <w:t>а партада дурыс отыру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1E5A4237" w14:textId="434DBD17" w:rsidR="00F23485" w:rsidRPr="00BF2601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3C8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>птерді д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 xml:space="preserve">рыс 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 xml:space="preserve">ою, 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>аламды д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 xml:space="preserve">рыс 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>стау ережелерін м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>ият са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 xml:space="preserve">тауды есіне салып отыру талап 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 xml:space="preserve">тіледі, 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>аза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 xml:space="preserve"> ал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 xml:space="preserve">авитіндегі 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>ріптерд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 xml:space="preserve"> бас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>м к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өп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>шілігі жо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>арыдан т</w:t>
      </w:r>
      <w:r w:rsidR="008A3C89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A3C89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арай ба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ытталып жазылады. М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 xml:space="preserve">әселен  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А, Л, М, Я сия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ты кейбір бас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ріптер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ана т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меннен басталып жазылады.</w:t>
      </w:r>
    </w:p>
    <w:p w14:paraId="45C3DA65" w14:textId="1ECF129E" w:rsidR="00F23485" w:rsidRPr="00BF2601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260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ріптерді жазуда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ы ал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 xml:space="preserve">ған 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 ма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қс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ат - балаларды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демі,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рі таза ж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не т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сінікті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тіп жазу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йрету.</w:t>
      </w:r>
    </w:p>
    <w:p w14:paraId="22D8CD25" w14:textId="63F6D8A9" w:rsidR="00F23485" w:rsidRPr="00BF2601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шін мынадай талаптар ж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зеге асырылуы </w:t>
      </w:r>
      <w:r w:rsidR="00C45294">
        <w:rPr>
          <w:rFonts w:ascii="Times New Roman" w:hAnsi="Times New Roman" w:cs="Times New Roman"/>
          <w:sz w:val="28"/>
          <w:szCs w:val="28"/>
          <w:lang w:val="kk-KZ"/>
        </w:rPr>
        <w:t>тиіс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091A100F" w14:textId="207642D0" w:rsidR="00F23485" w:rsidRPr="00BF2601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ріптер мен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рі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 xml:space="preserve">п 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лементтерін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збай д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рыс жазу.</w:t>
      </w:r>
    </w:p>
    <w:p w14:paraId="79B15CB3" w14:textId="229FF6BE" w:rsidR="00F23485" w:rsidRPr="00BF2601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ріптер мен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ріп элементтеріні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биіктігі, к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лемі, ара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ашы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ы, к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лбеулігі бірдей, біркелкі болуы керек.</w:t>
      </w:r>
    </w:p>
    <w:p w14:paraId="243E34E4" w14:textId="770F5481" w:rsidR="00F23485" w:rsidRPr="00BF2601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 xml:space="preserve">ріптерді 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зара д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рыс байланыстыра білуді жетілдіру.</w:t>
      </w:r>
    </w:p>
    <w:p w14:paraId="21758C29" w14:textId="5EC72645" w:rsidR="00F23485" w:rsidRPr="00BF2601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2601">
        <w:rPr>
          <w:rFonts w:ascii="Times New Roman" w:hAnsi="Times New Roman" w:cs="Times New Roman"/>
          <w:sz w:val="28"/>
          <w:szCs w:val="28"/>
          <w:lang w:val="kk-KZ"/>
        </w:rPr>
        <w:t>4. Жазу тазалы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ын са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тау, арты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сызы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F2601">
        <w:rPr>
          <w:rFonts w:ascii="Times New Roman" w:hAnsi="Times New Roman" w:cs="Times New Roman"/>
          <w:sz w:val="28"/>
          <w:szCs w:val="28"/>
          <w:lang w:val="kk-KZ"/>
        </w:rPr>
        <w:t>тар жасамау.</w:t>
      </w:r>
    </w:p>
    <w:p w14:paraId="3FD41864" w14:textId="2E7DA9CC" w:rsidR="00F23485" w:rsidRPr="009D2D9B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34D0">
        <w:rPr>
          <w:rFonts w:ascii="Times New Roman" w:hAnsi="Times New Roman" w:cs="Times New Roman"/>
          <w:sz w:val="28"/>
          <w:szCs w:val="28"/>
          <w:lang w:val="kk-KZ"/>
        </w:rPr>
        <w:t>Таза жазуды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A734D0">
        <w:rPr>
          <w:rFonts w:ascii="Times New Roman" w:hAnsi="Times New Roman" w:cs="Times New Roman"/>
          <w:sz w:val="28"/>
          <w:szCs w:val="28"/>
          <w:lang w:val="kk-KZ"/>
        </w:rPr>
        <w:t xml:space="preserve"> негізгі бір м</w:t>
      </w:r>
      <w:r w:rsidR="00BF2601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A734D0">
        <w:rPr>
          <w:rFonts w:ascii="Times New Roman" w:hAnsi="Times New Roman" w:cs="Times New Roman"/>
          <w:sz w:val="28"/>
          <w:szCs w:val="28"/>
          <w:lang w:val="kk-KZ"/>
        </w:rPr>
        <w:t xml:space="preserve">мкіндігі - </w:t>
      </w:r>
      <w:r w:rsidR="00A734D0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A734D0">
        <w:rPr>
          <w:rFonts w:ascii="Times New Roman" w:hAnsi="Times New Roman" w:cs="Times New Roman"/>
          <w:sz w:val="28"/>
          <w:szCs w:val="28"/>
          <w:lang w:val="kk-KZ"/>
        </w:rPr>
        <w:t>зіліссіз жазу. K</w:t>
      </w:r>
      <w:r w:rsidR="00A734D0">
        <w:rPr>
          <w:rFonts w:ascii="Times New Roman" w:hAnsi="Times New Roman" w:cs="Times New Roman"/>
          <w:sz w:val="28"/>
          <w:szCs w:val="28"/>
          <w:lang w:val="kk-KZ"/>
        </w:rPr>
        <w:t>өпте</w:t>
      </w:r>
      <w:r w:rsidRPr="00A734D0">
        <w:rPr>
          <w:rFonts w:ascii="Times New Roman" w:hAnsi="Times New Roman" w:cs="Times New Roman"/>
          <w:sz w:val="28"/>
          <w:szCs w:val="28"/>
          <w:lang w:val="kk-KZ"/>
        </w:rPr>
        <w:t xml:space="preserve">ген </w:t>
      </w:r>
      <w:r w:rsidR="00A734D0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A734D0">
        <w:rPr>
          <w:rFonts w:ascii="Times New Roman" w:hAnsi="Times New Roman" w:cs="Times New Roman"/>
          <w:sz w:val="28"/>
          <w:szCs w:val="28"/>
          <w:lang w:val="kk-KZ"/>
        </w:rPr>
        <w:t xml:space="preserve">ріптер бірнеше </w:t>
      </w:r>
      <w:r w:rsidR="00A734D0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A734D0">
        <w:rPr>
          <w:rFonts w:ascii="Times New Roman" w:hAnsi="Times New Roman" w:cs="Times New Roman"/>
          <w:sz w:val="28"/>
          <w:szCs w:val="28"/>
          <w:lang w:val="kk-KZ"/>
        </w:rPr>
        <w:t>лементтерден т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A734D0">
        <w:rPr>
          <w:rFonts w:ascii="Times New Roman" w:hAnsi="Times New Roman" w:cs="Times New Roman"/>
          <w:sz w:val="28"/>
          <w:szCs w:val="28"/>
          <w:lang w:val="kk-KZ"/>
        </w:rPr>
        <w:t xml:space="preserve">рганымен, олар 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734D0"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A734D0">
        <w:rPr>
          <w:rFonts w:ascii="Times New Roman" w:hAnsi="Times New Roman" w:cs="Times New Roman"/>
          <w:sz w:val="28"/>
          <w:szCs w:val="28"/>
          <w:lang w:val="kk-KZ"/>
        </w:rPr>
        <w:t xml:space="preserve">збей бірден жазуды керек етеді. 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зіліс элемент санына байланысты емес. 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Әріпт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 xml:space="preserve">  қ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анша элемент болса, жазуда сон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 xml:space="preserve">  ү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зіліс жасау керек болады деп т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сінуге болмайды. Мысалы, а 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рпі неше 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лементтен т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рады? Біра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 ол бір тактімен 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зілмей 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 болы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 жазылады. Жазу 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ар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ыны арта баста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анда м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ндай екі 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лементті 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ріптерді 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збей,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тастыра жазу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а баса к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>өң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аударылады.</w:t>
      </w:r>
    </w:p>
    <w:p w14:paraId="332422EC" w14:textId="0BDAD75B" w:rsidR="00F23485" w:rsidRDefault="009D2D9B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>орыта келгенде, м</w:t>
      </w:r>
      <w:r>
        <w:rPr>
          <w:rFonts w:ascii="Times New Roman" w:hAnsi="Times New Roman" w:cs="Times New Roman"/>
          <w:sz w:val="28"/>
          <w:szCs w:val="28"/>
          <w:lang w:val="kk-KZ"/>
        </w:rPr>
        <w:t>ұғ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алім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>рбір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>уш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ының 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>зіндік жазу ерекшелігіне т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н жіберілетін графикалык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>ателерді м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>кият бай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>ап, онда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ателермен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>кыпты ж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>мыс ж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>ргізуді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>мытпа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>ic.</w:t>
      </w:r>
    </w:p>
    <w:p w14:paraId="09A10A28" w14:textId="77777777" w:rsidR="00C45294" w:rsidRDefault="00C45294" w:rsidP="00F2348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058EAF0" w14:textId="77777777" w:rsidR="00C45294" w:rsidRPr="009D2D9B" w:rsidRDefault="00C45294" w:rsidP="00F2348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5C7AB9" w14:textId="41FC98A0" w:rsidR="00F23485" w:rsidRPr="009D2D9B" w:rsidRDefault="009D2D9B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>ымбат 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ошенова Ермекқызы </w:t>
      </w:r>
    </w:p>
    <w:p w14:paraId="52DCCD85" w14:textId="6970C8ED" w:rsidR="00F23485" w:rsidRPr="009D2D9B" w:rsidRDefault="009D2D9B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Абай атындағы ЖББМ  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>бастауьпи сыны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 </w:t>
      </w:r>
      <w:r w:rsidR="00F23485" w:rsidRPr="009D2D9B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ұғалімі </w:t>
      </w:r>
    </w:p>
    <w:p w14:paraId="2447D06E" w14:textId="7251679C" w:rsidR="00413928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2D9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CD653B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9D2D9B">
        <w:rPr>
          <w:rFonts w:ascii="Times New Roman" w:hAnsi="Times New Roman" w:cs="Times New Roman"/>
          <w:sz w:val="28"/>
          <w:szCs w:val="28"/>
          <w:lang w:val="kk-KZ"/>
        </w:rPr>
        <w:t>мыскер ауыл</w:t>
      </w:r>
      <w:r w:rsidR="009D2D9B">
        <w:rPr>
          <w:rFonts w:ascii="Times New Roman" w:hAnsi="Times New Roman" w:cs="Times New Roman"/>
          <w:sz w:val="28"/>
          <w:szCs w:val="28"/>
          <w:lang w:val="kk-KZ"/>
        </w:rPr>
        <w:t xml:space="preserve">ы, Шет ауданы </w:t>
      </w:r>
    </w:p>
    <w:p w14:paraId="38D31954" w14:textId="5A6F36D0" w:rsidR="000A0717" w:rsidRPr="009D2D9B" w:rsidRDefault="000A0717" w:rsidP="00F234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</w:t>
      </w:r>
    </w:p>
    <w:p w14:paraId="702D7DA3" w14:textId="77777777" w:rsidR="00F23485" w:rsidRDefault="00F23485" w:rsidP="00F2348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EDC8D7" w14:textId="77777777" w:rsidR="00901CE3" w:rsidRDefault="00901CE3" w:rsidP="00F2348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8A296C" w14:textId="77777777" w:rsidR="00901CE3" w:rsidRDefault="00901CE3" w:rsidP="00F2348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DD0BF27" w14:textId="77777777" w:rsidR="00901CE3" w:rsidRDefault="00901CE3" w:rsidP="00F2348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102C33" w14:textId="79E85760" w:rsidR="00901CE3" w:rsidRPr="009D2D9B" w:rsidRDefault="00901CE3" w:rsidP="00F2348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01CE3" w:rsidRPr="009D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A0"/>
    <w:rsid w:val="000A0717"/>
    <w:rsid w:val="0015406D"/>
    <w:rsid w:val="00386061"/>
    <w:rsid w:val="00413928"/>
    <w:rsid w:val="00491B5D"/>
    <w:rsid w:val="005008A0"/>
    <w:rsid w:val="008A3C89"/>
    <w:rsid w:val="008A4AD3"/>
    <w:rsid w:val="00901CE3"/>
    <w:rsid w:val="00917255"/>
    <w:rsid w:val="009421A2"/>
    <w:rsid w:val="009D2D9B"/>
    <w:rsid w:val="00A734D0"/>
    <w:rsid w:val="00A93D12"/>
    <w:rsid w:val="00AD43AC"/>
    <w:rsid w:val="00BE0EE5"/>
    <w:rsid w:val="00BF2601"/>
    <w:rsid w:val="00C24DE8"/>
    <w:rsid w:val="00C376AE"/>
    <w:rsid w:val="00C45294"/>
    <w:rsid w:val="00CD653B"/>
    <w:rsid w:val="00EC6B17"/>
    <w:rsid w:val="00F23485"/>
    <w:rsid w:val="00F6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0654"/>
  <w15:chartTrackingRefBased/>
  <w15:docId w15:val="{AC6EE02F-AE52-4770-8F6F-B93663C4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Mechta Mechta</dc:creator>
  <cp:keywords/>
  <dc:description/>
  <cp:lastModifiedBy>АБАЙ</cp:lastModifiedBy>
  <cp:revision>16</cp:revision>
  <dcterms:created xsi:type="dcterms:W3CDTF">2023-08-03T13:04:00Z</dcterms:created>
  <dcterms:modified xsi:type="dcterms:W3CDTF">2024-05-31T04:44:00Z</dcterms:modified>
</cp:coreProperties>
</file>