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5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43"/>
        <w:gridCol w:w="3638"/>
        <w:gridCol w:w="6214"/>
      </w:tblGrid>
      <w:tr w:rsidR="00092B11" w:rsidTr="00E808A1">
        <w:trPr>
          <w:trHeight w:val="352"/>
        </w:trPr>
        <w:tc>
          <w:tcPr>
            <w:tcW w:w="2043" w:type="dxa"/>
          </w:tcPr>
          <w:p w:rsidR="00092B11" w:rsidRDefault="00092B11" w:rsidP="00E808A1">
            <w:pPr>
              <w:pStyle w:val="TableParagraph"/>
              <w:spacing w:before="9"/>
              <w:ind w:left="56"/>
              <w:rPr>
                <w:b/>
                <w:sz w:val="18"/>
              </w:rPr>
            </w:pPr>
            <w:r>
              <w:rPr>
                <w:b/>
                <w:color w:val="231F20"/>
                <w:w w:val="105"/>
                <w:sz w:val="18"/>
              </w:rPr>
              <w:t>Бөлім:</w:t>
            </w:r>
          </w:p>
        </w:tc>
        <w:tc>
          <w:tcPr>
            <w:tcW w:w="9852" w:type="dxa"/>
            <w:gridSpan w:val="2"/>
            <w:tcBorders>
              <w:top w:val="single" w:sz="6" w:space="0" w:color="231F20"/>
              <w:bottom w:val="single" w:sz="6" w:space="0" w:color="231F20"/>
            </w:tcBorders>
          </w:tcPr>
          <w:p w:rsidR="00092B11" w:rsidRDefault="00092B11" w:rsidP="00E808A1">
            <w:pPr>
              <w:pStyle w:val="TableParagraph"/>
              <w:spacing w:before="9"/>
              <w:ind w:left="56"/>
              <w:rPr>
                <w:b/>
                <w:sz w:val="18"/>
              </w:rPr>
            </w:pPr>
            <w:r>
              <w:rPr>
                <w:b/>
                <w:color w:val="231F20"/>
                <w:w w:val="110"/>
                <w:sz w:val="18"/>
              </w:rPr>
              <w:t>Дыбыс және әріп</w:t>
            </w:r>
          </w:p>
        </w:tc>
      </w:tr>
      <w:tr w:rsidR="00092B11" w:rsidTr="00E808A1">
        <w:trPr>
          <w:trHeight w:val="261"/>
        </w:trPr>
        <w:tc>
          <w:tcPr>
            <w:tcW w:w="2043" w:type="dxa"/>
          </w:tcPr>
          <w:p w:rsidR="00092B11" w:rsidRDefault="00092B11" w:rsidP="00E808A1">
            <w:pPr>
              <w:pStyle w:val="TableParagraph"/>
              <w:spacing w:before="9"/>
              <w:ind w:left="56"/>
              <w:rPr>
                <w:b/>
                <w:sz w:val="18"/>
              </w:rPr>
            </w:pPr>
            <w:r>
              <w:rPr>
                <w:b/>
                <w:color w:val="231F20"/>
                <w:w w:val="105"/>
                <w:sz w:val="18"/>
              </w:rPr>
              <w:t>Педагогтің аты-жөні:</w:t>
            </w:r>
          </w:p>
        </w:tc>
        <w:tc>
          <w:tcPr>
            <w:tcW w:w="9852" w:type="dxa"/>
            <w:gridSpan w:val="2"/>
            <w:tcBorders>
              <w:top w:val="single" w:sz="6" w:space="0" w:color="231F20"/>
              <w:bottom w:val="single" w:sz="6" w:space="0" w:color="231F20"/>
            </w:tcBorders>
          </w:tcPr>
          <w:p w:rsidR="00092B11" w:rsidRPr="00E81A54" w:rsidRDefault="00092B11" w:rsidP="00E808A1">
            <w:pPr>
              <w:pStyle w:val="TableParagraph"/>
              <w:rPr>
                <w:sz w:val="16"/>
              </w:rPr>
            </w:pPr>
            <w:r>
              <w:rPr>
                <w:sz w:val="16"/>
              </w:rPr>
              <w:t>Куккузова А.К.</w:t>
            </w:r>
          </w:p>
        </w:tc>
      </w:tr>
      <w:tr w:rsidR="00092B11" w:rsidTr="00E808A1">
        <w:trPr>
          <w:trHeight w:val="339"/>
        </w:trPr>
        <w:tc>
          <w:tcPr>
            <w:tcW w:w="2043" w:type="dxa"/>
          </w:tcPr>
          <w:p w:rsidR="00092B11" w:rsidRDefault="00092B11" w:rsidP="00E808A1">
            <w:pPr>
              <w:pStyle w:val="TableParagraph"/>
              <w:spacing w:before="9"/>
              <w:ind w:left="56"/>
              <w:rPr>
                <w:b/>
                <w:sz w:val="18"/>
              </w:rPr>
            </w:pPr>
            <w:r>
              <w:rPr>
                <w:b/>
                <w:color w:val="231F20"/>
                <w:w w:val="105"/>
                <w:sz w:val="18"/>
              </w:rPr>
              <w:t>Күні:</w:t>
            </w:r>
          </w:p>
        </w:tc>
        <w:tc>
          <w:tcPr>
            <w:tcW w:w="9852" w:type="dxa"/>
            <w:gridSpan w:val="2"/>
            <w:tcBorders>
              <w:top w:val="single" w:sz="6" w:space="0" w:color="231F20"/>
              <w:bottom w:val="single" w:sz="6" w:space="0" w:color="231F20"/>
            </w:tcBorders>
          </w:tcPr>
          <w:p w:rsidR="00092B11" w:rsidRDefault="00092B11" w:rsidP="00E808A1">
            <w:pPr>
              <w:pStyle w:val="TableParagraph"/>
              <w:rPr>
                <w:sz w:val="16"/>
              </w:rPr>
            </w:pPr>
            <w:r>
              <w:rPr>
                <w:sz w:val="16"/>
              </w:rPr>
              <w:t>27.01.23</w:t>
            </w:r>
          </w:p>
        </w:tc>
      </w:tr>
      <w:tr w:rsidR="00092B11" w:rsidTr="00E808A1">
        <w:trPr>
          <w:trHeight w:val="406"/>
        </w:trPr>
        <w:tc>
          <w:tcPr>
            <w:tcW w:w="2043" w:type="dxa"/>
          </w:tcPr>
          <w:p w:rsidR="00092B11" w:rsidRDefault="00092B11" w:rsidP="00E808A1">
            <w:pPr>
              <w:pStyle w:val="TableParagraph"/>
              <w:spacing w:before="9"/>
              <w:ind w:left="56"/>
              <w:rPr>
                <w:b/>
                <w:sz w:val="18"/>
              </w:rPr>
            </w:pPr>
            <w:r>
              <w:rPr>
                <w:b/>
                <w:color w:val="231F20"/>
                <w:sz w:val="18"/>
              </w:rPr>
              <w:t>Сынып:</w:t>
            </w:r>
          </w:p>
        </w:tc>
        <w:tc>
          <w:tcPr>
            <w:tcW w:w="3638" w:type="dxa"/>
          </w:tcPr>
          <w:p w:rsidR="00092B11" w:rsidRDefault="00092B11" w:rsidP="00E808A1">
            <w:pPr>
              <w:pStyle w:val="TableParagraph"/>
              <w:spacing w:before="9"/>
              <w:ind w:left="56"/>
              <w:rPr>
                <w:b/>
                <w:sz w:val="18"/>
              </w:rPr>
            </w:pPr>
            <w:r>
              <w:rPr>
                <w:b/>
                <w:color w:val="231F20"/>
                <w:w w:val="105"/>
                <w:sz w:val="18"/>
              </w:rPr>
              <w:t>Қатысушылар саны:</w:t>
            </w:r>
          </w:p>
        </w:tc>
        <w:tc>
          <w:tcPr>
            <w:tcW w:w="6214" w:type="dxa"/>
            <w:tcBorders>
              <w:top w:val="single" w:sz="6" w:space="0" w:color="231F20"/>
              <w:bottom w:val="single" w:sz="6" w:space="0" w:color="231F20"/>
            </w:tcBorders>
          </w:tcPr>
          <w:p w:rsidR="00092B11" w:rsidRDefault="00092B11" w:rsidP="00E808A1">
            <w:pPr>
              <w:pStyle w:val="TableParagraph"/>
              <w:spacing w:before="9"/>
              <w:ind w:left="57"/>
              <w:rPr>
                <w:b/>
                <w:sz w:val="18"/>
              </w:rPr>
            </w:pPr>
            <w:r>
              <w:rPr>
                <w:b/>
                <w:color w:val="231F20"/>
                <w:w w:val="105"/>
                <w:sz w:val="18"/>
              </w:rPr>
              <w:t>Қатыспағандар саны:</w:t>
            </w:r>
          </w:p>
        </w:tc>
      </w:tr>
      <w:tr w:rsidR="00092B11" w:rsidTr="00E808A1">
        <w:trPr>
          <w:trHeight w:val="369"/>
        </w:trPr>
        <w:tc>
          <w:tcPr>
            <w:tcW w:w="2043" w:type="dxa"/>
          </w:tcPr>
          <w:p w:rsidR="00092B11" w:rsidRDefault="00092B11" w:rsidP="00E808A1">
            <w:pPr>
              <w:pStyle w:val="TableParagraph"/>
              <w:spacing w:before="9"/>
              <w:ind w:left="56"/>
              <w:rPr>
                <w:b/>
                <w:sz w:val="18"/>
              </w:rPr>
            </w:pPr>
            <w:r>
              <w:rPr>
                <w:b/>
                <w:color w:val="231F20"/>
                <w:w w:val="105"/>
                <w:sz w:val="18"/>
              </w:rPr>
              <w:t>Сабақтың тақырыбы</w:t>
            </w:r>
          </w:p>
        </w:tc>
        <w:tc>
          <w:tcPr>
            <w:tcW w:w="9852" w:type="dxa"/>
            <w:gridSpan w:val="2"/>
            <w:tcBorders>
              <w:top w:val="single" w:sz="6" w:space="0" w:color="231F20"/>
              <w:bottom w:val="single" w:sz="6" w:space="0" w:color="231F20"/>
            </w:tcBorders>
          </w:tcPr>
          <w:p w:rsidR="00092B11" w:rsidRDefault="00092B11" w:rsidP="00E808A1">
            <w:pPr>
              <w:pStyle w:val="TableParagraph"/>
              <w:spacing w:before="9"/>
              <w:ind w:left="56"/>
              <w:rPr>
                <w:b/>
                <w:sz w:val="18"/>
              </w:rPr>
            </w:pPr>
            <w:r>
              <w:rPr>
                <w:b/>
                <w:color w:val="231F20"/>
                <w:w w:val="110"/>
                <w:sz w:val="18"/>
              </w:rPr>
              <w:t>Елтаңбасы елімнің. Жуан және жіңішке жұп дауыстылар</w:t>
            </w:r>
          </w:p>
        </w:tc>
      </w:tr>
      <w:tr w:rsidR="00092B11" w:rsidTr="00E808A1">
        <w:trPr>
          <w:trHeight w:val="874"/>
        </w:trPr>
        <w:tc>
          <w:tcPr>
            <w:tcW w:w="2043" w:type="dxa"/>
          </w:tcPr>
          <w:p w:rsidR="00092B11" w:rsidRDefault="00092B11" w:rsidP="00E808A1">
            <w:pPr>
              <w:pStyle w:val="TableParagraph"/>
              <w:spacing w:before="9" w:line="249" w:lineRule="auto"/>
              <w:ind w:left="56"/>
              <w:rPr>
                <w:b/>
                <w:sz w:val="18"/>
              </w:rPr>
            </w:pPr>
            <w:r>
              <w:rPr>
                <w:b/>
                <w:color w:val="231F20"/>
                <w:w w:val="105"/>
                <w:sz w:val="18"/>
              </w:rPr>
              <w:t>Оқу бағдарламасына сәйкес оқыту мақсаттары</w:t>
            </w:r>
          </w:p>
        </w:tc>
        <w:tc>
          <w:tcPr>
            <w:tcW w:w="9852" w:type="dxa"/>
            <w:gridSpan w:val="2"/>
            <w:tcBorders>
              <w:top w:val="single" w:sz="6" w:space="0" w:color="231F20"/>
              <w:bottom w:val="single" w:sz="6" w:space="0" w:color="231F20"/>
            </w:tcBorders>
          </w:tcPr>
          <w:p w:rsidR="00092B11" w:rsidRDefault="00092B11" w:rsidP="00E808A1">
            <w:pPr>
              <w:pStyle w:val="TableParagraph"/>
              <w:spacing w:before="9"/>
              <w:ind w:left="56"/>
              <w:rPr>
                <w:sz w:val="18"/>
              </w:rPr>
            </w:pPr>
            <w:r>
              <w:rPr>
                <w:color w:val="231F20"/>
                <w:w w:val="115"/>
                <w:sz w:val="18"/>
              </w:rPr>
              <w:t>1.1.3.1 тақырыбы мен иллюстрациясы бойынша мәтіннің мазмұнын болжау;</w:t>
            </w:r>
          </w:p>
          <w:p w:rsidR="00092B11" w:rsidRDefault="00092B11" w:rsidP="00E808A1">
            <w:pPr>
              <w:pStyle w:val="TableParagraph"/>
              <w:spacing w:before="9" w:line="249" w:lineRule="auto"/>
              <w:ind w:left="56"/>
              <w:rPr>
                <w:sz w:val="18"/>
              </w:rPr>
            </w:pPr>
            <w:r>
              <w:rPr>
                <w:color w:val="231F20"/>
                <w:w w:val="115"/>
                <w:sz w:val="18"/>
              </w:rPr>
              <w:t>1.3.6.1 жазу жолын, жоларалықты, жолдың жоғарғы және төменгі сызықтарын сақтап, әріп элементтерін, әріптердің бір-бірімен байланысын көркем жазу талаптарына сай жазу</w:t>
            </w:r>
          </w:p>
        </w:tc>
      </w:tr>
      <w:tr w:rsidR="00092B11" w:rsidTr="00E808A1">
        <w:trPr>
          <w:trHeight w:val="754"/>
        </w:trPr>
        <w:tc>
          <w:tcPr>
            <w:tcW w:w="2043" w:type="dxa"/>
          </w:tcPr>
          <w:p w:rsidR="00092B11" w:rsidRDefault="00092B11" w:rsidP="00E808A1">
            <w:pPr>
              <w:pStyle w:val="TableParagraph"/>
              <w:spacing w:before="9"/>
              <w:ind w:left="56"/>
              <w:rPr>
                <w:b/>
                <w:sz w:val="18"/>
              </w:rPr>
            </w:pPr>
            <w:r>
              <w:rPr>
                <w:b/>
                <w:color w:val="231F20"/>
                <w:w w:val="105"/>
                <w:sz w:val="18"/>
              </w:rPr>
              <w:t>Сабақтың мақсаты</w:t>
            </w:r>
          </w:p>
        </w:tc>
        <w:tc>
          <w:tcPr>
            <w:tcW w:w="9852" w:type="dxa"/>
            <w:gridSpan w:val="2"/>
            <w:tcBorders>
              <w:top w:val="single" w:sz="6" w:space="0" w:color="231F20"/>
              <w:bottom w:val="single" w:sz="6" w:space="0" w:color="231F20"/>
            </w:tcBorders>
          </w:tcPr>
          <w:p w:rsidR="00092B11" w:rsidRDefault="00092B11" w:rsidP="00E808A1">
            <w:pPr>
              <w:pStyle w:val="TableParagraph"/>
              <w:spacing w:before="9" w:line="249" w:lineRule="auto"/>
              <w:ind w:left="56" w:right="1609"/>
              <w:rPr>
                <w:sz w:val="18"/>
              </w:rPr>
            </w:pPr>
            <w:r>
              <w:rPr>
                <w:color w:val="231F20"/>
                <w:w w:val="115"/>
                <w:sz w:val="18"/>
              </w:rPr>
              <w:t>Елтаңбада көрсетілген бейнелердің атауларын жаттайды. Тақырыбы мен иллюстрациясы бойынша мәтіннің мазмұнын болжайды.</w:t>
            </w:r>
          </w:p>
          <w:p w:rsidR="00092B11" w:rsidRDefault="00092B11" w:rsidP="00E808A1">
            <w:pPr>
              <w:pStyle w:val="TableParagraph"/>
              <w:spacing w:before="1"/>
              <w:ind w:left="56"/>
              <w:rPr>
                <w:sz w:val="18"/>
              </w:rPr>
            </w:pPr>
            <w:r>
              <w:rPr>
                <w:color w:val="231F20"/>
                <w:w w:val="115"/>
                <w:sz w:val="18"/>
              </w:rPr>
              <w:t>Әріп элементтерін, әріптердің бір-бірімен байланысын көркем жазу талаптарына сай жазады.</w:t>
            </w:r>
          </w:p>
        </w:tc>
      </w:tr>
      <w:tr w:rsidR="00092B11" w:rsidTr="00E808A1">
        <w:trPr>
          <w:trHeight w:val="286"/>
        </w:trPr>
        <w:tc>
          <w:tcPr>
            <w:tcW w:w="11895" w:type="dxa"/>
            <w:gridSpan w:val="3"/>
            <w:tcBorders>
              <w:top w:val="single" w:sz="6" w:space="0" w:color="231F20"/>
              <w:bottom w:val="single" w:sz="6" w:space="0" w:color="231F20"/>
            </w:tcBorders>
          </w:tcPr>
          <w:p w:rsidR="00092B11" w:rsidRDefault="00092B11" w:rsidP="00E808A1">
            <w:pPr>
              <w:pStyle w:val="TableParagraph"/>
              <w:spacing w:before="9"/>
              <w:ind w:left="5127" w:right="5117"/>
              <w:jc w:val="center"/>
              <w:rPr>
                <w:b/>
                <w:sz w:val="18"/>
              </w:rPr>
            </w:pPr>
            <w:r>
              <w:rPr>
                <w:b/>
                <w:color w:val="231F20"/>
                <w:w w:val="105"/>
                <w:sz w:val="18"/>
              </w:rPr>
              <w:t>Сабақтың барысы</w:t>
            </w:r>
          </w:p>
        </w:tc>
      </w:tr>
    </w:tbl>
    <w:p w:rsidR="00092B11" w:rsidRDefault="00092B11" w:rsidP="00092B11">
      <w:pPr>
        <w:jc w:val="center"/>
        <w:rPr>
          <w:sz w:val="18"/>
        </w:rPr>
        <w:sectPr w:rsidR="00092B11">
          <w:pgSz w:w="14180" w:h="9930" w:orient="landscape"/>
          <w:pgMar w:top="740" w:right="860" w:bottom="280" w:left="1100" w:header="720" w:footer="720" w:gutter="0"/>
          <w:cols w:space="720"/>
        </w:sectPr>
      </w:pPr>
    </w:p>
    <w:p w:rsidR="00092B11" w:rsidRDefault="00092B11" w:rsidP="00092B11">
      <w:pPr>
        <w:pStyle w:val="a3"/>
        <w:rPr>
          <w:b/>
          <w:sz w:val="28"/>
        </w:rPr>
      </w:pPr>
      <w:r>
        <w:rPr>
          <w:noProof/>
          <w:lang w:val="ru-RU" w:eastAsia="ru-RU"/>
        </w:rPr>
        <w:lastRenderedPageBreak/>
        <mc:AlternateContent>
          <mc:Choice Requires="wps">
            <w:drawing>
              <wp:anchor distT="0" distB="0" distL="114300" distR="114300" simplePos="0" relativeHeight="251659264" behindDoc="0" locked="0" layoutInCell="1" allowOverlap="1" wp14:anchorId="73E8CBC3" wp14:editId="44DDFCB0">
                <wp:simplePos x="0" y="0"/>
                <wp:positionH relativeFrom="page">
                  <wp:posOffset>591185</wp:posOffset>
                </wp:positionH>
                <wp:positionV relativeFrom="page">
                  <wp:posOffset>779145</wp:posOffset>
                </wp:positionV>
                <wp:extent cx="152400" cy="172720"/>
                <wp:effectExtent l="635" t="0" r="0" b="635"/>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11" w:rsidRDefault="00092B11" w:rsidP="00092B11">
                            <w:pPr>
                              <w:spacing w:line="223" w:lineRule="exact"/>
                              <w:ind w:left="20"/>
                              <w:rPr>
                                <w:sz w:val="20"/>
                              </w:rPr>
                            </w:pPr>
                            <w:r>
                              <w:rPr>
                                <w:color w:val="231F20"/>
                                <w:w w:val="115"/>
                                <w:sz w:val="20"/>
                              </w:rPr>
                              <w:t>76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8CBC3" id="_x0000_t202" coordsize="21600,21600" o:spt="202" path="m,l,21600r21600,l21600,xe">
                <v:stroke joinstyle="miter"/>
                <v:path gradientshapeok="t" o:connecttype="rect"/>
              </v:shapetype>
              <v:shape id="Надпись 91" o:spid="_x0000_s1026" type="#_x0000_t202" style="position:absolute;margin-left:46.55pt;margin-top:61.35pt;width:12pt;height:1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" filled="f" stroked="f">
                <v:textbox style="layout-flow:vertical" inset="0,0,0,0">
                  <w:txbxContent>
                    <w:p w:rsidR="00092B11" w:rsidRDefault="00092B11" w:rsidP="00092B11">
                      <w:pPr>
                        <w:spacing w:line="223" w:lineRule="exact"/>
                        <w:ind w:left="20"/>
                        <w:rPr>
                          <w:sz w:val="20"/>
                        </w:rPr>
                      </w:pPr>
                      <w:r>
                        <w:rPr>
                          <w:color w:val="231F20"/>
                          <w:w w:val="115"/>
                          <w:sz w:val="20"/>
                        </w:rPr>
                        <w:t>76</w:t>
                      </w:r>
                    </w:p>
                  </w:txbxContent>
                </v:textbox>
                <w10:wrap anchorx="page" anchory="page"/>
              </v:shape>
            </w:pict>
          </mc:Fallback>
        </mc:AlternateContent>
      </w:r>
    </w:p>
    <w:tbl>
      <w:tblPr>
        <w:tblStyle w:val="TableNormal"/>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66"/>
        <w:gridCol w:w="4376"/>
        <w:gridCol w:w="2900"/>
        <w:gridCol w:w="1673"/>
        <w:gridCol w:w="1583"/>
      </w:tblGrid>
      <w:tr w:rsidR="00092B11" w:rsidTr="00E808A1">
        <w:trPr>
          <w:trHeight w:val="642"/>
        </w:trPr>
        <w:tc>
          <w:tcPr>
            <w:tcW w:w="1366" w:type="dxa"/>
          </w:tcPr>
          <w:p w:rsidR="00092B11" w:rsidRDefault="00092B11" w:rsidP="00E808A1">
            <w:pPr>
              <w:pStyle w:val="TableParagraph"/>
              <w:spacing w:before="109" w:line="249" w:lineRule="auto"/>
              <w:ind w:left="67" w:firstLine="181"/>
              <w:rPr>
                <w:b/>
                <w:sz w:val="18"/>
              </w:rPr>
            </w:pPr>
            <w:r>
              <w:rPr>
                <w:b/>
                <w:color w:val="231F20"/>
                <w:w w:val="105"/>
                <w:sz w:val="18"/>
              </w:rPr>
              <w:t>Сабақтың кезеңі/ уақыт</w:t>
            </w:r>
          </w:p>
        </w:tc>
        <w:tc>
          <w:tcPr>
            <w:tcW w:w="4376" w:type="dxa"/>
          </w:tcPr>
          <w:p w:rsidR="00092B11" w:rsidRDefault="00092B11" w:rsidP="00E808A1">
            <w:pPr>
              <w:pStyle w:val="TableParagraph"/>
              <w:spacing w:before="10"/>
              <w:rPr>
                <w:b/>
                <w:sz w:val="18"/>
              </w:rPr>
            </w:pPr>
          </w:p>
          <w:p w:rsidR="00092B11" w:rsidRDefault="00092B11" w:rsidP="00E808A1">
            <w:pPr>
              <w:pStyle w:val="TableParagraph"/>
              <w:ind w:left="1357"/>
              <w:rPr>
                <w:b/>
                <w:sz w:val="18"/>
              </w:rPr>
            </w:pPr>
            <w:r>
              <w:rPr>
                <w:b/>
                <w:color w:val="231F20"/>
                <w:w w:val="110"/>
                <w:sz w:val="18"/>
              </w:rPr>
              <w:t>Педагогтің әрекеті</w:t>
            </w:r>
          </w:p>
        </w:tc>
        <w:tc>
          <w:tcPr>
            <w:tcW w:w="2900" w:type="dxa"/>
          </w:tcPr>
          <w:p w:rsidR="00092B11" w:rsidRDefault="00092B11" w:rsidP="00E808A1">
            <w:pPr>
              <w:pStyle w:val="TableParagraph"/>
              <w:spacing w:before="10"/>
              <w:rPr>
                <w:b/>
                <w:sz w:val="18"/>
              </w:rPr>
            </w:pPr>
          </w:p>
          <w:p w:rsidR="00092B11" w:rsidRDefault="00092B11" w:rsidP="00E808A1">
            <w:pPr>
              <w:pStyle w:val="TableParagraph"/>
              <w:ind w:left="603"/>
              <w:rPr>
                <w:b/>
                <w:sz w:val="18"/>
              </w:rPr>
            </w:pPr>
            <w:r>
              <w:rPr>
                <w:b/>
                <w:color w:val="231F20"/>
                <w:w w:val="105"/>
                <w:sz w:val="18"/>
              </w:rPr>
              <w:t>Оқушының әрекеті</w:t>
            </w:r>
          </w:p>
        </w:tc>
        <w:tc>
          <w:tcPr>
            <w:tcW w:w="1673" w:type="dxa"/>
          </w:tcPr>
          <w:p w:rsidR="00092B11" w:rsidRDefault="00092B11" w:rsidP="00E808A1">
            <w:pPr>
              <w:pStyle w:val="TableParagraph"/>
              <w:spacing w:before="10"/>
              <w:rPr>
                <w:b/>
                <w:sz w:val="18"/>
              </w:rPr>
            </w:pPr>
          </w:p>
          <w:p w:rsidR="00092B11" w:rsidRDefault="00092B11" w:rsidP="00E808A1">
            <w:pPr>
              <w:pStyle w:val="TableParagraph"/>
              <w:ind w:left="476"/>
              <w:rPr>
                <w:b/>
                <w:sz w:val="18"/>
              </w:rPr>
            </w:pPr>
            <w:r>
              <w:rPr>
                <w:b/>
                <w:color w:val="231F20"/>
                <w:w w:val="110"/>
                <w:sz w:val="18"/>
              </w:rPr>
              <w:t>Бағалау</w:t>
            </w:r>
          </w:p>
        </w:tc>
        <w:tc>
          <w:tcPr>
            <w:tcW w:w="1583" w:type="dxa"/>
          </w:tcPr>
          <w:p w:rsidR="00092B11" w:rsidRDefault="00092B11" w:rsidP="00E808A1">
            <w:pPr>
              <w:pStyle w:val="TableParagraph"/>
              <w:spacing w:before="10"/>
              <w:rPr>
                <w:b/>
                <w:sz w:val="18"/>
              </w:rPr>
            </w:pPr>
          </w:p>
          <w:p w:rsidR="00092B11" w:rsidRDefault="00092B11" w:rsidP="00E808A1">
            <w:pPr>
              <w:pStyle w:val="TableParagraph"/>
              <w:ind w:left="346"/>
              <w:rPr>
                <w:b/>
                <w:sz w:val="18"/>
              </w:rPr>
            </w:pPr>
            <w:r>
              <w:rPr>
                <w:b/>
                <w:color w:val="231F20"/>
                <w:w w:val="110"/>
                <w:sz w:val="18"/>
              </w:rPr>
              <w:t>Ресурстар</w:t>
            </w:r>
          </w:p>
        </w:tc>
      </w:tr>
      <w:tr w:rsidR="00092B11" w:rsidTr="00E808A1">
        <w:trPr>
          <w:trHeight w:val="897"/>
        </w:trPr>
        <w:tc>
          <w:tcPr>
            <w:tcW w:w="1366" w:type="dxa"/>
          </w:tcPr>
          <w:p w:rsidR="00092B11" w:rsidRDefault="00092B11" w:rsidP="00E808A1">
            <w:pPr>
              <w:pStyle w:val="TableParagraph"/>
              <w:spacing w:before="11"/>
              <w:ind w:left="56"/>
              <w:rPr>
                <w:b/>
                <w:sz w:val="18"/>
              </w:rPr>
            </w:pPr>
            <w:r>
              <w:rPr>
                <w:b/>
                <w:color w:val="231F20"/>
                <w:w w:val="105"/>
                <w:sz w:val="18"/>
              </w:rPr>
              <w:t>Басы</w:t>
            </w:r>
          </w:p>
        </w:tc>
        <w:tc>
          <w:tcPr>
            <w:tcW w:w="4376" w:type="dxa"/>
          </w:tcPr>
          <w:p w:rsidR="00092B11" w:rsidRDefault="00092B11" w:rsidP="00E808A1">
            <w:pPr>
              <w:pStyle w:val="TableParagraph"/>
              <w:spacing w:before="11" w:line="249" w:lineRule="auto"/>
              <w:ind w:left="56" w:right="836"/>
              <w:rPr>
                <w:sz w:val="18"/>
              </w:rPr>
            </w:pPr>
            <w:r>
              <w:rPr>
                <w:b/>
                <w:color w:val="231F20"/>
                <w:w w:val="110"/>
                <w:sz w:val="18"/>
              </w:rPr>
              <w:t xml:space="preserve">Психологиялық ахуал қалыптастыру </w:t>
            </w:r>
            <w:r>
              <w:rPr>
                <w:color w:val="231F20"/>
                <w:w w:val="115"/>
                <w:sz w:val="18"/>
              </w:rPr>
              <w:t>Бір-біріне жақсы сөздер айтып, бүгінгі күндеріне сәттілік тілейді.</w:t>
            </w:r>
          </w:p>
        </w:tc>
        <w:tc>
          <w:tcPr>
            <w:tcW w:w="2900" w:type="dxa"/>
          </w:tcPr>
          <w:p w:rsidR="00092B11" w:rsidRDefault="00092B11" w:rsidP="00E808A1">
            <w:pPr>
              <w:pStyle w:val="TableParagraph"/>
              <w:rPr>
                <w:sz w:val="18"/>
              </w:rPr>
            </w:pPr>
          </w:p>
        </w:tc>
        <w:tc>
          <w:tcPr>
            <w:tcW w:w="1673" w:type="dxa"/>
          </w:tcPr>
          <w:p w:rsidR="00092B11" w:rsidRDefault="00092B11" w:rsidP="00E808A1">
            <w:pPr>
              <w:pStyle w:val="TableParagraph"/>
              <w:rPr>
                <w:sz w:val="18"/>
              </w:rPr>
            </w:pPr>
          </w:p>
        </w:tc>
        <w:tc>
          <w:tcPr>
            <w:tcW w:w="1583" w:type="dxa"/>
          </w:tcPr>
          <w:p w:rsidR="00092B11" w:rsidRDefault="00092B11" w:rsidP="00E808A1">
            <w:pPr>
              <w:pStyle w:val="TableParagraph"/>
              <w:rPr>
                <w:sz w:val="18"/>
              </w:rPr>
            </w:pPr>
          </w:p>
        </w:tc>
      </w:tr>
      <w:tr w:rsidR="00092B11" w:rsidTr="00E808A1">
        <w:trPr>
          <w:trHeight w:val="6207"/>
        </w:trPr>
        <w:tc>
          <w:tcPr>
            <w:tcW w:w="1366" w:type="dxa"/>
            <w:tcBorders>
              <w:left w:val="single" w:sz="6" w:space="0" w:color="231F20"/>
              <w:bottom w:val="single" w:sz="6" w:space="0" w:color="231F20"/>
              <w:right w:val="single" w:sz="6" w:space="0" w:color="231F20"/>
            </w:tcBorders>
          </w:tcPr>
          <w:p w:rsidR="00092B11" w:rsidRDefault="00092B11" w:rsidP="00E808A1">
            <w:pPr>
              <w:pStyle w:val="TableParagraph"/>
              <w:spacing w:before="11"/>
              <w:ind w:left="54"/>
              <w:rPr>
                <w:b/>
                <w:sz w:val="18"/>
              </w:rPr>
            </w:pPr>
            <w:r>
              <w:rPr>
                <w:b/>
                <w:color w:val="231F20"/>
                <w:w w:val="105"/>
                <w:sz w:val="18"/>
              </w:rPr>
              <w:t>Ортасы</w:t>
            </w:r>
          </w:p>
        </w:tc>
        <w:tc>
          <w:tcPr>
            <w:tcW w:w="4376" w:type="dxa"/>
            <w:tcBorders>
              <w:left w:val="single" w:sz="6" w:space="0" w:color="231F20"/>
              <w:bottom w:val="single" w:sz="6" w:space="0" w:color="231F20"/>
            </w:tcBorders>
          </w:tcPr>
          <w:p w:rsidR="00092B11" w:rsidRDefault="00092B11" w:rsidP="00E808A1">
            <w:pPr>
              <w:pStyle w:val="TableParagraph"/>
              <w:spacing w:before="11"/>
              <w:ind w:left="54"/>
              <w:rPr>
                <w:b/>
                <w:sz w:val="18"/>
              </w:rPr>
            </w:pPr>
            <w:r>
              <w:rPr>
                <w:b/>
                <w:color w:val="231F20"/>
                <w:w w:val="105"/>
                <w:sz w:val="18"/>
              </w:rPr>
              <w:t>Оқулықпен жұмыс</w:t>
            </w:r>
          </w:p>
          <w:p w:rsidR="00092B11" w:rsidRDefault="00092B11" w:rsidP="00E808A1">
            <w:pPr>
              <w:pStyle w:val="TableParagraph"/>
              <w:spacing w:before="9" w:line="249" w:lineRule="auto"/>
              <w:ind w:left="54" w:right="318"/>
              <w:rPr>
                <w:sz w:val="18"/>
              </w:rPr>
            </w:pPr>
            <w:r>
              <w:rPr>
                <w:color w:val="231F20"/>
                <w:w w:val="115"/>
                <w:sz w:val="18"/>
              </w:rPr>
              <w:t>Сабақтың тақырыбы мен мақсатын хабарлайды. Еліміздің рәміздері туралы не білетіндерін сұрап өтеді.</w:t>
            </w:r>
          </w:p>
          <w:p w:rsidR="00092B11" w:rsidRDefault="00092B11" w:rsidP="00E808A1">
            <w:pPr>
              <w:pStyle w:val="TableParagraph"/>
              <w:spacing w:before="2" w:line="249" w:lineRule="auto"/>
              <w:ind w:left="54" w:right="318"/>
              <w:rPr>
                <w:sz w:val="18"/>
              </w:rPr>
            </w:pPr>
            <w:r>
              <w:rPr>
                <w:b/>
                <w:color w:val="231F20"/>
                <w:w w:val="115"/>
                <w:sz w:val="18"/>
              </w:rPr>
              <w:t xml:space="preserve">1-жаттығу. </w:t>
            </w:r>
            <w:r>
              <w:rPr>
                <w:color w:val="231F20"/>
                <w:w w:val="115"/>
                <w:sz w:val="18"/>
              </w:rPr>
              <w:t>Өлеңнің авторы жайлы қысқаша мағлұмат беріледі.</w:t>
            </w:r>
          </w:p>
          <w:p w:rsidR="00092B11" w:rsidRDefault="00092B11" w:rsidP="00E808A1">
            <w:pPr>
              <w:pStyle w:val="TableParagraph"/>
              <w:spacing w:before="2" w:line="249" w:lineRule="auto"/>
              <w:ind w:left="54" w:right="318"/>
              <w:rPr>
                <w:sz w:val="18"/>
              </w:rPr>
            </w:pPr>
            <w:r>
              <w:rPr>
                <w:color w:val="231F20"/>
                <w:w w:val="115"/>
                <w:sz w:val="18"/>
              </w:rPr>
              <w:t>Елтаңбаның авторлары – Ж. Мәлібеков пен Ш. Уәлиханов.</w:t>
            </w:r>
          </w:p>
          <w:p w:rsidR="00092B11" w:rsidRDefault="00092B11" w:rsidP="00E808A1">
            <w:pPr>
              <w:pStyle w:val="TableParagraph"/>
              <w:spacing w:before="1" w:line="249" w:lineRule="auto"/>
              <w:ind w:left="54" w:right="318"/>
              <w:rPr>
                <w:sz w:val="18"/>
              </w:rPr>
            </w:pPr>
            <w:r>
              <w:rPr>
                <w:color w:val="231F20"/>
                <w:w w:val="115"/>
                <w:sz w:val="18"/>
              </w:rPr>
              <w:t>Қазақстан Республикасының Мемлекеттік Елтаңбасы көгілдір түс аясындағы шаңырақ түрінде бейнеленген, одан жан-жаққа аңыздардағы жылқының қанатымен жиектелген Күн сәулесі түріндегі уықтар шаншылған. Елтаңбаның төменгі бөлігіне</w:t>
            </w:r>
          </w:p>
          <w:p w:rsidR="00092B11" w:rsidRDefault="00092B11" w:rsidP="00E808A1">
            <w:pPr>
              <w:pStyle w:val="TableParagraph"/>
              <w:spacing w:before="5"/>
              <w:ind w:left="54"/>
              <w:rPr>
                <w:sz w:val="18"/>
              </w:rPr>
            </w:pPr>
            <w:r>
              <w:rPr>
                <w:color w:val="231F20"/>
                <w:w w:val="115"/>
                <w:sz w:val="18"/>
              </w:rPr>
              <w:t>«Қазақстан» деген жазу жазылған. Шаңырақ</w:t>
            </w:r>
          </w:p>
          <w:p w:rsidR="00092B11" w:rsidRDefault="00092B11" w:rsidP="00E808A1">
            <w:pPr>
              <w:pStyle w:val="TableParagraph"/>
              <w:spacing w:before="9" w:line="249" w:lineRule="auto"/>
              <w:ind w:left="54" w:right="90"/>
              <w:rPr>
                <w:sz w:val="18"/>
              </w:rPr>
            </w:pPr>
            <w:r>
              <w:rPr>
                <w:color w:val="231F20"/>
                <w:w w:val="115"/>
                <w:sz w:val="18"/>
              </w:rPr>
              <w:t>– Елтаңбаның жүрегі. Шаңырақ – мемлекеттің тірегі болып саналатын Отбасының нышаны. Қанатты тұлпар өз бойына Уақыт пен Кеңістікті біріктіреді. Ол –  мәңгілік  өмір үлгісі және біздің Елтаңбамызда шексіз даму, рухани байлық және Қазақстанда бір шаңырақ астында тұрып жатқан ұлттар мен ұлыстардың әртүрлілігін бейнелеп тұрады. Бес бұрышты жұлдыз Елтаңбаның тәжі іспетті. Әрбір адамның жол көрсетіп отыратын өз жұлдызы бар. Мұндай жұлдыз мемлекетте де болуы керек.</w:t>
            </w:r>
          </w:p>
        </w:tc>
        <w:tc>
          <w:tcPr>
            <w:tcW w:w="2900" w:type="dxa"/>
            <w:tcBorders>
              <w:bottom w:val="single" w:sz="6" w:space="0" w:color="231F20"/>
            </w:tcBorders>
          </w:tcPr>
          <w:p w:rsidR="00092B11" w:rsidRDefault="00092B11" w:rsidP="00E808A1">
            <w:pPr>
              <w:pStyle w:val="TableParagraph"/>
              <w:spacing w:before="11" w:line="249" w:lineRule="auto"/>
              <w:ind w:left="56" w:right="170"/>
              <w:rPr>
                <w:sz w:val="18"/>
              </w:rPr>
            </w:pPr>
            <w:r>
              <w:rPr>
                <w:color w:val="231F20"/>
                <w:w w:val="115"/>
                <w:sz w:val="18"/>
              </w:rPr>
              <w:t>Өлеңнің авторы жайлы мағлұматты естеріне түсіреді.</w:t>
            </w: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spacing w:before="146" w:line="249" w:lineRule="auto"/>
              <w:ind w:left="56"/>
              <w:rPr>
                <w:sz w:val="18"/>
              </w:rPr>
            </w:pPr>
            <w:r>
              <w:rPr>
                <w:color w:val="231F20"/>
                <w:w w:val="115"/>
                <w:sz w:val="18"/>
              </w:rPr>
              <w:t>Оқушылар өлеңді тыңдайды. Сосын мәнерлеп оқиды.</w:t>
            </w:r>
          </w:p>
          <w:p w:rsidR="00092B11" w:rsidRDefault="00092B11" w:rsidP="00E808A1">
            <w:pPr>
              <w:pStyle w:val="TableParagraph"/>
              <w:spacing w:before="1"/>
              <w:ind w:left="56"/>
              <w:rPr>
                <w:sz w:val="18"/>
              </w:rPr>
            </w:pPr>
            <w:r>
              <w:rPr>
                <w:b/>
                <w:color w:val="231F20"/>
                <w:w w:val="110"/>
                <w:sz w:val="18"/>
              </w:rPr>
              <w:t xml:space="preserve">Сөздік жұмысы </w:t>
            </w:r>
            <w:r>
              <w:rPr>
                <w:color w:val="231F20"/>
                <w:w w:val="110"/>
                <w:sz w:val="18"/>
              </w:rPr>
              <w:t>жүргізіледі.</w:t>
            </w:r>
          </w:p>
          <w:p w:rsidR="00092B11" w:rsidRDefault="00092B11" w:rsidP="00E808A1">
            <w:pPr>
              <w:pStyle w:val="TableParagraph"/>
              <w:spacing w:before="9"/>
              <w:ind w:left="56"/>
              <w:rPr>
                <w:i/>
                <w:sz w:val="18"/>
              </w:rPr>
            </w:pPr>
            <w:r>
              <w:rPr>
                <w:b/>
                <w:i/>
                <w:color w:val="231F20"/>
                <w:w w:val="110"/>
                <w:sz w:val="18"/>
              </w:rPr>
              <w:t xml:space="preserve">Әйбат </w:t>
            </w:r>
            <w:r>
              <w:rPr>
                <w:color w:val="231F20"/>
                <w:w w:val="110"/>
                <w:sz w:val="18"/>
              </w:rPr>
              <w:t xml:space="preserve">– </w:t>
            </w:r>
            <w:r>
              <w:rPr>
                <w:i/>
                <w:color w:val="231F20"/>
                <w:w w:val="110"/>
                <w:sz w:val="18"/>
              </w:rPr>
              <w:t>әдемі, әсем.</w:t>
            </w:r>
          </w:p>
          <w:p w:rsidR="00092B11" w:rsidRDefault="00092B11" w:rsidP="00E808A1">
            <w:pPr>
              <w:pStyle w:val="TableParagraph"/>
              <w:spacing w:before="9" w:line="249" w:lineRule="auto"/>
              <w:ind w:left="56"/>
              <w:rPr>
                <w:i/>
                <w:sz w:val="18"/>
              </w:rPr>
            </w:pPr>
            <w:r>
              <w:rPr>
                <w:b/>
                <w:i/>
                <w:color w:val="231F20"/>
                <w:w w:val="115"/>
                <w:sz w:val="18"/>
              </w:rPr>
              <w:t xml:space="preserve">Құт-береке </w:t>
            </w:r>
            <w:r>
              <w:rPr>
                <w:color w:val="231F20"/>
                <w:w w:val="115"/>
                <w:sz w:val="18"/>
              </w:rPr>
              <w:t xml:space="preserve">– </w:t>
            </w:r>
            <w:r>
              <w:rPr>
                <w:i/>
                <w:color w:val="231F20"/>
                <w:w w:val="115"/>
                <w:sz w:val="18"/>
              </w:rPr>
              <w:t>байлық, мол қазына.</w:t>
            </w:r>
          </w:p>
          <w:p w:rsidR="00092B11" w:rsidRDefault="00092B11" w:rsidP="00E808A1">
            <w:pPr>
              <w:pStyle w:val="TableParagraph"/>
              <w:spacing w:before="2" w:line="249" w:lineRule="auto"/>
              <w:ind w:left="56"/>
              <w:rPr>
                <w:sz w:val="18"/>
              </w:rPr>
            </w:pPr>
            <w:r>
              <w:rPr>
                <w:color w:val="231F20"/>
                <w:w w:val="115"/>
                <w:sz w:val="18"/>
              </w:rPr>
              <w:t>Өлеңнің не туралы екені, Елтаңбада қандай бейнелер суреттелгені жайында әңгімелейді.</w:t>
            </w:r>
          </w:p>
        </w:tc>
        <w:tc>
          <w:tcPr>
            <w:tcW w:w="1673" w:type="dxa"/>
            <w:tcBorders>
              <w:bottom w:val="single" w:sz="6" w:space="0" w:color="231F20"/>
            </w:tcBorders>
          </w:tcPr>
          <w:p w:rsidR="00092B11" w:rsidRDefault="00092B11" w:rsidP="00E808A1">
            <w:pPr>
              <w:pStyle w:val="TableParagraph"/>
              <w:spacing w:before="11"/>
              <w:ind w:left="55"/>
              <w:rPr>
                <w:b/>
                <w:sz w:val="18"/>
              </w:rPr>
            </w:pPr>
            <w:r>
              <w:rPr>
                <w:b/>
                <w:color w:val="231F20"/>
                <w:w w:val="105"/>
                <w:sz w:val="18"/>
              </w:rPr>
              <w:t>ҚБ.</w:t>
            </w:r>
          </w:p>
          <w:p w:rsidR="00092B11" w:rsidRDefault="00092B11" w:rsidP="00E808A1">
            <w:pPr>
              <w:pStyle w:val="TableParagraph"/>
              <w:spacing w:before="9" w:line="249" w:lineRule="auto"/>
              <w:ind w:left="55" w:right="366"/>
              <w:rPr>
                <w:sz w:val="18"/>
              </w:rPr>
            </w:pPr>
            <w:r>
              <w:rPr>
                <w:b/>
                <w:color w:val="231F20"/>
                <w:w w:val="110"/>
                <w:sz w:val="18"/>
              </w:rPr>
              <w:t xml:space="preserve">«Бас бармақ» </w:t>
            </w:r>
            <w:r>
              <w:rPr>
                <w:color w:val="231F20"/>
                <w:w w:val="115"/>
                <w:sz w:val="18"/>
              </w:rPr>
              <w:t>арқылы бағалайды.</w:t>
            </w:r>
          </w:p>
        </w:tc>
        <w:tc>
          <w:tcPr>
            <w:tcW w:w="1583" w:type="dxa"/>
            <w:tcBorders>
              <w:bottom w:val="single" w:sz="6" w:space="0" w:color="231F20"/>
            </w:tcBorders>
          </w:tcPr>
          <w:p w:rsidR="00092B11" w:rsidRDefault="00092B11" w:rsidP="00E808A1">
            <w:pPr>
              <w:pStyle w:val="TableParagraph"/>
              <w:spacing w:before="9"/>
              <w:rPr>
                <w:b/>
                <w:sz w:val="19"/>
              </w:rPr>
            </w:pPr>
          </w:p>
          <w:p w:rsidR="00092B11" w:rsidRDefault="00092B11" w:rsidP="00E808A1">
            <w:pPr>
              <w:pStyle w:val="TableParagraph"/>
              <w:spacing w:line="249" w:lineRule="auto"/>
              <w:ind w:left="54"/>
              <w:rPr>
                <w:sz w:val="18"/>
              </w:rPr>
            </w:pPr>
            <w:hyperlink r:id="rId5">
              <w:r>
                <w:rPr>
                  <w:color w:val="231F20"/>
                  <w:w w:val="120"/>
                  <w:sz w:val="18"/>
                </w:rPr>
                <w:t>https://www.</w:t>
              </w:r>
            </w:hyperlink>
            <w:r>
              <w:rPr>
                <w:color w:val="231F20"/>
                <w:w w:val="120"/>
                <w:sz w:val="18"/>
              </w:rPr>
              <w:t xml:space="preserve"> akorda.kz/kz/ </w:t>
            </w:r>
            <w:r>
              <w:rPr>
                <w:color w:val="231F20"/>
                <w:w w:val="115"/>
                <w:sz w:val="18"/>
              </w:rPr>
              <w:t xml:space="preserve">state_symbols/ </w:t>
            </w:r>
            <w:r>
              <w:rPr>
                <w:color w:val="231F20"/>
                <w:w w:val="120"/>
                <w:sz w:val="18"/>
              </w:rPr>
              <w:t>kazakhstan_ emblem</w:t>
            </w:r>
          </w:p>
        </w:tc>
      </w:tr>
    </w:tbl>
    <w:p w:rsidR="00092B11" w:rsidRDefault="00092B11" w:rsidP="00092B11">
      <w:pPr>
        <w:spacing w:line="249" w:lineRule="auto"/>
        <w:rPr>
          <w:sz w:val="18"/>
        </w:rPr>
        <w:sectPr w:rsidR="00092B11">
          <w:pgSz w:w="14180" w:h="9930" w:orient="landscape"/>
          <w:pgMar w:top="920" w:right="860" w:bottom="280" w:left="1100" w:header="720" w:footer="720" w:gutter="0"/>
          <w:cols w:space="720"/>
        </w:sectPr>
      </w:pPr>
    </w:p>
    <w:tbl>
      <w:tblPr>
        <w:tblStyle w:val="TableNormal"/>
        <w:tblW w:w="0" w:type="auto"/>
        <w:tblInd w:w="1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366"/>
        <w:gridCol w:w="4376"/>
        <w:gridCol w:w="2900"/>
        <w:gridCol w:w="1673"/>
        <w:gridCol w:w="1583"/>
      </w:tblGrid>
      <w:tr w:rsidR="00092B11" w:rsidTr="00E808A1">
        <w:trPr>
          <w:trHeight w:val="3038"/>
        </w:trPr>
        <w:tc>
          <w:tcPr>
            <w:tcW w:w="1366" w:type="dxa"/>
            <w:vMerge w:val="restart"/>
            <w:tcBorders>
              <w:left w:val="single" w:sz="6" w:space="0" w:color="231F20"/>
              <w:right w:val="single" w:sz="6" w:space="0" w:color="231F20"/>
            </w:tcBorders>
          </w:tcPr>
          <w:p w:rsidR="00092B11" w:rsidRDefault="00092B11" w:rsidP="00E808A1">
            <w:pPr>
              <w:pStyle w:val="TableParagraph"/>
              <w:rPr>
                <w:sz w:val="18"/>
              </w:rPr>
            </w:pPr>
          </w:p>
        </w:tc>
        <w:tc>
          <w:tcPr>
            <w:tcW w:w="4376" w:type="dxa"/>
            <w:tcBorders>
              <w:left w:val="single" w:sz="6" w:space="0" w:color="231F20"/>
              <w:bottom w:val="nil"/>
            </w:tcBorders>
          </w:tcPr>
          <w:p w:rsidR="00092B11" w:rsidRDefault="00092B11" w:rsidP="00E808A1">
            <w:pPr>
              <w:pStyle w:val="TableParagraph"/>
              <w:spacing w:before="11" w:line="249" w:lineRule="auto"/>
              <w:ind w:left="54" w:right="65"/>
              <w:rPr>
                <w:sz w:val="18"/>
              </w:rPr>
            </w:pPr>
            <w:r>
              <w:rPr>
                <w:color w:val="231F20"/>
                <w:w w:val="115"/>
                <w:sz w:val="18"/>
              </w:rPr>
              <w:t>Мұғалім Елтаңба туралы мағлұматты бала тіліне жақын, түсінікті тілмен түсіндіріп айтады. Мұғалім өлеңді өзі мәнерлеп оқып береді. Мазмұнын түсіндіреді, талдау жасайды. Өлеңді мәнерлеп оқытады. Барлық оқушыға оқытуы тиіс. Сөздік жұмысы жүргізіледі.</w:t>
            </w:r>
          </w:p>
          <w:p w:rsidR="00092B11" w:rsidRDefault="00092B11" w:rsidP="00E808A1">
            <w:pPr>
              <w:pStyle w:val="TableParagraph"/>
              <w:spacing w:before="5"/>
              <w:ind w:left="54"/>
              <w:rPr>
                <w:b/>
                <w:sz w:val="18"/>
              </w:rPr>
            </w:pPr>
            <w:r>
              <w:rPr>
                <w:b/>
                <w:color w:val="231F20"/>
                <w:w w:val="110"/>
                <w:sz w:val="18"/>
              </w:rPr>
              <w:t>Дәптермен жұмыс</w:t>
            </w:r>
          </w:p>
          <w:p w:rsidR="00092B11" w:rsidRDefault="00092B11" w:rsidP="00E808A1">
            <w:pPr>
              <w:pStyle w:val="TableParagraph"/>
              <w:spacing w:before="9" w:line="249" w:lineRule="auto"/>
              <w:ind w:left="54" w:right="210"/>
              <w:rPr>
                <w:sz w:val="18"/>
              </w:rPr>
            </w:pPr>
            <w:r>
              <w:rPr>
                <w:color w:val="231F20"/>
                <w:w w:val="115"/>
                <w:sz w:val="18"/>
              </w:rPr>
              <w:t xml:space="preserve">Мұнда мұғалім </w:t>
            </w:r>
            <w:r>
              <w:rPr>
                <w:i/>
                <w:color w:val="231F20"/>
                <w:w w:val="115"/>
                <w:sz w:val="18"/>
              </w:rPr>
              <w:t xml:space="preserve">н </w:t>
            </w:r>
            <w:r>
              <w:rPr>
                <w:color w:val="231F20"/>
                <w:w w:val="115"/>
                <w:sz w:val="18"/>
              </w:rPr>
              <w:t>дыбысының сөздің басында, ортасында, соңында келетінін айтады.</w:t>
            </w:r>
          </w:p>
          <w:p w:rsidR="00092B11" w:rsidRDefault="00092B11" w:rsidP="00E808A1">
            <w:pPr>
              <w:pStyle w:val="TableParagraph"/>
              <w:spacing w:before="1"/>
              <w:ind w:left="54"/>
              <w:rPr>
                <w:sz w:val="18"/>
              </w:rPr>
            </w:pPr>
            <w:r>
              <w:rPr>
                <w:b/>
                <w:color w:val="231F20"/>
                <w:w w:val="115"/>
                <w:sz w:val="18"/>
              </w:rPr>
              <w:t xml:space="preserve">2-жаттығу </w:t>
            </w:r>
            <w:r>
              <w:rPr>
                <w:color w:val="231F20"/>
                <w:w w:val="115"/>
                <w:sz w:val="18"/>
              </w:rPr>
              <w:t>жазбаша орындалады.</w:t>
            </w:r>
          </w:p>
          <w:p w:rsidR="00092B11" w:rsidRDefault="00092B11" w:rsidP="00E808A1">
            <w:pPr>
              <w:pStyle w:val="TableParagraph"/>
              <w:spacing w:before="9"/>
              <w:ind w:left="54"/>
              <w:rPr>
                <w:b/>
                <w:sz w:val="18"/>
              </w:rPr>
            </w:pPr>
            <w:r>
              <w:rPr>
                <w:b/>
                <w:color w:val="231F20"/>
                <w:w w:val="105"/>
                <w:sz w:val="18"/>
              </w:rPr>
              <w:t>Дескриптор:</w:t>
            </w:r>
          </w:p>
          <w:p w:rsidR="00092B11" w:rsidRDefault="00092B11" w:rsidP="00092B11">
            <w:pPr>
              <w:pStyle w:val="TableParagraph"/>
              <w:numPr>
                <w:ilvl w:val="0"/>
                <w:numId w:val="2"/>
              </w:numPr>
              <w:tabs>
                <w:tab w:val="left" w:pos="229"/>
              </w:tabs>
              <w:spacing w:before="9"/>
              <w:rPr>
                <w:sz w:val="18"/>
              </w:rPr>
            </w:pPr>
            <w:r>
              <w:rPr>
                <w:color w:val="231F20"/>
                <w:w w:val="115"/>
                <w:sz w:val="18"/>
              </w:rPr>
              <w:t>сөйлемді көркем</w:t>
            </w:r>
            <w:r>
              <w:rPr>
                <w:color w:val="231F20"/>
                <w:spacing w:val="22"/>
                <w:w w:val="115"/>
                <w:sz w:val="18"/>
              </w:rPr>
              <w:t xml:space="preserve"> </w:t>
            </w:r>
            <w:r>
              <w:rPr>
                <w:color w:val="231F20"/>
                <w:w w:val="115"/>
                <w:sz w:val="18"/>
              </w:rPr>
              <w:t>жазады;</w:t>
            </w:r>
          </w:p>
          <w:p w:rsidR="00092B11" w:rsidRDefault="00092B11" w:rsidP="00092B11">
            <w:pPr>
              <w:pStyle w:val="TableParagraph"/>
              <w:numPr>
                <w:ilvl w:val="0"/>
                <w:numId w:val="2"/>
              </w:numPr>
              <w:tabs>
                <w:tab w:val="left" w:pos="229"/>
              </w:tabs>
              <w:spacing w:before="9"/>
              <w:rPr>
                <w:sz w:val="18"/>
              </w:rPr>
            </w:pPr>
            <w:r>
              <w:rPr>
                <w:color w:val="231F20"/>
                <w:w w:val="115"/>
                <w:sz w:val="18"/>
              </w:rPr>
              <w:t>дыбыстық талдау</w:t>
            </w:r>
            <w:r>
              <w:rPr>
                <w:color w:val="231F20"/>
                <w:spacing w:val="23"/>
                <w:w w:val="115"/>
                <w:sz w:val="18"/>
              </w:rPr>
              <w:t xml:space="preserve"> </w:t>
            </w:r>
            <w:r>
              <w:rPr>
                <w:color w:val="231F20"/>
                <w:w w:val="115"/>
                <w:sz w:val="18"/>
              </w:rPr>
              <w:t>жасайды.</w:t>
            </w:r>
          </w:p>
          <w:p w:rsidR="00092B11" w:rsidRDefault="00092B11" w:rsidP="00E808A1">
            <w:pPr>
              <w:pStyle w:val="TableParagraph"/>
              <w:spacing w:before="9" w:line="199" w:lineRule="exact"/>
              <w:ind w:left="54"/>
              <w:rPr>
                <w:sz w:val="18"/>
              </w:rPr>
            </w:pPr>
            <w:r>
              <w:rPr>
                <w:b/>
                <w:color w:val="231F20"/>
                <w:w w:val="115"/>
                <w:sz w:val="18"/>
              </w:rPr>
              <w:t xml:space="preserve">Сергіту сәті. </w:t>
            </w:r>
            <w:r>
              <w:rPr>
                <w:color w:val="231F20"/>
                <w:w w:val="115"/>
                <w:sz w:val="18"/>
              </w:rPr>
              <w:t>Өлеңді бірге дауыстап оқу.</w:t>
            </w:r>
          </w:p>
        </w:tc>
        <w:tc>
          <w:tcPr>
            <w:tcW w:w="2900" w:type="dxa"/>
            <w:tcBorders>
              <w:bottom w:val="nil"/>
            </w:tcBorders>
          </w:tcPr>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spacing w:before="5"/>
              <w:rPr>
                <w:b/>
                <w:sz w:val="23"/>
              </w:rPr>
            </w:pPr>
          </w:p>
          <w:p w:rsidR="00092B11" w:rsidRDefault="00092B11" w:rsidP="00E808A1">
            <w:pPr>
              <w:pStyle w:val="TableParagraph"/>
              <w:ind w:left="55"/>
              <w:rPr>
                <w:b/>
                <w:i/>
                <w:sz w:val="18"/>
              </w:rPr>
            </w:pPr>
            <w:r>
              <w:rPr>
                <w:b/>
                <w:i/>
                <w:color w:val="231F20"/>
                <w:w w:val="115"/>
                <w:sz w:val="18"/>
              </w:rPr>
              <w:t>Көркем жазу</w:t>
            </w:r>
          </w:p>
          <w:p w:rsidR="00092B11" w:rsidRDefault="00092B11" w:rsidP="00E808A1">
            <w:pPr>
              <w:pStyle w:val="TableParagraph"/>
              <w:spacing w:before="9"/>
              <w:ind w:left="55"/>
              <w:rPr>
                <w:i/>
                <w:sz w:val="18"/>
              </w:rPr>
            </w:pPr>
            <w:r>
              <w:rPr>
                <w:i/>
                <w:color w:val="231F20"/>
                <w:w w:val="125"/>
                <w:sz w:val="18"/>
              </w:rPr>
              <w:t>Н Н Н Н Н Н</w:t>
            </w:r>
          </w:p>
          <w:p w:rsidR="00092B11" w:rsidRDefault="00092B11" w:rsidP="00E808A1">
            <w:pPr>
              <w:pStyle w:val="TableParagraph"/>
              <w:spacing w:before="9"/>
              <w:ind w:left="55"/>
              <w:rPr>
                <w:i/>
                <w:sz w:val="18"/>
              </w:rPr>
            </w:pPr>
            <w:r>
              <w:rPr>
                <w:i/>
                <w:color w:val="231F20"/>
                <w:w w:val="125"/>
                <w:sz w:val="18"/>
              </w:rPr>
              <w:t>н н н н н н</w:t>
            </w:r>
          </w:p>
          <w:p w:rsidR="00092B11" w:rsidRDefault="00092B11" w:rsidP="00E808A1">
            <w:pPr>
              <w:pStyle w:val="TableParagraph"/>
              <w:spacing w:before="7"/>
              <w:rPr>
                <w:b/>
                <w:sz w:val="19"/>
              </w:rPr>
            </w:pPr>
          </w:p>
          <w:p w:rsidR="00092B11" w:rsidRDefault="00092B11" w:rsidP="00E808A1">
            <w:pPr>
              <w:pStyle w:val="TableParagraph"/>
              <w:spacing w:line="249" w:lineRule="auto"/>
              <w:ind w:left="55" w:right="74"/>
              <w:rPr>
                <w:sz w:val="18"/>
              </w:rPr>
            </w:pPr>
            <w:r>
              <w:rPr>
                <w:b/>
                <w:color w:val="231F20"/>
                <w:w w:val="115"/>
                <w:sz w:val="18"/>
              </w:rPr>
              <w:t xml:space="preserve">2-жаттығуды </w:t>
            </w:r>
            <w:r>
              <w:rPr>
                <w:color w:val="231F20"/>
                <w:w w:val="115"/>
                <w:sz w:val="18"/>
              </w:rPr>
              <w:t>сауатты, көркем көшіріп жазады.</w:t>
            </w:r>
          </w:p>
        </w:tc>
        <w:tc>
          <w:tcPr>
            <w:tcW w:w="1673" w:type="dxa"/>
            <w:tcBorders>
              <w:bottom w:val="nil"/>
            </w:tcBorders>
          </w:tcPr>
          <w:p w:rsidR="00092B11" w:rsidRDefault="00092B11" w:rsidP="00E808A1">
            <w:pPr>
              <w:pStyle w:val="TableParagraph"/>
              <w:spacing w:before="11"/>
              <w:ind w:left="55"/>
              <w:rPr>
                <w:b/>
                <w:sz w:val="18"/>
              </w:rPr>
            </w:pPr>
            <w:r>
              <w:rPr>
                <w:b/>
                <w:color w:val="231F20"/>
                <w:w w:val="105"/>
                <w:sz w:val="18"/>
              </w:rPr>
              <w:t>ҚБ.</w:t>
            </w:r>
          </w:p>
          <w:p w:rsidR="00092B11" w:rsidRDefault="00092B11" w:rsidP="00E808A1">
            <w:pPr>
              <w:pStyle w:val="TableParagraph"/>
              <w:spacing w:before="9"/>
              <w:ind w:left="55"/>
              <w:rPr>
                <w:b/>
                <w:sz w:val="18"/>
              </w:rPr>
            </w:pPr>
            <w:r>
              <w:rPr>
                <w:b/>
                <w:color w:val="231F20"/>
                <w:w w:val="105"/>
                <w:sz w:val="18"/>
              </w:rPr>
              <w:t>«Отшашу»</w:t>
            </w:r>
          </w:p>
          <w:p w:rsidR="00092B11" w:rsidRDefault="00092B11" w:rsidP="00E808A1">
            <w:pPr>
              <w:pStyle w:val="TableParagraph"/>
              <w:spacing w:before="9"/>
              <w:ind w:left="55"/>
              <w:rPr>
                <w:sz w:val="18"/>
              </w:rPr>
            </w:pPr>
            <w:r>
              <w:rPr>
                <w:color w:val="231F20"/>
                <w:w w:val="115"/>
                <w:sz w:val="18"/>
              </w:rPr>
              <w:t>арқылы бағалау.</w:t>
            </w:r>
          </w:p>
        </w:tc>
        <w:tc>
          <w:tcPr>
            <w:tcW w:w="1583" w:type="dxa"/>
            <w:vMerge w:val="restart"/>
          </w:tcPr>
          <w:p w:rsidR="00092B11" w:rsidRDefault="00092B11" w:rsidP="00E808A1">
            <w:pPr>
              <w:pStyle w:val="TableParagraph"/>
              <w:rPr>
                <w:sz w:val="18"/>
              </w:rPr>
            </w:pPr>
          </w:p>
        </w:tc>
      </w:tr>
      <w:tr w:rsidR="00092B11" w:rsidTr="00E808A1">
        <w:trPr>
          <w:trHeight w:val="1499"/>
        </w:trPr>
        <w:tc>
          <w:tcPr>
            <w:tcW w:w="1366" w:type="dxa"/>
            <w:vMerge/>
            <w:tcBorders>
              <w:top w:val="nil"/>
              <w:left w:val="single" w:sz="6" w:space="0" w:color="231F20"/>
              <w:right w:val="single" w:sz="6" w:space="0" w:color="231F20"/>
            </w:tcBorders>
          </w:tcPr>
          <w:p w:rsidR="00092B11" w:rsidRDefault="00092B11" w:rsidP="00E808A1">
            <w:pPr>
              <w:rPr>
                <w:sz w:val="2"/>
                <w:szCs w:val="2"/>
              </w:rPr>
            </w:pPr>
          </w:p>
        </w:tc>
        <w:tc>
          <w:tcPr>
            <w:tcW w:w="4376" w:type="dxa"/>
            <w:tcBorders>
              <w:top w:val="nil"/>
              <w:left w:val="single" w:sz="6" w:space="0" w:color="231F20"/>
              <w:bottom w:val="nil"/>
            </w:tcBorders>
          </w:tcPr>
          <w:p w:rsidR="00092B11" w:rsidRDefault="00092B11" w:rsidP="00E808A1">
            <w:pPr>
              <w:pStyle w:val="TableParagraph"/>
              <w:spacing w:before="7"/>
              <w:rPr>
                <w:b/>
                <w:sz w:val="17"/>
              </w:rPr>
            </w:pPr>
          </w:p>
          <w:p w:rsidR="00092B11" w:rsidRDefault="00092B11" w:rsidP="00E808A1">
            <w:pPr>
              <w:pStyle w:val="TableParagraph"/>
              <w:spacing w:before="1" w:line="249" w:lineRule="auto"/>
              <w:ind w:left="54"/>
              <w:rPr>
                <w:sz w:val="18"/>
              </w:rPr>
            </w:pPr>
            <w:r>
              <w:rPr>
                <w:color w:val="231F20"/>
                <w:w w:val="115"/>
                <w:sz w:val="18"/>
              </w:rPr>
              <w:t>– Бұл өлеңнен қандай жұп дауыстыларды естідіңдер?</w:t>
            </w:r>
          </w:p>
        </w:tc>
        <w:tc>
          <w:tcPr>
            <w:tcW w:w="2900" w:type="dxa"/>
            <w:tcBorders>
              <w:top w:val="nil"/>
              <w:bottom w:val="nil"/>
            </w:tcBorders>
          </w:tcPr>
          <w:p w:rsidR="00092B11" w:rsidRDefault="00092B11" w:rsidP="00E808A1">
            <w:pPr>
              <w:pStyle w:val="TableParagraph"/>
              <w:spacing w:line="192" w:lineRule="exact"/>
              <w:ind w:left="55"/>
              <w:rPr>
                <w:b/>
                <w:sz w:val="18"/>
              </w:rPr>
            </w:pPr>
            <w:r>
              <w:rPr>
                <w:b/>
                <w:color w:val="231F20"/>
                <w:w w:val="105"/>
                <w:sz w:val="18"/>
              </w:rPr>
              <w:t>Сергіту сәті.</w:t>
            </w:r>
          </w:p>
          <w:p w:rsidR="00092B11" w:rsidRDefault="00092B11" w:rsidP="00E808A1">
            <w:pPr>
              <w:pStyle w:val="TableParagraph"/>
              <w:spacing w:before="9" w:line="249" w:lineRule="auto"/>
              <w:ind w:left="55" w:right="1428"/>
              <w:rPr>
                <w:sz w:val="18"/>
              </w:rPr>
            </w:pPr>
            <w:r>
              <w:rPr>
                <w:color w:val="231F20"/>
                <w:w w:val="115"/>
                <w:sz w:val="18"/>
              </w:rPr>
              <w:t>У-у-у, Желбіреген Ту! Ел-ел-ел,</w:t>
            </w:r>
          </w:p>
          <w:p w:rsidR="00092B11" w:rsidRDefault="00092B11" w:rsidP="00E808A1">
            <w:pPr>
              <w:pStyle w:val="TableParagraph"/>
              <w:spacing w:before="2" w:line="249" w:lineRule="auto"/>
              <w:ind w:left="55" w:right="433"/>
              <w:rPr>
                <w:sz w:val="18"/>
              </w:rPr>
            </w:pPr>
            <w:r>
              <w:rPr>
                <w:color w:val="231F20"/>
                <w:w w:val="115"/>
                <w:sz w:val="18"/>
              </w:rPr>
              <w:t>Соқты самал жел, Қазақстан – туған ел!</w:t>
            </w:r>
          </w:p>
          <w:p w:rsidR="00092B11" w:rsidRDefault="00092B11" w:rsidP="00E808A1">
            <w:pPr>
              <w:pStyle w:val="TableParagraph"/>
              <w:spacing w:before="1" w:line="199" w:lineRule="exact"/>
              <w:ind w:left="55"/>
              <w:rPr>
                <w:sz w:val="18"/>
              </w:rPr>
            </w:pPr>
            <w:r>
              <w:rPr>
                <w:color w:val="231F20"/>
                <w:w w:val="120"/>
                <w:sz w:val="18"/>
              </w:rPr>
              <w:t>– ы – і, ұ – ү</w:t>
            </w:r>
          </w:p>
        </w:tc>
        <w:tc>
          <w:tcPr>
            <w:tcW w:w="1673" w:type="dxa"/>
            <w:tcBorders>
              <w:top w:val="nil"/>
              <w:bottom w:val="nil"/>
            </w:tcBorders>
          </w:tcPr>
          <w:p w:rsidR="00092B11" w:rsidRDefault="00092B11" w:rsidP="00E808A1">
            <w:pPr>
              <w:pStyle w:val="TableParagraph"/>
              <w:rPr>
                <w:sz w:val="18"/>
              </w:rPr>
            </w:pPr>
          </w:p>
        </w:tc>
        <w:tc>
          <w:tcPr>
            <w:tcW w:w="1583" w:type="dxa"/>
            <w:vMerge/>
            <w:tcBorders>
              <w:top w:val="nil"/>
            </w:tcBorders>
          </w:tcPr>
          <w:p w:rsidR="00092B11" w:rsidRDefault="00092B11" w:rsidP="00E808A1">
            <w:pPr>
              <w:rPr>
                <w:sz w:val="2"/>
                <w:szCs w:val="2"/>
              </w:rPr>
            </w:pPr>
          </w:p>
        </w:tc>
      </w:tr>
      <w:tr w:rsidR="00092B11" w:rsidTr="00E808A1">
        <w:trPr>
          <w:trHeight w:val="207"/>
        </w:trPr>
        <w:tc>
          <w:tcPr>
            <w:tcW w:w="1366" w:type="dxa"/>
            <w:vMerge/>
            <w:tcBorders>
              <w:top w:val="nil"/>
              <w:left w:val="single" w:sz="6" w:space="0" w:color="231F20"/>
              <w:right w:val="single" w:sz="6" w:space="0" w:color="231F20"/>
            </w:tcBorders>
          </w:tcPr>
          <w:p w:rsidR="00092B11" w:rsidRDefault="00092B11" w:rsidP="00E808A1">
            <w:pPr>
              <w:rPr>
                <w:sz w:val="2"/>
                <w:szCs w:val="2"/>
              </w:rPr>
            </w:pPr>
          </w:p>
        </w:tc>
        <w:tc>
          <w:tcPr>
            <w:tcW w:w="4376" w:type="dxa"/>
            <w:tcBorders>
              <w:top w:val="nil"/>
              <w:left w:val="single" w:sz="6" w:space="0" w:color="231F20"/>
              <w:bottom w:val="nil"/>
            </w:tcBorders>
          </w:tcPr>
          <w:p w:rsidR="00092B11" w:rsidRDefault="00092B11" w:rsidP="00E808A1">
            <w:pPr>
              <w:pStyle w:val="TableParagraph"/>
              <w:spacing w:line="187" w:lineRule="exact"/>
              <w:ind w:left="54"/>
              <w:rPr>
                <w:sz w:val="18"/>
              </w:rPr>
            </w:pPr>
            <w:r>
              <w:rPr>
                <w:b/>
                <w:color w:val="231F20"/>
                <w:w w:val="115"/>
                <w:sz w:val="18"/>
              </w:rPr>
              <w:t xml:space="preserve">3-жаттығу. </w:t>
            </w:r>
            <w:r>
              <w:rPr>
                <w:color w:val="231F20"/>
                <w:w w:val="115"/>
                <w:sz w:val="18"/>
              </w:rPr>
              <w:t>Сөз жұптарын меңзермен көрсету.</w:t>
            </w:r>
          </w:p>
        </w:tc>
        <w:tc>
          <w:tcPr>
            <w:tcW w:w="2900" w:type="dxa"/>
            <w:tcBorders>
              <w:top w:val="nil"/>
              <w:bottom w:val="nil"/>
            </w:tcBorders>
          </w:tcPr>
          <w:p w:rsidR="00092B11" w:rsidRDefault="00092B11" w:rsidP="00E808A1">
            <w:pPr>
              <w:pStyle w:val="TableParagraph"/>
              <w:rPr>
                <w:sz w:val="14"/>
              </w:rPr>
            </w:pPr>
          </w:p>
        </w:tc>
        <w:tc>
          <w:tcPr>
            <w:tcW w:w="1673" w:type="dxa"/>
            <w:tcBorders>
              <w:top w:val="nil"/>
              <w:bottom w:val="nil"/>
            </w:tcBorders>
          </w:tcPr>
          <w:p w:rsidR="00092B11" w:rsidRDefault="00092B11" w:rsidP="00E808A1">
            <w:pPr>
              <w:pStyle w:val="TableParagraph"/>
              <w:rPr>
                <w:sz w:val="14"/>
              </w:rPr>
            </w:pPr>
          </w:p>
        </w:tc>
        <w:tc>
          <w:tcPr>
            <w:tcW w:w="1583" w:type="dxa"/>
            <w:vMerge/>
            <w:tcBorders>
              <w:top w:val="nil"/>
            </w:tcBorders>
          </w:tcPr>
          <w:p w:rsidR="00092B11" w:rsidRDefault="00092B11" w:rsidP="00E808A1">
            <w:pPr>
              <w:rPr>
                <w:sz w:val="2"/>
                <w:szCs w:val="2"/>
              </w:rPr>
            </w:pPr>
          </w:p>
        </w:tc>
      </w:tr>
      <w:tr w:rsidR="00092B11" w:rsidTr="00E808A1">
        <w:trPr>
          <w:trHeight w:val="1819"/>
        </w:trPr>
        <w:tc>
          <w:tcPr>
            <w:tcW w:w="1366" w:type="dxa"/>
            <w:vMerge/>
            <w:tcBorders>
              <w:top w:val="nil"/>
              <w:left w:val="single" w:sz="6" w:space="0" w:color="231F20"/>
              <w:right w:val="single" w:sz="6" w:space="0" w:color="231F20"/>
            </w:tcBorders>
          </w:tcPr>
          <w:p w:rsidR="00092B11" w:rsidRDefault="00092B11" w:rsidP="00E808A1">
            <w:pPr>
              <w:rPr>
                <w:sz w:val="2"/>
                <w:szCs w:val="2"/>
              </w:rPr>
            </w:pPr>
          </w:p>
        </w:tc>
        <w:tc>
          <w:tcPr>
            <w:tcW w:w="4376" w:type="dxa"/>
            <w:tcBorders>
              <w:top w:val="nil"/>
              <w:left w:val="single" w:sz="6" w:space="0" w:color="231F20"/>
            </w:tcBorders>
          </w:tcPr>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rPr>
                <w:b/>
                <w:sz w:val="18"/>
              </w:rPr>
            </w:pPr>
          </w:p>
          <w:p w:rsidR="00092B11" w:rsidRDefault="00092B11" w:rsidP="00E808A1">
            <w:pPr>
              <w:pStyle w:val="TableParagraph"/>
              <w:spacing w:before="10"/>
              <w:rPr>
                <w:b/>
                <w:sz w:val="20"/>
              </w:rPr>
            </w:pPr>
          </w:p>
          <w:p w:rsidR="00092B11" w:rsidRDefault="00092B11" w:rsidP="00E808A1">
            <w:pPr>
              <w:pStyle w:val="TableParagraph"/>
              <w:spacing w:line="249" w:lineRule="auto"/>
              <w:ind w:left="54" w:right="65"/>
              <w:rPr>
                <w:sz w:val="18"/>
              </w:rPr>
            </w:pPr>
            <w:r>
              <w:rPr>
                <w:b/>
                <w:color w:val="231F20"/>
                <w:w w:val="115"/>
                <w:sz w:val="18"/>
              </w:rPr>
              <w:t xml:space="preserve">4-жаттығуда </w:t>
            </w:r>
            <w:r>
              <w:rPr>
                <w:color w:val="231F20"/>
                <w:w w:val="115"/>
                <w:sz w:val="18"/>
              </w:rPr>
              <w:t>жатқа жазу тапсырмасы берілген. Алдымен жаңылтпашты мұқият түсініп оқып, жаттайды, содан кейін жатқа жазады.</w:t>
            </w:r>
          </w:p>
        </w:tc>
        <w:tc>
          <w:tcPr>
            <w:tcW w:w="2900" w:type="dxa"/>
            <w:tcBorders>
              <w:top w:val="nil"/>
            </w:tcBorders>
          </w:tcPr>
          <w:p w:rsidR="00092B11" w:rsidRDefault="00092B11" w:rsidP="00092B11">
            <w:pPr>
              <w:pStyle w:val="TableParagraph"/>
              <w:numPr>
                <w:ilvl w:val="0"/>
                <w:numId w:val="1"/>
              </w:numPr>
              <w:tabs>
                <w:tab w:val="left" w:pos="225"/>
              </w:tabs>
              <w:spacing w:line="193" w:lineRule="exact"/>
              <w:ind w:hanging="170"/>
              <w:rPr>
                <w:sz w:val="18"/>
              </w:rPr>
            </w:pPr>
            <w:r>
              <w:rPr>
                <w:b/>
                <w:color w:val="231F20"/>
                <w:w w:val="110"/>
                <w:sz w:val="18"/>
              </w:rPr>
              <w:t>жаттығуды</w:t>
            </w:r>
            <w:r>
              <w:rPr>
                <w:b/>
                <w:color w:val="231F20"/>
                <w:spacing w:val="14"/>
                <w:w w:val="110"/>
                <w:sz w:val="18"/>
              </w:rPr>
              <w:t xml:space="preserve"> </w:t>
            </w:r>
            <w:r>
              <w:rPr>
                <w:color w:val="231F20"/>
                <w:w w:val="110"/>
                <w:sz w:val="18"/>
              </w:rPr>
              <w:t>орындайды.</w:t>
            </w:r>
          </w:p>
          <w:p w:rsidR="00092B11" w:rsidRDefault="00092B11" w:rsidP="00E808A1">
            <w:pPr>
              <w:pStyle w:val="TableParagraph"/>
              <w:tabs>
                <w:tab w:val="left" w:pos="1554"/>
              </w:tabs>
              <w:spacing w:before="9"/>
              <w:ind w:left="55"/>
              <w:rPr>
                <w:sz w:val="18"/>
              </w:rPr>
            </w:pPr>
            <w:r>
              <w:rPr>
                <w:color w:val="231F20"/>
                <w:w w:val="115"/>
                <w:sz w:val="18"/>
              </w:rPr>
              <w:t>құз</w:t>
            </w:r>
            <w:r>
              <w:rPr>
                <w:color w:val="231F20"/>
                <w:w w:val="115"/>
                <w:sz w:val="18"/>
              </w:rPr>
              <w:tab/>
              <w:t>он</w:t>
            </w:r>
          </w:p>
          <w:p w:rsidR="00092B11" w:rsidRDefault="00092B11" w:rsidP="00E808A1">
            <w:pPr>
              <w:pStyle w:val="TableParagraph"/>
              <w:tabs>
                <w:tab w:val="left" w:pos="1551"/>
              </w:tabs>
              <w:spacing w:before="9"/>
              <w:ind w:left="55"/>
              <w:rPr>
                <w:sz w:val="18"/>
              </w:rPr>
            </w:pPr>
            <w:r>
              <w:rPr>
                <w:color w:val="231F20"/>
                <w:w w:val="115"/>
                <w:sz w:val="18"/>
              </w:rPr>
              <w:t>тұр</w:t>
            </w:r>
            <w:r>
              <w:rPr>
                <w:color w:val="231F20"/>
                <w:w w:val="115"/>
                <w:sz w:val="18"/>
              </w:rPr>
              <w:tab/>
              <w:t>сұр</w:t>
            </w:r>
          </w:p>
          <w:p w:rsidR="00092B11" w:rsidRDefault="00092B11" w:rsidP="00E808A1">
            <w:pPr>
              <w:pStyle w:val="TableParagraph"/>
              <w:tabs>
                <w:tab w:val="left" w:pos="1546"/>
              </w:tabs>
              <w:spacing w:before="9"/>
              <w:ind w:left="55"/>
              <w:rPr>
                <w:sz w:val="18"/>
              </w:rPr>
            </w:pPr>
            <w:r>
              <w:rPr>
                <w:color w:val="231F20"/>
                <w:w w:val="115"/>
                <w:sz w:val="18"/>
              </w:rPr>
              <w:t>сүр</w:t>
            </w:r>
            <w:r>
              <w:rPr>
                <w:color w:val="231F20"/>
                <w:w w:val="115"/>
                <w:sz w:val="18"/>
              </w:rPr>
              <w:tab/>
              <w:t>үш</w:t>
            </w:r>
          </w:p>
          <w:p w:rsidR="00092B11" w:rsidRDefault="00092B11" w:rsidP="00E808A1">
            <w:pPr>
              <w:pStyle w:val="TableParagraph"/>
              <w:tabs>
                <w:tab w:val="left" w:pos="1582"/>
              </w:tabs>
              <w:spacing w:before="9"/>
              <w:ind w:left="55"/>
              <w:rPr>
                <w:sz w:val="18"/>
              </w:rPr>
            </w:pPr>
            <w:r>
              <w:rPr>
                <w:color w:val="231F20"/>
                <w:w w:val="115"/>
                <w:sz w:val="18"/>
              </w:rPr>
              <w:t>ұш</w:t>
            </w:r>
            <w:r>
              <w:rPr>
                <w:color w:val="231F20"/>
                <w:w w:val="115"/>
                <w:sz w:val="18"/>
              </w:rPr>
              <w:tab/>
              <w:t>түр</w:t>
            </w:r>
          </w:p>
          <w:p w:rsidR="00092B11" w:rsidRDefault="00092B11" w:rsidP="00E808A1">
            <w:pPr>
              <w:pStyle w:val="TableParagraph"/>
              <w:tabs>
                <w:tab w:val="left" w:pos="1587"/>
              </w:tabs>
              <w:spacing w:before="9"/>
              <w:ind w:left="55"/>
              <w:rPr>
                <w:sz w:val="18"/>
              </w:rPr>
            </w:pPr>
            <w:r>
              <w:rPr>
                <w:color w:val="231F20"/>
                <w:w w:val="115"/>
                <w:sz w:val="18"/>
              </w:rPr>
              <w:t>өн</w:t>
            </w:r>
            <w:r>
              <w:rPr>
                <w:color w:val="231F20"/>
                <w:w w:val="115"/>
                <w:sz w:val="18"/>
              </w:rPr>
              <w:tab/>
              <w:t>күз</w:t>
            </w:r>
          </w:p>
          <w:p w:rsidR="00092B11" w:rsidRDefault="00092B11" w:rsidP="00092B11">
            <w:pPr>
              <w:pStyle w:val="TableParagraph"/>
              <w:numPr>
                <w:ilvl w:val="0"/>
                <w:numId w:val="1"/>
              </w:numPr>
              <w:tabs>
                <w:tab w:val="left" w:pos="225"/>
              </w:tabs>
              <w:spacing w:before="9" w:line="249" w:lineRule="auto"/>
              <w:ind w:left="55" w:right="451" w:firstLine="0"/>
              <w:rPr>
                <w:sz w:val="18"/>
              </w:rPr>
            </w:pPr>
            <w:r>
              <w:rPr>
                <w:b/>
                <w:color w:val="231F20"/>
                <w:w w:val="115"/>
                <w:sz w:val="18"/>
              </w:rPr>
              <w:t>жаттығу.</w:t>
            </w:r>
            <w:r>
              <w:rPr>
                <w:b/>
                <w:color w:val="231F20"/>
                <w:spacing w:val="-22"/>
                <w:w w:val="115"/>
                <w:sz w:val="18"/>
              </w:rPr>
              <w:t xml:space="preserve"> </w:t>
            </w:r>
            <w:r>
              <w:rPr>
                <w:color w:val="231F20"/>
                <w:w w:val="115"/>
                <w:sz w:val="18"/>
              </w:rPr>
              <w:t>Жаңылтпашты жатқа</w:t>
            </w:r>
            <w:r>
              <w:rPr>
                <w:color w:val="231F20"/>
                <w:spacing w:val="14"/>
                <w:w w:val="115"/>
                <w:sz w:val="18"/>
              </w:rPr>
              <w:t xml:space="preserve"> </w:t>
            </w:r>
            <w:r>
              <w:rPr>
                <w:color w:val="231F20"/>
                <w:w w:val="115"/>
                <w:sz w:val="18"/>
              </w:rPr>
              <w:t>жазады.</w:t>
            </w:r>
          </w:p>
        </w:tc>
        <w:tc>
          <w:tcPr>
            <w:tcW w:w="1673" w:type="dxa"/>
            <w:tcBorders>
              <w:top w:val="nil"/>
            </w:tcBorders>
          </w:tcPr>
          <w:p w:rsidR="00092B11" w:rsidRDefault="00092B11" w:rsidP="00E808A1">
            <w:pPr>
              <w:pStyle w:val="TableParagraph"/>
              <w:rPr>
                <w:sz w:val="18"/>
              </w:rPr>
            </w:pPr>
          </w:p>
        </w:tc>
        <w:tc>
          <w:tcPr>
            <w:tcW w:w="1583" w:type="dxa"/>
            <w:vMerge/>
            <w:tcBorders>
              <w:top w:val="nil"/>
            </w:tcBorders>
          </w:tcPr>
          <w:p w:rsidR="00092B11" w:rsidRDefault="00092B11" w:rsidP="00E808A1">
            <w:pPr>
              <w:rPr>
                <w:sz w:val="2"/>
                <w:szCs w:val="2"/>
              </w:rPr>
            </w:pPr>
          </w:p>
        </w:tc>
      </w:tr>
      <w:tr w:rsidR="00092B11" w:rsidTr="00E808A1">
        <w:trPr>
          <w:trHeight w:val="1248"/>
        </w:trPr>
        <w:tc>
          <w:tcPr>
            <w:tcW w:w="1366" w:type="dxa"/>
            <w:tcBorders>
              <w:left w:val="single" w:sz="6" w:space="0" w:color="231F20"/>
            </w:tcBorders>
          </w:tcPr>
          <w:p w:rsidR="00092B11" w:rsidRDefault="00092B11" w:rsidP="00E808A1">
            <w:pPr>
              <w:pStyle w:val="TableParagraph"/>
              <w:spacing w:before="11"/>
              <w:ind w:left="54"/>
              <w:rPr>
                <w:b/>
                <w:sz w:val="18"/>
              </w:rPr>
            </w:pPr>
            <w:r>
              <w:rPr>
                <w:b/>
                <w:color w:val="231F20"/>
                <w:sz w:val="18"/>
              </w:rPr>
              <w:t>Соңы</w:t>
            </w:r>
          </w:p>
        </w:tc>
        <w:tc>
          <w:tcPr>
            <w:tcW w:w="4376" w:type="dxa"/>
            <w:tcBorders>
              <w:bottom w:val="single" w:sz="6" w:space="0" w:color="231F20"/>
            </w:tcBorders>
          </w:tcPr>
          <w:p w:rsidR="00092B11" w:rsidRDefault="00092B11" w:rsidP="00E808A1">
            <w:pPr>
              <w:pStyle w:val="TableParagraph"/>
              <w:spacing w:before="11"/>
              <w:ind w:left="56"/>
              <w:rPr>
                <w:b/>
                <w:sz w:val="18"/>
              </w:rPr>
            </w:pPr>
            <w:r>
              <w:rPr>
                <w:b/>
                <w:color w:val="231F20"/>
                <w:w w:val="110"/>
                <w:sz w:val="18"/>
              </w:rPr>
              <w:t>«Менен сұрақ, сізден жауап».</w:t>
            </w:r>
          </w:p>
          <w:p w:rsidR="00092B11" w:rsidRDefault="00092B11" w:rsidP="00E808A1">
            <w:pPr>
              <w:pStyle w:val="TableParagraph"/>
              <w:spacing w:before="9" w:line="249" w:lineRule="auto"/>
              <w:ind w:left="56"/>
              <w:rPr>
                <w:sz w:val="18"/>
              </w:rPr>
            </w:pPr>
            <w:r>
              <w:rPr>
                <w:color w:val="231F20"/>
                <w:w w:val="115"/>
                <w:sz w:val="18"/>
              </w:rPr>
              <w:t>Оқушы сұрақтарға нақты жауап беру керек. Дыбыс дегеніміз не?</w:t>
            </w:r>
          </w:p>
          <w:p w:rsidR="00092B11" w:rsidRDefault="00092B11" w:rsidP="00E808A1">
            <w:pPr>
              <w:pStyle w:val="TableParagraph"/>
              <w:spacing w:before="2"/>
              <w:ind w:left="56"/>
              <w:rPr>
                <w:sz w:val="18"/>
              </w:rPr>
            </w:pPr>
            <w:r>
              <w:rPr>
                <w:color w:val="231F20"/>
                <w:w w:val="110"/>
                <w:sz w:val="18"/>
              </w:rPr>
              <w:t>Әріп дегеніміз не?</w:t>
            </w:r>
          </w:p>
        </w:tc>
        <w:tc>
          <w:tcPr>
            <w:tcW w:w="2900" w:type="dxa"/>
            <w:tcBorders>
              <w:bottom w:val="single" w:sz="6" w:space="0" w:color="231F20"/>
            </w:tcBorders>
          </w:tcPr>
          <w:p w:rsidR="00092B11" w:rsidRDefault="00092B11" w:rsidP="00E808A1">
            <w:pPr>
              <w:pStyle w:val="TableParagraph"/>
              <w:spacing w:before="11" w:line="249" w:lineRule="auto"/>
              <w:ind w:left="55"/>
              <w:rPr>
                <w:sz w:val="18"/>
              </w:rPr>
            </w:pPr>
            <w:r>
              <w:rPr>
                <w:b/>
                <w:color w:val="231F20"/>
                <w:w w:val="110"/>
                <w:sz w:val="18"/>
              </w:rPr>
              <w:t xml:space="preserve">«Менен сұрақ, сізден жауап» </w:t>
            </w:r>
            <w:r>
              <w:rPr>
                <w:color w:val="231F20"/>
                <w:w w:val="115"/>
                <w:sz w:val="18"/>
              </w:rPr>
              <w:t>Жаңа сабақты бекіту мақсатында қойылған сұрақтарға жауап береді.</w:t>
            </w:r>
          </w:p>
        </w:tc>
        <w:tc>
          <w:tcPr>
            <w:tcW w:w="1673" w:type="dxa"/>
          </w:tcPr>
          <w:p w:rsidR="00092B11" w:rsidRDefault="00092B11" w:rsidP="00E808A1">
            <w:pPr>
              <w:pStyle w:val="TableParagraph"/>
              <w:spacing w:before="11" w:line="249" w:lineRule="auto"/>
              <w:ind w:left="55" w:right="366"/>
              <w:rPr>
                <w:sz w:val="18"/>
              </w:rPr>
            </w:pPr>
            <w:r>
              <w:rPr>
                <w:b/>
                <w:color w:val="231F20"/>
                <w:w w:val="110"/>
                <w:sz w:val="18"/>
              </w:rPr>
              <w:t xml:space="preserve">«Бас бармақ» </w:t>
            </w:r>
            <w:r>
              <w:rPr>
                <w:color w:val="231F20"/>
                <w:w w:val="115"/>
                <w:sz w:val="18"/>
              </w:rPr>
              <w:t>арқылы бағалайды.</w:t>
            </w:r>
          </w:p>
        </w:tc>
        <w:tc>
          <w:tcPr>
            <w:tcW w:w="1583" w:type="dxa"/>
          </w:tcPr>
          <w:p w:rsidR="00092B11" w:rsidRDefault="00092B11" w:rsidP="00E808A1">
            <w:pPr>
              <w:pStyle w:val="TableParagraph"/>
              <w:spacing w:before="11" w:line="249" w:lineRule="auto"/>
              <w:ind w:left="54"/>
              <w:rPr>
                <w:sz w:val="18"/>
              </w:rPr>
            </w:pPr>
            <w:r>
              <w:rPr>
                <w:color w:val="231F20"/>
                <w:w w:val="115"/>
                <w:sz w:val="18"/>
              </w:rPr>
              <w:t>Сұрақтар жазылған парақтар</w:t>
            </w:r>
          </w:p>
        </w:tc>
      </w:tr>
    </w:tbl>
    <w:p w:rsidR="00E173D0" w:rsidRDefault="00E173D0">
      <w:bookmarkStart w:id="0" w:name="_GoBack"/>
      <w:bookmarkEnd w:id="0"/>
    </w:p>
    <w:sectPr w:rsidR="00E17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D9209A"/>
    <w:multiLevelType w:val="hybridMultilevel"/>
    <w:tmpl w:val="E49E4158"/>
    <w:lvl w:ilvl="0" w:tplc="5A782B7A">
      <w:start w:val="3"/>
      <w:numFmt w:val="decimal"/>
      <w:lvlText w:val="%1-"/>
      <w:lvlJc w:val="left"/>
      <w:pPr>
        <w:ind w:left="224" w:hanging="169"/>
        <w:jc w:val="left"/>
      </w:pPr>
      <w:rPr>
        <w:rFonts w:ascii="Times New Roman" w:eastAsia="Times New Roman" w:hAnsi="Times New Roman" w:cs="Times New Roman" w:hint="default"/>
        <w:b/>
        <w:bCs/>
        <w:color w:val="231F20"/>
        <w:w w:val="111"/>
        <w:sz w:val="16"/>
        <w:szCs w:val="16"/>
        <w:lang w:val="kk-KZ" w:eastAsia="en-US" w:bidi="ar-SA"/>
      </w:rPr>
    </w:lvl>
    <w:lvl w:ilvl="1" w:tplc="46BAD91A">
      <w:numFmt w:val="bullet"/>
      <w:lvlText w:val="•"/>
      <w:lvlJc w:val="left"/>
      <w:pPr>
        <w:ind w:left="487" w:hanging="169"/>
      </w:pPr>
      <w:rPr>
        <w:rFonts w:hint="default"/>
        <w:lang w:val="kk-KZ" w:eastAsia="en-US" w:bidi="ar-SA"/>
      </w:rPr>
    </w:lvl>
    <w:lvl w:ilvl="2" w:tplc="5866CED2">
      <w:numFmt w:val="bullet"/>
      <w:lvlText w:val="•"/>
      <w:lvlJc w:val="left"/>
      <w:pPr>
        <w:ind w:left="754" w:hanging="169"/>
      </w:pPr>
      <w:rPr>
        <w:rFonts w:hint="default"/>
        <w:lang w:val="kk-KZ" w:eastAsia="en-US" w:bidi="ar-SA"/>
      </w:rPr>
    </w:lvl>
    <w:lvl w:ilvl="3" w:tplc="09846778">
      <w:numFmt w:val="bullet"/>
      <w:lvlText w:val="•"/>
      <w:lvlJc w:val="left"/>
      <w:pPr>
        <w:ind w:left="1021" w:hanging="169"/>
      </w:pPr>
      <w:rPr>
        <w:rFonts w:hint="default"/>
        <w:lang w:val="kk-KZ" w:eastAsia="en-US" w:bidi="ar-SA"/>
      </w:rPr>
    </w:lvl>
    <w:lvl w:ilvl="4" w:tplc="D30AD1CE">
      <w:numFmt w:val="bullet"/>
      <w:lvlText w:val="•"/>
      <w:lvlJc w:val="left"/>
      <w:pPr>
        <w:ind w:left="1288" w:hanging="169"/>
      </w:pPr>
      <w:rPr>
        <w:rFonts w:hint="default"/>
        <w:lang w:val="kk-KZ" w:eastAsia="en-US" w:bidi="ar-SA"/>
      </w:rPr>
    </w:lvl>
    <w:lvl w:ilvl="5" w:tplc="7B362A5C">
      <w:numFmt w:val="bullet"/>
      <w:lvlText w:val="•"/>
      <w:lvlJc w:val="left"/>
      <w:pPr>
        <w:ind w:left="1555" w:hanging="169"/>
      </w:pPr>
      <w:rPr>
        <w:rFonts w:hint="default"/>
        <w:lang w:val="kk-KZ" w:eastAsia="en-US" w:bidi="ar-SA"/>
      </w:rPr>
    </w:lvl>
    <w:lvl w:ilvl="6" w:tplc="5B487096">
      <w:numFmt w:val="bullet"/>
      <w:lvlText w:val="•"/>
      <w:lvlJc w:val="left"/>
      <w:pPr>
        <w:ind w:left="1822" w:hanging="169"/>
      </w:pPr>
      <w:rPr>
        <w:rFonts w:hint="default"/>
        <w:lang w:val="kk-KZ" w:eastAsia="en-US" w:bidi="ar-SA"/>
      </w:rPr>
    </w:lvl>
    <w:lvl w:ilvl="7" w:tplc="A8D8D902">
      <w:numFmt w:val="bullet"/>
      <w:lvlText w:val="•"/>
      <w:lvlJc w:val="left"/>
      <w:pPr>
        <w:ind w:left="2089" w:hanging="169"/>
      </w:pPr>
      <w:rPr>
        <w:rFonts w:hint="default"/>
        <w:lang w:val="kk-KZ" w:eastAsia="en-US" w:bidi="ar-SA"/>
      </w:rPr>
    </w:lvl>
    <w:lvl w:ilvl="8" w:tplc="AE046EFA">
      <w:numFmt w:val="bullet"/>
      <w:lvlText w:val="•"/>
      <w:lvlJc w:val="left"/>
      <w:pPr>
        <w:ind w:left="2356" w:hanging="169"/>
      </w:pPr>
      <w:rPr>
        <w:rFonts w:hint="default"/>
        <w:lang w:val="kk-KZ" w:eastAsia="en-US" w:bidi="ar-SA"/>
      </w:rPr>
    </w:lvl>
  </w:abstractNum>
  <w:abstractNum w:abstractNumId="1">
    <w:nsid w:val="6BCB197A"/>
    <w:multiLevelType w:val="hybridMultilevel"/>
    <w:tmpl w:val="1570A8F6"/>
    <w:lvl w:ilvl="0" w:tplc="7430BF34">
      <w:numFmt w:val="bullet"/>
      <w:lvlText w:val="–"/>
      <w:lvlJc w:val="left"/>
      <w:pPr>
        <w:ind w:left="228" w:hanging="175"/>
      </w:pPr>
      <w:rPr>
        <w:rFonts w:ascii="Times New Roman" w:eastAsia="Times New Roman" w:hAnsi="Times New Roman" w:cs="Times New Roman" w:hint="default"/>
        <w:color w:val="231F20"/>
        <w:w w:val="123"/>
        <w:sz w:val="18"/>
        <w:szCs w:val="18"/>
        <w:lang w:val="kk-KZ" w:eastAsia="en-US" w:bidi="ar-SA"/>
      </w:rPr>
    </w:lvl>
    <w:lvl w:ilvl="1" w:tplc="DABA98F8">
      <w:numFmt w:val="bullet"/>
      <w:lvlText w:val="•"/>
      <w:lvlJc w:val="left"/>
      <w:pPr>
        <w:ind w:left="634" w:hanging="175"/>
      </w:pPr>
      <w:rPr>
        <w:rFonts w:hint="default"/>
        <w:lang w:val="kk-KZ" w:eastAsia="en-US" w:bidi="ar-SA"/>
      </w:rPr>
    </w:lvl>
    <w:lvl w:ilvl="2" w:tplc="005054CC">
      <w:numFmt w:val="bullet"/>
      <w:lvlText w:val="•"/>
      <w:lvlJc w:val="left"/>
      <w:pPr>
        <w:ind w:left="1048" w:hanging="175"/>
      </w:pPr>
      <w:rPr>
        <w:rFonts w:hint="default"/>
        <w:lang w:val="kk-KZ" w:eastAsia="en-US" w:bidi="ar-SA"/>
      </w:rPr>
    </w:lvl>
    <w:lvl w:ilvl="3" w:tplc="73D8A368">
      <w:numFmt w:val="bullet"/>
      <w:lvlText w:val="•"/>
      <w:lvlJc w:val="left"/>
      <w:pPr>
        <w:ind w:left="1463" w:hanging="175"/>
      </w:pPr>
      <w:rPr>
        <w:rFonts w:hint="default"/>
        <w:lang w:val="kk-KZ" w:eastAsia="en-US" w:bidi="ar-SA"/>
      </w:rPr>
    </w:lvl>
    <w:lvl w:ilvl="4" w:tplc="42762E0A">
      <w:numFmt w:val="bullet"/>
      <w:lvlText w:val="•"/>
      <w:lvlJc w:val="left"/>
      <w:pPr>
        <w:ind w:left="1877" w:hanging="175"/>
      </w:pPr>
      <w:rPr>
        <w:rFonts w:hint="default"/>
        <w:lang w:val="kk-KZ" w:eastAsia="en-US" w:bidi="ar-SA"/>
      </w:rPr>
    </w:lvl>
    <w:lvl w:ilvl="5" w:tplc="79DE9F68">
      <w:numFmt w:val="bullet"/>
      <w:lvlText w:val="•"/>
      <w:lvlJc w:val="left"/>
      <w:pPr>
        <w:ind w:left="2291" w:hanging="175"/>
      </w:pPr>
      <w:rPr>
        <w:rFonts w:hint="default"/>
        <w:lang w:val="kk-KZ" w:eastAsia="en-US" w:bidi="ar-SA"/>
      </w:rPr>
    </w:lvl>
    <w:lvl w:ilvl="6" w:tplc="FF480DBC">
      <w:numFmt w:val="bullet"/>
      <w:lvlText w:val="•"/>
      <w:lvlJc w:val="left"/>
      <w:pPr>
        <w:ind w:left="2706" w:hanging="175"/>
      </w:pPr>
      <w:rPr>
        <w:rFonts w:hint="default"/>
        <w:lang w:val="kk-KZ" w:eastAsia="en-US" w:bidi="ar-SA"/>
      </w:rPr>
    </w:lvl>
    <w:lvl w:ilvl="7" w:tplc="342C05C8">
      <w:numFmt w:val="bullet"/>
      <w:lvlText w:val="•"/>
      <w:lvlJc w:val="left"/>
      <w:pPr>
        <w:ind w:left="3120" w:hanging="175"/>
      </w:pPr>
      <w:rPr>
        <w:rFonts w:hint="default"/>
        <w:lang w:val="kk-KZ" w:eastAsia="en-US" w:bidi="ar-SA"/>
      </w:rPr>
    </w:lvl>
    <w:lvl w:ilvl="8" w:tplc="07583C32">
      <w:numFmt w:val="bullet"/>
      <w:lvlText w:val="•"/>
      <w:lvlJc w:val="left"/>
      <w:pPr>
        <w:ind w:left="3534" w:hanging="175"/>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71"/>
    <w:rsid w:val="00092B11"/>
    <w:rsid w:val="00194471"/>
    <w:rsid w:val="00E17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01F75-C6B6-466D-B34F-2A0581F9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92B11"/>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92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92B11"/>
    <w:pPr>
      <w:spacing w:before="4"/>
    </w:pPr>
    <w:rPr>
      <w:sz w:val="18"/>
      <w:szCs w:val="18"/>
    </w:rPr>
  </w:style>
  <w:style w:type="character" w:customStyle="1" w:styleId="a4">
    <w:name w:val="Основной текст Знак"/>
    <w:basedOn w:val="a0"/>
    <w:link w:val="a3"/>
    <w:uiPriority w:val="1"/>
    <w:rsid w:val="00092B11"/>
    <w:rPr>
      <w:rFonts w:ascii="Times New Roman" w:eastAsia="Times New Roman" w:hAnsi="Times New Roman" w:cs="Times New Roman"/>
      <w:sz w:val="18"/>
      <w:szCs w:val="18"/>
      <w:lang w:val="kk-KZ"/>
    </w:rPr>
  </w:style>
  <w:style w:type="paragraph" w:customStyle="1" w:styleId="TableParagraph">
    <w:name w:val="Table Paragraph"/>
    <w:basedOn w:val="a"/>
    <w:uiPriority w:val="1"/>
    <w:qFormat/>
    <w:rsid w:val="000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2023-02-13T17:15:00Z</dcterms:created>
  <dcterms:modified xsi:type="dcterms:W3CDTF">2023-02-13T17:15:00Z</dcterms:modified>
</cp:coreProperties>
</file>