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095" w:tblpY="405"/>
        <w:tblW w:w="5684" w:type="pct"/>
        <w:tblLayout w:type="fixed"/>
        <w:tblLook w:val="0000" w:firstRow="0" w:lastRow="0" w:firstColumn="0" w:lastColumn="0" w:noHBand="0" w:noVBand="0"/>
      </w:tblPr>
      <w:tblGrid>
        <w:gridCol w:w="1953"/>
        <w:gridCol w:w="564"/>
        <w:gridCol w:w="662"/>
        <w:gridCol w:w="1891"/>
        <w:gridCol w:w="220"/>
        <w:gridCol w:w="2535"/>
        <w:gridCol w:w="222"/>
        <w:gridCol w:w="840"/>
        <w:gridCol w:w="248"/>
        <w:gridCol w:w="394"/>
        <w:gridCol w:w="1351"/>
      </w:tblGrid>
      <w:tr w:rsidR="0053251D" w:rsidRPr="00BE38E6" w:rsidTr="00505ABA">
        <w:trPr>
          <w:trHeight w:hRule="exact" w:val="878"/>
        </w:trPr>
        <w:tc>
          <w:tcPr>
            <w:tcW w:w="2431" w:type="pct"/>
            <w:gridSpan w:val="5"/>
          </w:tcPr>
          <w:p w:rsidR="0053251D" w:rsidRPr="00E304C4" w:rsidRDefault="0053251D" w:rsidP="00505ABA">
            <w:pPr>
              <w:spacing w:line="240" w:lineRule="auto"/>
              <w:jc w:val="both"/>
              <w:outlineLvl w:val="2"/>
              <w:rPr>
                <w:rFonts w:eastAsia="Calibri"/>
                <w:sz w:val="24"/>
                <w:szCs w:val="24"/>
                <w:lang w:val="en-US"/>
              </w:rPr>
            </w:pPr>
            <w:r w:rsidRPr="00E304C4">
              <w:rPr>
                <w:rFonts w:eastAsia="Calibri"/>
                <w:sz w:val="24"/>
                <w:szCs w:val="24"/>
                <w:lang w:val="en-US"/>
              </w:rPr>
              <w:t xml:space="preserve">Unit of a long term plan: </w:t>
            </w:r>
          </w:p>
          <w:p w:rsidR="00445848" w:rsidRDefault="0053251D" w:rsidP="00505ABA">
            <w:pPr>
              <w:spacing w:line="240" w:lineRule="auto"/>
              <w:jc w:val="both"/>
              <w:outlineLvl w:val="2"/>
              <w:rPr>
                <w:b/>
                <w:sz w:val="24"/>
                <w:szCs w:val="24"/>
                <w:lang w:val="en-GB"/>
              </w:rPr>
            </w:pPr>
            <w:r w:rsidRPr="00E304C4">
              <w:rPr>
                <w:b/>
                <w:sz w:val="24"/>
                <w:szCs w:val="24"/>
                <w:lang w:val="en-GB"/>
              </w:rPr>
              <w:t xml:space="preserve">Unit </w:t>
            </w:r>
            <w:proofErr w:type="gramStart"/>
            <w:r w:rsidR="00445848">
              <w:rPr>
                <w:b/>
                <w:sz w:val="24"/>
                <w:szCs w:val="24"/>
                <w:lang w:val="en-US"/>
              </w:rPr>
              <w:t>6</w:t>
            </w:r>
            <w:r w:rsidRPr="00E304C4">
              <w:rPr>
                <w:b/>
                <w:sz w:val="24"/>
                <w:szCs w:val="24"/>
                <w:lang w:val="en-US"/>
              </w:rPr>
              <w:t xml:space="preserve"> </w:t>
            </w:r>
            <w:r w:rsidR="00505ABA" w:rsidRPr="00D32AA5">
              <w:rPr>
                <w:b/>
                <w:sz w:val="24"/>
                <w:szCs w:val="24"/>
                <w:lang w:val="en-US"/>
              </w:rPr>
              <w:t xml:space="preserve"> </w:t>
            </w:r>
            <w:r w:rsidR="00445848">
              <w:rPr>
                <w:b/>
                <w:sz w:val="24"/>
                <w:szCs w:val="24"/>
                <w:lang w:val="en-US"/>
              </w:rPr>
              <w:t>World</w:t>
            </w:r>
            <w:proofErr w:type="gramEnd"/>
            <w:r w:rsidR="00445848">
              <w:rPr>
                <w:b/>
                <w:sz w:val="24"/>
                <w:szCs w:val="24"/>
                <w:lang w:val="en-US"/>
              </w:rPr>
              <w:t xml:space="preserve"> of work</w:t>
            </w:r>
            <w:r w:rsidRPr="00E304C4">
              <w:rPr>
                <w:b/>
                <w:sz w:val="24"/>
                <w:szCs w:val="24"/>
                <w:lang w:val="en-US"/>
              </w:rPr>
              <w:t>.</w:t>
            </w:r>
            <w:r w:rsidR="00513BD5" w:rsidRPr="00E304C4">
              <w:rPr>
                <w:b/>
                <w:sz w:val="24"/>
                <w:szCs w:val="24"/>
                <w:lang w:val="en-GB"/>
              </w:rPr>
              <w:t xml:space="preserve">  </w:t>
            </w:r>
          </w:p>
          <w:p w:rsidR="0053251D" w:rsidRPr="00E304C4" w:rsidRDefault="00513BD5" w:rsidP="00505ABA">
            <w:pPr>
              <w:spacing w:line="240" w:lineRule="auto"/>
              <w:jc w:val="both"/>
              <w:outlineLvl w:val="2"/>
              <w:rPr>
                <w:b/>
                <w:sz w:val="24"/>
                <w:szCs w:val="24"/>
                <w:lang w:val="en-GB"/>
              </w:rPr>
            </w:pPr>
            <w:r w:rsidRPr="00E304C4">
              <w:rPr>
                <w:b/>
                <w:sz w:val="24"/>
                <w:szCs w:val="24"/>
                <w:lang w:val="en-GB"/>
              </w:rPr>
              <w:t>Lesson plan</w:t>
            </w:r>
          </w:p>
          <w:p w:rsidR="0053251D" w:rsidRPr="00E304C4" w:rsidRDefault="0053251D" w:rsidP="00505ABA">
            <w:pPr>
              <w:spacing w:line="240" w:lineRule="auto"/>
              <w:jc w:val="both"/>
              <w:outlineLvl w:val="2"/>
              <w:rPr>
                <w:sz w:val="24"/>
                <w:szCs w:val="24"/>
                <w:lang w:val="en-GB"/>
              </w:rPr>
            </w:pPr>
          </w:p>
          <w:p w:rsidR="0053251D" w:rsidRPr="00E304C4" w:rsidRDefault="0053251D" w:rsidP="00505ABA">
            <w:pPr>
              <w:spacing w:line="240" w:lineRule="auto"/>
              <w:jc w:val="both"/>
              <w:outlineLvl w:val="2"/>
              <w:rPr>
                <w:b/>
                <w:sz w:val="24"/>
                <w:szCs w:val="24"/>
                <w:lang w:val="en-GB"/>
              </w:rPr>
            </w:pPr>
            <w:r w:rsidRPr="00E304C4">
              <w:rPr>
                <w:b/>
                <w:sz w:val="24"/>
                <w:szCs w:val="24"/>
                <w:lang w:val="en-GB"/>
              </w:rPr>
              <w:t xml:space="preserve"> </w:t>
            </w:r>
          </w:p>
          <w:p w:rsidR="0053251D" w:rsidRPr="00E304C4" w:rsidRDefault="0053251D" w:rsidP="00505ABA">
            <w:pPr>
              <w:spacing w:line="240" w:lineRule="auto"/>
              <w:jc w:val="both"/>
              <w:outlineLvl w:val="2"/>
              <w:rPr>
                <w:b/>
                <w:sz w:val="24"/>
                <w:szCs w:val="24"/>
                <w:lang w:val="en-GB"/>
              </w:rPr>
            </w:pPr>
          </w:p>
          <w:p w:rsidR="0053251D" w:rsidRPr="00E304C4" w:rsidRDefault="0053251D" w:rsidP="00505ABA">
            <w:pPr>
              <w:spacing w:line="240" w:lineRule="auto"/>
              <w:jc w:val="both"/>
              <w:outlineLvl w:val="2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04C4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69" w:type="pct"/>
            <w:gridSpan w:val="6"/>
          </w:tcPr>
          <w:p w:rsidR="0053251D" w:rsidRPr="00E304C4" w:rsidRDefault="0053251D" w:rsidP="00505ABA">
            <w:pPr>
              <w:spacing w:line="240" w:lineRule="auto"/>
              <w:outlineLvl w:val="2"/>
              <w:rPr>
                <w:rFonts w:eastAsia="Calibri"/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/>
              </w:rPr>
              <w:t xml:space="preserve">School: </w:t>
            </w:r>
            <w:proofErr w:type="spellStart"/>
            <w:r w:rsidR="00445848">
              <w:rPr>
                <w:rFonts w:eastAsia="Calibri"/>
                <w:b/>
                <w:sz w:val="24"/>
                <w:szCs w:val="24"/>
                <w:lang w:val="en-GB"/>
              </w:rPr>
              <w:t>Kazhymukan</w:t>
            </w:r>
            <w:proofErr w:type="spellEnd"/>
            <w:r w:rsidR="00445848">
              <w:rPr>
                <w:rFonts w:eastAsia="Calibri"/>
                <w:b/>
                <w:sz w:val="24"/>
                <w:szCs w:val="24"/>
                <w:lang w:val="en-GB"/>
              </w:rPr>
              <w:t xml:space="preserve"> general education school</w:t>
            </w:r>
          </w:p>
        </w:tc>
      </w:tr>
      <w:tr w:rsidR="0053251D" w:rsidRPr="00445848" w:rsidTr="00505ABA">
        <w:trPr>
          <w:trHeight w:hRule="exact" w:val="828"/>
        </w:trPr>
        <w:tc>
          <w:tcPr>
            <w:tcW w:w="2431" w:type="pct"/>
            <w:gridSpan w:val="5"/>
          </w:tcPr>
          <w:p w:rsidR="0053251D" w:rsidRPr="00E304C4" w:rsidRDefault="00513BD5" w:rsidP="00505ABA">
            <w:pPr>
              <w:spacing w:line="240" w:lineRule="auto"/>
              <w:outlineLvl w:val="2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/>
              </w:rPr>
              <w:t>Date: 0</w:t>
            </w:r>
            <w:r w:rsidR="00445848">
              <w:rPr>
                <w:rFonts w:eastAsia="Calibri"/>
                <w:b/>
                <w:sz w:val="24"/>
                <w:szCs w:val="24"/>
                <w:lang w:val="en-US"/>
              </w:rPr>
              <w:t>9</w:t>
            </w:r>
            <w:r w:rsidR="0053251D" w:rsidRPr="00E304C4">
              <w:rPr>
                <w:rFonts w:eastAsia="Calibri"/>
                <w:b/>
                <w:sz w:val="24"/>
                <w:szCs w:val="24"/>
                <w:lang w:val="en-GB"/>
              </w:rPr>
              <w:t>.12.2022</w:t>
            </w:r>
          </w:p>
        </w:tc>
        <w:tc>
          <w:tcPr>
            <w:tcW w:w="2569" w:type="pct"/>
            <w:gridSpan w:val="6"/>
          </w:tcPr>
          <w:p w:rsidR="00445848" w:rsidRDefault="0053251D" w:rsidP="00505ABA">
            <w:pPr>
              <w:spacing w:line="240" w:lineRule="auto"/>
              <w:outlineLvl w:val="2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/>
              </w:rPr>
              <w:t xml:space="preserve">Teacher's name: </w:t>
            </w:r>
          </w:p>
          <w:p w:rsidR="00445848" w:rsidRDefault="00214943" w:rsidP="00BE38E6">
            <w:pPr>
              <w:spacing w:line="240" w:lineRule="auto"/>
              <w:outlineLvl w:val="2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214943">
              <w:rPr>
                <w:rFonts w:eastAsia="Calibri"/>
                <w:b/>
                <w:sz w:val="24"/>
                <w:szCs w:val="24"/>
                <w:lang w:val="en-GB"/>
              </w:rPr>
              <w:t>Mentor teacher:</w:t>
            </w:r>
            <w:r>
              <w:rPr>
                <w:rFonts w:eastAsia="Calibr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45848">
              <w:rPr>
                <w:rFonts w:eastAsia="Calibri"/>
                <w:b/>
                <w:sz w:val="24"/>
                <w:szCs w:val="24"/>
                <w:lang w:val="en-GB"/>
              </w:rPr>
              <w:t>Uzakhbaeva</w:t>
            </w:r>
            <w:proofErr w:type="spellEnd"/>
            <w:r w:rsidR="00445848">
              <w:rPr>
                <w:rFonts w:eastAsia="Calibri"/>
                <w:b/>
                <w:sz w:val="24"/>
                <w:szCs w:val="24"/>
                <w:lang w:val="en-GB"/>
              </w:rPr>
              <w:t xml:space="preserve"> G.M</w:t>
            </w:r>
            <w:bookmarkStart w:id="0" w:name="_GoBack"/>
            <w:bookmarkEnd w:id="0"/>
          </w:p>
          <w:p w:rsidR="00445848" w:rsidRDefault="00445848" w:rsidP="00505ABA">
            <w:pPr>
              <w:spacing w:line="240" w:lineRule="auto"/>
              <w:outlineLvl w:val="2"/>
              <w:rPr>
                <w:rFonts w:eastAsia="Calibri"/>
                <w:b/>
                <w:sz w:val="24"/>
                <w:szCs w:val="24"/>
                <w:lang w:val="en-GB"/>
              </w:rPr>
            </w:pPr>
          </w:p>
          <w:p w:rsidR="00445848" w:rsidRPr="00E304C4" w:rsidRDefault="00445848" w:rsidP="00505ABA">
            <w:pPr>
              <w:spacing w:line="240" w:lineRule="auto"/>
              <w:outlineLvl w:val="2"/>
              <w:rPr>
                <w:rFonts w:eastAsia="Calibri"/>
                <w:sz w:val="24"/>
                <w:szCs w:val="24"/>
                <w:lang w:val="en-GB"/>
              </w:rPr>
            </w:pPr>
          </w:p>
        </w:tc>
      </w:tr>
      <w:tr w:rsidR="0053251D" w:rsidRPr="00E304C4" w:rsidTr="00505ABA">
        <w:trPr>
          <w:trHeight w:hRule="exact" w:val="429"/>
        </w:trPr>
        <w:tc>
          <w:tcPr>
            <w:tcW w:w="2431" w:type="pct"/>
            <w:gridSpan w:val="5"/>
          </w:tcPr>
          <w:p w:rsidR="0053251D" w:rsidRPr="00E304C4" w:rsidRDefault="0053251D" w:rsidP="00505ABA">
            <w:pPr>
              <w:spacing w:line="240" w:lineRule="auto"/>
              <w:outlineLvl w:val="2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/>
              </w:rPr>
              <w:t xml:space="preserve">CLASS: </w:t>
            </w:r>
            <w:r w:rsidR="00214943" w:rsidRPr="0010180B">
              <w:rPr>
                <w:rFonts w:eastAsia="Calibr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165" w:type="pct"/>
          </w:tcPr>
          <w:p w:rsidR="0053251D" w:rsidRPr="00E304C4" w:rsidRDefault="0053251D" w:rsidP="00505ABA">
            <w:pPr>
              <w:spacing w:line="240" w:lineRule="auto"/>
              <w:outlineLvl w:val="2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/>
              </w:rPr>
              <w:t xml:space="preserve">Number present: </w:t>
            </w:r>
            <w:r w:rsidR="0079041C" w:rsidRPr="00E304C4">
              <w:rPr>
                <w:rFonts w:eastAsia="Calibri"/>
                <w:b/>
                <w:sz w:val="24"/>
                <w:szCs w:val="24"/>
                <w:lang w:val="en-GB"/>
              </w:rPr>
              <w:t>1</w:t>
            </w:r>
            <w:r w:rsidR="00214943">
              <w:rPr>
                <w:rFonts w:eastAsia="Calibr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404" w:type="pct"/>
            <w:gridSpan w:val="5"/>
          </w:tcPr>
          <w:p w:rsidR="0053251D" w:rsidRPr="00E304C4" w:rsidRDefault="0053251D" w:rsidP="00505ABA">
            <w:pPr>
              <w:spacing w:line="240" w:lineRule="auto"/>
              <w:outlineLvl w:val="2"/>
              <w:rPr>
                <w:rFonts w:eastAsia="Calibri"/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/>
              </w:rPr>
              <w:t xml:space="preserve">absent: </w:t>
            </w:r>
            <w:r w:rsidR="0079041C" w:rsidRPr="00E304C4">
              <w:rPr>
                <w:rFonts w:eastAsia="Calibri"/>
                <w:b/>
                <w:sz w:val="24"/>
                <w:szCs w:val="24"/>
                <w:lang w:val="en-GB"/>
              </w:rPr>
              <w:t>0</w:t>
            </w:r>
          </w:p>
        </w:tc>
      </w:tr>
      <w:tr w:rsidR="0053251D" w:rsidRPr="00445848" w:rsidTr="004D2C4E">
        <w:trPr>
          <w:trHeight w:val="537"/>
        </w:trPr>
        <w:tc>
          <w:tcPr>
            <w:tcW w:w="1157" w:type="pct"/>
            <w:gridSpan w:val="2"/>
          </w:tcPr>
          <w:p w:rsidR="0053251D" w:rsidRPr="00E304C4" w:rsidRDefault="0053251D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Lesson title</w:t>
            </w:r>
          </w:p>
        </w:tc>
        <w:tc>
          <w:tcPr>
            <w:tcW w:w="3843" w:type="pct"/>
            <w:gridSpan w:val="9"/>
          </w:tcPr>
          <w:p w:rsidR="0053251D" w:rsidRPr="00E304C4" w:rsidRDefault="00696540" w:rsidP="00505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Magic grammar</w:t>
            </w:r>
            <w:r w:rsidR="0053251D" w:rsidRPr="00E304C4">
              <w:rPr>
                <w:b/>
                <w:color w:val="000000"/>
                <w:sz w:val="24"/>
                <w:szCs w:val="24"/>
                <w:lang w:val="en-US"/>
              </w:rPr>
              <w:t>. P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resent</w:t>
            </w:r>
            <w:r w:rsidR="0053251D" w:rsidRPr="00E304C4">
              <w:rPr>
                <w:b/>
                <w:color w:val="000000"/>
                <w:sz w:val="24"/>
                <w:szCs w:val="24"/>
                <w:lang w:val="en-US"/>
              </w:rPr>
              <w:t xml:space="preserve"> Simple</w:t>
            </w:r>
            <w:r w:rsidR="00513BD5" w:rsidRPr="00E304C4">
              <w:rPr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53251D" w:rsidRPr="00BE38E6" w:rsidTr="004D2C4E">
        <w:trPr>
          <w:trHeight w:val="567"/>
        </w:trPr>
        <w:tc>
          <w:tcPr>
            <w:tcW w:w="1157" w:type="pct"/>
            <w:gridSpan w:val="2"/>
          </w:tcPr>
          <w:p w:rsidR="0053251D" w:rsidRPr="00E304C4" w:rsidRDefault="0053251D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 xml:space="preserve">Learning objectives(s) </w:t>
            </w:r>
          </w:p>
        </w:tc>
        <w:tc>
          <w:tcPr>
            <w:tcW w:w="3843" w:type="pct"/>
            <w:gridSpan w:val="9"/>
          </w:tcPr>
          <w:p w:rsidR="0053251D" w:rsidRPr="00CD25BC" w:rsidRDefault="00B63E4F" w:rsidP="00505ABA">
            <w:pPr>
              <w:spacing w:line="240" w:lineRule="auto"/>
              <w:rPr>
                <w:rFonts w:eastAsia="Calibri"/>
                <w:sz w:val="22"/>
                <w:szCs w:val="22"/>
                <w:lang w:val="en-US"/>
              </w:rPr>
            </w:pPr>
            <w:r w:rsidRPr="00CD25BC">
              <w:rPr>
                <w:sz w:val="22"/>
                <w:szCs w:val="22"/>
                <w:lang w:val="en-US"/>
              </w:rPr>
              <w:t>5.UE14 use Present Simple ( question form) to ask and answer questions on a limited range of  familiar general and curricular topics</w:t>
            </w:r>
          </w:p>
          <w:p w:rsidR="00B63E4F" w:rsidRPr="00CD25BC" w:rsidRDefault="00594DEB" w:rsidP="00505ABA">
            <w:pPr>
              <w:tabs>
                <w:tab w:val="left" w:pos="428"/>
              </w:tabs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CD25BC">
              <w:rPr>
                <w:sz w:val="22"/>
                <w:szCs w:val="22"/>
                <w:lang w:val="en-US"/>
              </w:rPr>
              <w:t xml:space="preserve">5.UE7  use </w:t>
            </w:r>
            <w:r w:rsidR="002C5D1D" w:rsidRPr="00CD25BC">
              <w:rPr>
                <w:sz w:val="22"/>
                <w:szCs w:val="22"/>
                <w:lang w:val="en-US"/>
              </w:rPr>
              <w:t>P</w:t>
            </w:r>
            <w:r w:rsidRPr="00CD25BC">
              <w:rPr>
                <w:sz w:val="22"/>
                <w:szCs w:val="22"/>
                <w:lang w:val="en-US"/>
              </w:rPr>
              <w:t>resent</w:t>
            </w:r>
            <w:r w:rsidR="002C5D1D" w:rsidRPr="00CD25BC">
              <w:rPr>
                <w:sz w:val="22"/>
                <w:szCs w:val="22"/>
                <w:lang w:val="en-US"/>
              </w:rPr>
              <w:t xml:space="preserve"> simple </w:t>
            </w:r>
            <w:r w:rsidRPr="00CD25BC">
              <w:rPr>
                <w:sz w:val="22"/>
                <w:szCs w:val="22"/>
                <w:lang w:val="en-US"/>
              </w:rPr>
              <w:t xml:space="preserve">to express the activities on special days </w:t>
            </w:r>
          </w:p>
          <w:p w:rsidR="00B63E4F" w:rsidRPr="00CD25BC" w:rsidRDefault="002C5D1D" w:rsidP="00505ABA">
            <w:pPr>
              <w:pStyle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D25BC">
              <w:rPr>
                <w:rFonts w:ascii="Times New Roman" w:eastAsia="Times New Roman" w:hAnsi="Times New Roman" w:cs="Times New Roman"/>
                <w:sz w:val="22"/>
                <w:szCs w:val="22"/>
              </w:rPr>
              <w:t>5.R7  recogniz</w:t>
            </w:r>
            <w:r w:rsidR="00B63E4F" w:rsidRPr="00CD25BC">
              <w:rPr>
                <w:rFonts w:ascii="Times New Roman" w:eastAsia="Times New Roman" w:hAnsi="Times New Roman" w:cs="Times New Roman"/>
                <w:sz w:val="22"/>
                <w:szCs w:val="22"/>
              </w:rPr>
              <w:t>e typical features at word, sentence and text level in a limited range of written genres</w:t>
            </w:r>
          </w:p>
          <w:p w:rsidR="002C5D1D" w:rsidRPr="00CD25BC" w:rsidRDefault="002C5D1D" w:rsidP="00505ABA">
            <w:pPr>
              <w:pStyle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D25BC">
              <w:rPr>
                <w:rFonts w:ascii="Times New Roman" w:eastAsia="Times New Roman" w:hAnsi="Times New Roman" w:cs="Times New Roman"/>
                <w:sz w:val="22"/>
                <w:szCs w:val="22"/>
              </w:rPr>
              <w:t>5.W3  write with  support factual descriptions at text level which describe people, places and objects</w:t>
            </w:r>
          </w:p>
          <w:p w:rsidR="0053251D" w:rsidRPr="002C5D1D" w:rsidRDefault="002C5D1D" w:rsidP="00505AB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5BC">
              <w:rPr>
                <w:rFonts w:ascii="Times New Roman" w:eastAsia="Times New Roman" w:hAnsi="Times New Roman" w:cs="Times New Roman"/>
                <w:sz w:val="22"/>
                <w:szCs w:val="22"/>
              </w:rPr>
              <w:t>5.S3  give an opinion at sentence level on a limited  range of general and curricular topics</w:t>
            </w:r>
          </w:p>
        </w:tc>
      </w:tr>
      <w:tr w:rsidR="0053251D" w:rsidRPr="00BE38E6" w:rsidTr="004D2C4E">
        <w:trPr>
          <w:trHeight w:val="787"/>
        </w:trPr>
        <w:tc>
          <w:tcPr>
            <w:tcW w:w="1157" w:type="pct"/>
            <w:gridSpan w:val="2"/>
          </w:tcPr>
          <w:p w:rsidR="0053251D" w:rsidRPr="00E304C4" w:rsidRDefault="0053251D" w:rsidP="00505ABA">
            <w:pPr>
              <w:spacing w:line="240" w:lineRule="auto"/>
              <w:ind w:left="-471" w:firstLine="471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3843" w:type="pct"/>
            <w:gridSpan w:val="9"/>
          </w:tcPr>
          <w:p w:rsidR="0053251D" w:rsidRDefault="001E1A69" w:rsidP="00505ABA">
            <w:pPr>
              <w:tabs>
                <w:tab w:val="left" w:pos="428"/>
              </w:tabs>
              <w:spacing w:line="240" w:lineRule="auto"/>
              <w:rPr>
                <w:rFonts w:eastAsia="Calibri"/>
                <w:b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US" w:eastAsia="en-GB"/>
              </w:rPr>
              <w:t xml:space="preserve">By the end of the lesson the students will be able to: </w:t>
            </w:r>
          </w:p>
          <w:p w:rsidR="004D2C4E" w:rsidRPr="005009B4" w:rsidRDefault="004D2C4E" w:rsidP="004D2C4E">
            <w:pPr>
              <w:autoSpaceDE w:val="0"/>
              <w:autoSpaceDN w:val="0"/>
              <w:adjustRightInd w:val="0"/>
              <w:spacing w:line="240" w:lineRule="auto"/>
              <w:rPr>
                <w:rFonts w:eastAsia="FrutigerLTStd-Light"/>
                <w:lang w:val="en-US"/>
              </w:rPr>
            </w:pPr>
            <w:r w:rsidRPr="005009B4">
              <w:rPr>
                <w:rFonts w:eastAsia="FrutigerLTStd-Light"/>
                <w:lang w:val="en-US"/>
              </w:rPr>
              <w:t>• learn the affirmative and negative forms of the present simple.</w:t>
            </w:r>
          </w:p>
          <w:p w:rsidR="004D2C4E" w:rsidRPr="005009B4" w:rsidRDefault="004D2C4E" w:rsidP="004D2C4E">
            <w:pPr>
              <w:autoSpaceDE w:val="0"/>
              <w:autoSpaceDN w:val="0"/>
              <w:adjustRightInd w:val="0"/>
              <w:spacing w:line="240" w:lineRule="auto"/>
              <w:rPr>
                <w:rFonts w:eastAsia="FrutigerLTStd-Light"/>
                <w:i/>
                <w:iCs/>
                <w:lang w:val="en-US"/>
              </w:rPr>
            </w:pPr>
            <w:r w:rsidRPr="005009B4">
              <w:rPr>
                <w:rFonts w:eastAsia="FrutigerLTStd-Light"/>
                <w:lang w:val="en-US"/>
              </w:rPr>
              <w:t xml:space="preserve">• learn the question form of the present simple, using </w:t>
            </w:r>
            <w:r w:rsidRPr="005009B4">
              <w:rPr>
                <w:rFonts w:eastAsia="FrutigerLTStd-Light"/>
                <w:i/>
                <w:iCs/>
                <w:lang w:val="en-US"/>
              </w:rPr>
              <w:t>Do, Does,</w:t>
            </w:r>
            <w:r>
              <w:rPr>
                <w:rFonts w:eastAsia="FrutigerLTStd-Light"/>
                <w:i/>
                <w:iCs/>
                <w:lang w:val="en-US"/>
              </w:rPr>
              <w:t xml:space="preserve"> Don’t, </w:t>
            </w:r>
            <w:r w:rsidRPr="005009B4">
              <w:rPr>
                <w:rFonts w:eastAsia="FrutigerLTStd-Light"/>
                <w:i/>
                <w:iCs/>
                <w:lang w:val="en-US"/>
              </w:rPr>
              <w:t>Doesn’t.</w:t>
            </w:r>
          </w:p>
          <w:p w:rsidR="004D2C4E" w:rsidRPr="005009B4" w:rsidRDefault="004D2C4E" w:rsidP="004D2C4E">
            <w:pPr>
              <w:autoSpaceDE w:val="0"/>
              <w:autoSpaceDN w:val="0"/>
              <w:adjustRightInd w:val="0"/>
              <w:spacing w:line="240" w:lineRule="auto"/>
              <w:rPr>
                <w:rFonts w:eastAsia="FrutigerLTStd-Light"/>
                <w:lang w:val="en-US"/>
              </w:rPr>
            </w:pPr>
            <w:r w:rsidRPr="005009B4">
              <w:rPr>
                <w:rFonts w:eastAsia="FrutigerLTStd-Light"/>
                <w:lang w:val="en-US"/>
              </w:rPr>
              <w:t xml:space="preserve">• learn the </w:t>
            </w:r>
            <w:proofErr w:type="spellStart"/>
            <w:r w:rsidRPr="005009B4">
              <w:rPr>
                <w:rFonts w:eastAsia="FrutigerLTStd-Light"/>
                <w:i/>
                <w:iCs/>
                <w:lang w:val="en-US"/>
              </w:rPr>
              <w:t>Wh</w:t>
            </w:r>
            <w:proofErr w:type="spellEnd"/>
            <w:r w:rsidRPr="005009B4">
              <w:rPr>
                <w:rFonts w:eastAsia="FrutigerLTStd-Light"/>
                <w:i/>
                <w:iCs/>
                <w:lang w:val="en-US"/>
              </w:rPr>
              <w:t xml:space="preserve">- </w:t>
            </w:r>
            <w:r w:rsidRPr="005009B4">
              <w:rPr>
                <w:rFonts w:eastAsia="FrutigerLTStd-Light"/>
                <w:lang w:val="en-US"/>
              </w:rPr>
              <w:t>question form of the present simple.</w:t>
            </w:r>
          </w:p>
          <w:p w:rsidR="004D2C4E" w:rsidRPr="005009B4" w:rsidRDefault="004D2C4E" w:rsidP="004D2C4E">
            <w:pPr>
              <w:autoSpaceDE w:val="0"/>
              <w:autoSpaceDN w:val="0"/>
              <w:adjustRightInd w:val="0"/>
              <w:spacing w:line="240" w:lineRule="auto"/>
              <w:rPr>
                <w:rFonts w:eastAsia="FrutigerLTStd-Light"/>
                <w:lang w:val="en-US"/>
              </w:rPr>
            </w:pPr>
            <w:r w:rsidRPr="005009B4">
              <w:rPr>
                <w:rFonts w:eastAsia="FrutigerLTStd-Light"/>
                <w:lang w:val="en-US"/>
              </w:rPr>
              <w:t>• write about what I do and don’t do on schooldays and at the weekend.</w:t>
            </w:r>
          </w:p>
          <w:p w:rsidR="0053251D" w:rsidRPr="00E304C4" w:rsidRDefault="004D2C4E" w:rsidP="004D2C4E">
            <w:pPr>
              <w:tabs>
                <w:tab w:val="left" w:pos="317"/>
              </w:tabs>
              <w:spacing w:line="240" w:lineRule="auto"/>
              <w:contextualSpacing/>
              <w:jc w:val="both"/>
              <w:rPr>
                <w:sz w:val="24"/>
                <w:szCs w:val="24"/>
                <w:lang w:val="en-US" w:eastAsia="en-GB"/>
              </w:rPr>
            </w:pPr>
            <w:r w:rsidRPr="005009B4">
              <w:rPr>
                <w:rFonts w:eastAsia="FrutigerLTStd-Light"/>
                <w:lang w:val="en-US"/>
              </w:rPr>
              <w:t>• learn the difference between the /</w:t>
            </w:r>
            <w:r w:rsidRPr="005009B4">
              <w:rPr>
                <w:rFonts w:eastAsia="StoneSansStd-Phonetic"/>
                <w:lang w:val="en-US"/>
              </w:rPr>
              <w:t>s</w:t>
            </w:r>
            <w:r w:rsidRPr="005009B4">
              <w:rPr>
                <w:rFonts w:eastAsia="FrutigerLTStd-Light"/>
                <w:lang w:val="en-US"/>
              </w:rPr>
              <w:t>/, /</w:t>
            </w:r>
            <w:r w:rsidRPr="005009B4">
              <w:rPr>
                <w:rFonts w:eastAsia="StoneSansStd-Phonetic"/>
                <w:lang w:val="en-US"/>
              </w:rPr>
              <w:t>z</w:t>
            </w:r>
            <w:r w:rsidRPr="005009B4">
              <w:rPr>
                <w:rFonts w:eastAsia="FrutigerLTStd-Light"/>
                <w:lang w:val="en-US"/>
              </w:rPr>
              <w:t>/ and /</w:t>
            </w:r>
            <w:proofErr w:type="spellStart"/>
            <w:r w:rsidRPr="005009B4">
              <w:rPr>
                <w:rFonts w:eastAsia="StoneSansStd-Phonetic"/>
                <w:lang w:val="en-US"/>
              </w:rPr>
              <w:t>ɪz</w:t>
            </w:r>
            <w:proofErr w:type="spellEnd"/>
            <w:r w:rsidRPr="005009B4">
              <w:rPr>
                <w:rFonts w:eastAsia="FrutigerLTStd-Light"/>
                <w:lang w:val="en-US"/>
              </w:rPr>
              <w:t xml:space="preserve">/ </w:t>
            </w:r>
            <w:proofErr w:type="gramStart"/>
            <w:r w:rsidRPr="005009B4">
              <w:rPr>
                <w:rFonts w:eastAsia="FrutigerLTStd-Light"/>
                <w:lang w:val="en-US"/>
              </w:rPr>
              <w:t>sounds</w:t>
            </w:r>
            <w:r w:rsidRPr="00E304C4">
              <w:rPr>
                <w:sz w:val="24"/>
                <w:szCs w:val="24"/>
                <w:lang w:val="en-US" w:eastAsia="en-GB"/>
              </w:rPr>
              <w:t xml:space="preserve"> </w:t>
            </w:r>
            <w:r w:rsidR="0053251D" w:rsidRPr="00E304C4">
              <w:rPr>
                <w:sz w:val="24"/>
                <w:szCs w:val="24"/>
                <w:lang w:val="en-US" w:eastAsia="en-GB"/>
              </w:rPr>
              <w:t>.</w:t>
            </w:r>
            <w:proofErr w:type="gramEnd"/>
          </w:p>
          <w:p w:rsidR="004D2C4E" w:rsidRPr="004D2C4E" w:rsidRDefault="0053251D" w:rsidP="004D2C4E">
            <w:pPr>
              <w:tabs>
                <w:tab w:val="left" w:pos="317"/>
              </w:tabs>
              <w:spacing w:line="240" w:lineRule="auto"/>
              <w:contextualSpacing/>
              <w:jc w:val="both"/>
              <w:rPr>
                <w:sz w:val="24"/>
                <w:szCs w:val="24"/>
                <w:lang w:val="en-GB" w:eastAsia="en-GB"/>
              </w:rPr>
            </w:pPr>
            <w:r w:rsidRPr="00E304C4">
              <w:rPr>
                <w:sz w:val="24"/>
                <w:szCs w:val="24"/>
                <w:lang w:val="en-GB" w:eastAsia="en-GB"/>
              </w:rPr>
              <w:t>Demonstrate basic knowledge for usage of</w:t>
            </w:r>
            <w:r w:rsidRPr="00E304C4">
              <w:rPr>
                <w:sz w:val="24"/>
                <w:szCs w:val="24"/>
                <w:lang w:val="en-US" w:eastAsia="en-GB"/>
              </w:rPr>
              <w:t xml:space="preserve"> the P</w:t>
            </w:r>
            <w:r w:rsidR="00360330">
              <w:rPr>
                <w:sz w:val="24"/>
                <w:szCs w:val="24"/>
                <w:lang w:val="en-US" w:eastAsia="en-GB"/>
              </w:rPr>
              <w:t>resent</w:t>
            </w:r>
            <w:r w:rsidRPr="00E304C4">
              <w:rPr>
                <w:sz w:val="24"/>
                <w:szCs w:val="24"/>
                <w:lang w:val="en-US" w:eastAsia="en-GB"/>
              </w:rPr>
              <w:t xml:space="preserve"> Simple</w:t>
            </w:r>
            <w:r w:rsidRPr="00E304C4">
              <w:rPr>
                <w:sz w:val="24"/>
                <w:szCs w:val="24"/>
                <w:lang w:val="en-GB" w:eastAsia="en-GB"/>
              </w:rPr>
              <w:t>.</w:t>
            </w:r>
          </w:p>
        </w:tc>
      </w:tr>
      <w:tr w:rsidR="0053251D" w:rsidRPr="00E304C4" w:rsidTr="00505ABA">
        <w:trPr>
          <w:trHeight w:hRule="exact" w:val="447"/>
        </w:trPr>
        <w:tc>
          <w:tcPr>
            <w:tcW w:w="5000" w:type="pct"/>
            <w:gridSpan w:val="11"/>
          </w:tcPr>
          <w:p w:rsidR="0053251D" w:rsidRPr="00E304C4" w:rsidRDefault="001E1A69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Lesson procedure:</w:t>
            </w:r>
          </w:p>
        </w:tc>
      </w:tr>
      <w:tr w:rsidR="00064446" w:rsidRPr="00E304C4" w:rsidTr="005F2E1B">
        <w:trPr>
          <w:trHeight w:hRule="exact" w:val="567"/>
        </w:trPr>
        <w:tc>
          <w:tcPr>
            <w:tcW w:w="898" w:type="pct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Planned timings</w:t>
            </w:r>
          </w:p>
        </w:tc>
        <w:tc>
          <w:tcPr>
            <w:tcW w:w="1432" w:type="pct"/>
            <w:gridSpan w:val="3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Teacher’s activity</w:t>
            </w:r>
          </w:p>
        </w:tc>
        <w:tc>
          <w:tcPr>
            <w:tcW w:w="1368" w:type="pct"/>
            <w:gridSpan w:val="3"/>
          </w:tcPr>
          <w:p w:rsidR="005507CC" w:rsidRPr="00E304C4" w:rsidRDefault="005507CC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Student’s activity</w:t>
            </w:r>
          </w:p>
        </w:tc>
        <w:tc>
          <w:tcPr>
            <w:tcW w:w="681" w:type="pct"/>
            <w:gridSpan w:val="3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Assessment</w:t>
            </w:r>
          </w:p>
        </w:tc>
        <w:tc>
          <w:tcPr>
            <w:tcW w:w="622" w:type="pct"/>
          </w:tcPr>
          <w:p w:rsidR="005507CC" w:rsidRPr="00E304C4" w:rsidRDefault="005507CC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B87C6D" w:rsidRPr="00BE38E6" w:rsidTr="005F2E1B">
        <w:trPr>
          <w:trHeight w:val="6606"/>
        </w:trPr>
        <w:tc>
          <w:tcPr>
            <w:tcW w:w="898" w:type="pct"/>
            <w:vMerge w:val="restart"/>
          </w:tcPr>
          <w:p w:rsidR="005507CC" w:rsidRPr="00E304C4" w:rsidRDefault="00E304C4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Greeting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</w:p>
          <w:p w:rsidR="00E304C4" w:rsidRPr="00E304C4" w:rsidRDefault="00E304C4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</w:p>
          <w:p w:rsidR="005507CC" w:rsidRPr="00E304C4" w:rsidRDefault="00E304C4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Organization moment</w:t>
            </w:r>
          </w:p>
          <w:p w:rsidR="00E304C4" w:rsidRPr="00E304C4" w:rsidRDefault="00E304C4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E304C4" w:rsidRPr="00E304C4" w:rsidRDefault="00E304C4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>Warm up</w:t>
            </w:r>
          </w:p>
          <w:p w:rsidR="00E304C4" w:rsidRPr="00E304C4" w:rsidRDefault="00E304C4" w:rsidP="00505AB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</w:p>
          <w:p w:rsidR="005507CC" w:rsidRPr="00E304C4" w:rsidRDefault="00C56810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7</w:t>
            </w:r>
            <w:r w:rsidR="005507CC"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 min</w:t>
            </w:r>
          </w:p>
        </w:tc>
        <w:tc>
          <w:tcPr>
            <w:tcW w:w="1432" w:type="pct"/>
            <w:gridSpan w:val="3"/>
            <w:vMerge w:val="restart"/>
          </w:tcPr>
          <w:p w:rsidR="005507CC" w:rsidRPr="00E304C4" w:rsidRDefault="005507CC" w:rsidP="00505ABA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u w:val="single"/>
                <w:lang w:val="en-US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 </w:t>
            </w:r>
            <w:r w:rsidRPr="00E304C4">
              <w:rPr>
                <w:rFonts w:eastAsia="Calibri"/>
                <w:b/>
                <w:sz w:val="24"/>
                <w:szCs w:val="24"/>
                <w:u w:val="single"/>
                <w:lang w:val="en-US"/>
              </w:rPr>
              <w:t>Pre-learning (W)</w:t>
            </w: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</w:pPr>
            <w:r w:rsidRPr="00E304C4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 xml:space="preserve">Teacher greets the class and suggests playing the </w:t>
            </w:r>
            <w:r w:rsidR="00C56810" w:rsidRPr="00E304C4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 xml:space="preserve">warm-up </w:t>
            </w:r>
            <w:r w:rsidRPr="00E304C4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 xml:space="preserve">game </w:t>
            </w:r>
            <w:proofErr w:type="gramStart"/>
            <w:r w:rsidR="00C56810" w:rsidRPr="00E304C4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 xml:space="preserve">with </w:t>
            </w:r>
            <w:r w:rsidRPr="00E304C4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 xml:space="preserve"> the</w:t>
            </w:r>
            <w:proofErr w:type="gramEnd"/>
            <w:r w:rsidRPr="00E304C4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 xml:space="preserve"> learners. Teacher explains the rules for this game.</w:t>
            </w:r>
          </w:p>
          <w:p w:rsidR="005507CC" w:rsidRPr="0010180B" w:rsidRDefault="00C56810" w:rsidP="00505ABA">
            <w:pPr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180B">
              <w:rPr>
                <w:b/>
                <w:bCs/>
                <w:color w:val="000000"/>
                <w:sz w:val="24"/>
                <w:szCs w:val="24"/>
                <w:lang w:val="en-US"/>
              </w:rPr>
              <w:t>Warm up activity with “</w:t>
            </w:r>
            <w:r w:rsidR="0010180B">
              <w:rPr>
                <w:b/>
                <w:bCs/>
                <w:color w:val="000000"/>
                <w:sz w:val="24"/>
                <w:szCs w:val="24"/>
                <w:lang w:val="en-US"/>
              </w:rPr>
              <w:t>My name is Chicky</w:t>
            </w:r>
            <w:r w:rsidRPr="0010180B">
              <w:rPr>
                <w:b/>
                <w:bCs/>
                <w:color w:val="000000"/>
                <w:sz w:val="24"/>
                <w:szCs w:val="24"/>
                <w:lang w:val="en-US"/>
              </w:rPr>
              <w:t>”</w:t>
            </w:r>
            <w:r w:rsidR="005507CC" w:rsidRPr="0010180B"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860BD4" w:rsidRPr="00860BD4" w:rsidRDefault="003165C7" w:rsidP="00860BD4">
            <w:pPr>
              <w:tabs>
                <w:tab w:val="left" w:pos="284"/>
              </w:tabs>
              <w:spacing w:line="240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Teacher </w:t>
            </w:r>
            <w:r w:rsidRPr="00860BD4">
              <w:rPr>
                <w:bCs/>
                <w:color w:val="000000"/>
                <w:sz w:val="24"/>
                <w:szCs w:val="24"/>
                <w:lang w:val="en-US"/>
              </w:rPr>
              <w:t xml:space="preserve">shows the video about </w:t>
            </w:r>
            <w:r w:rsidRPr="003165C7">
              <w:rPr>
                <w:bCs/>
                <w:color w:val="000000"/>
                <w:sz w:val="24"/>
                <w:szCs w:val="24"/>
                <w:lang w:val="en-US"/>
              </w:rPr>
              <w:t xml:space="preserve">“My name is </w:t>
            </w:r>
            <w:proofErr w:type="spellStart"/>
            <w:r w:rsidRPr="003165C7">
              <w:rPr>
                <w:bCs/>
                <w:color w:val="000000"/>
                <w:sz w:val="24"/>
                <w:szCs w:val="24"/>
                <w:lang w:val="en-US"/>
              </w:rPr>
              <w:t>Chicky</w:t>
            </w:r>
            <w:proofErr w:type="spellEnd"/>
            <w:r w:rsidRPr="003165C7">
              <w:rPr>
                <w:bCs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and </w:t>
            </w:r>
            <w:r w:rsidR="00860BD4" w:rsidRPr="00860BD4">
              <w:rPr>
                <w:bCs/>
                <w:color w:val="000000"/>
                <w:sz w:val="24"/>
                <w:szCs w:val="24"/>
                <w:lang w:val="en-US"/>
              </w:rPr>
              <w:t xml:space="preserve">students to watch a video and repeat the </w:t>
            </w:r>
            <w:r w:rsidR="00860BD4">
              <w:rPr>
                <w:bCs/>
                <w:color w:val="000000"/>
                <w:sz w:val="24"/>
                <w:szCs w:val="24"/>
                <w:lang w:val="en-US"/>
              </w:rPr>
              <w:t>dance</w:t>
            </w:r>
            <w:r w:rsidR="00860BD4" w:rsidRPr="00860BD4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:rsidR="003165C7" w:rsidRPr="00E304C4" w:rsidRDefault="003165C7" w:rsidP="00860BD4">
            <w:pPr>
              <w:tabs>
                <w:tab w:val="left" w:pos="284"/>
              </w:tabs>
              <w:spacing w:line="240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</w:p>
          <w:p w:rsidR="005507CC" w:rsidRPr="00E304C4" w:rsidRDefault="005507CC" w:rsidP="00505ABA">
            <w:pPr>
              <w:shd w:val="clear" w:color="auto" w:fill="FFFFFF"/>
              <w:spacing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E304C4">
              <w:rPr>
                <w:rFonts w:eastAsia="Calibri"/>
                <w:sz w:val="24"/>
                <w:szCs w:val="24"/>
                <w:lang w:val="en-US"/>
              </w:rPr>
              <w:t>The teacher introduces the objectives of the lesson.</w:t>
            </w:r>
          </w:p>
          <w:p w:rsidR="00CB7B4A" w:rsidRPr="00E304C4" w:rsidRDefault="00CB7B4A" w:rsidP="00505ABA">
            <w:pPr>
              <w:shd w:val="clear" w:color="auto" w:fill="FFFFFF"/>
              <w:spacing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:rsidR="005507CC" w:rsidRPr="00A53133" w:rsidRDefault="005507CC" w:rsidP="00505ABA">
            <w:pPr>
              <w:shd w:val="clear" w:color="auto" w:fill="FFFFFF"/>
              <w:spacing w:line="240" w:lineRule="auto"/>
              <w:jc w:val="both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Teacher </w:t>
            </w:r>
            <w:r w:rsidR="00C56810"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divides students into 2 groups with the help </w:t>
            </w:r>
            <w:proofErr w:type="gramStart"/>
            <w:r w:rsidR="00C56810"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of </w:t>
            </w:r>
            <w:r w:rsidR="00C0398C" w:rsidRPr="00753F34">
              <w:rPr>
                <w:b/>
                <w:sz w:val="24"/>
                <w:szCs w:val="24"/>
                <w:lang w:val="en-US"/>
              </w:rPr>
              <w:t xml:space="preserve"> </w:t>
            </w:r>
            <w:r w:rsidR="00A53133" w:rsidRPr="00A53133">
              <w:rPr>
                <w:b/>
                <w:sz w:val="24"/>
                <w:szCs w:val="24"/>
                <w:lang w:val="en-US"/>
              </w:rPr>
              <w:t>Strawberries</w:t>
            </w:r>
            <w:proofErr w:type="gramEnd"/>
            <w:r w:rsidR="00A53133" w:rsidRPr="00A53133">
              <w:rPr>
                <w:b/>
                <w:sz w:val="24"/>
                <w:szCs w:val="24"/>
                <w:lang w:val="en-US"/>
              </w:rPr>
              <w:t xml:space="preserve"> in a basket</w:t>
            </w:r>
            <w:r w:rsidR="00C56810" w:rsidRPr="00E304C4">
              <w:rPr>
                <w:rFonts w:eastAsia="Calibri"/>
                <w:sz w:val="24"/>
                <w:szCs w:val="24"/>
                <w:lang w:val="en-GB" w:eastAsia="en-GB"/>
              </w:rPr>
              <w:t>.</w:t>
            </w:r>
          </w:p>
          <w:p w:rsidR="005507CC" w:rsidRPr="00E304C4" w:rsidRDefault="005507CC" w:rsidP="00505ABA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sz w:val="24"/>
                <w:szCs w:val="24"/>
                <w:lang w:val="en-GB" w:eastAsia="en-GB"/>
              </w:rPr>
            </w:pPr>
          </w:p>
        </w:tc>
        <w:tc>
          <w:tcPr>
            <w:tcW w:w="1368" w:type="pct"/>
            <w:gridSpan w:val="3"/>
          </w:tcPr>
          <w:p w:rsidR="00CB7B4A" w:rsidRPr="00E304C4" w:rsidRDefault="00CB7B4A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E304C4">
              <w:rPr>
                <w:bCs/>
                <w:color w:val="000000"/>
                <w:sz w:val="24"/>
                <w:szCs w:val="24"/>
                <w:lang w:val="en-US"/>
              </w:rPr>
              <w:t xml:space="preserve">Students respond to greeting </w:t>
            </w: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  <w:p w:rsidR="005507CC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  <w:r w:rsidRPr="00E304C4">
              <w:rPr>
                <w:bCs/>
                <w:color w:val="000000"/>
                <w:sz w:val="24"/>
                <w:szCs w:val="24"/>
                <w:lang w:val="en-US"/>
              </w:rPr>
              <w:t>Students must repeat these movements</w:t>
            </w:r>
            <w:r w:rsidRPr="00E304C4">
              <w:rPr>
                <w:color w:val="808080"/>
                <w:sz w:val="24"/>
                <w:szCs w:val="24"/>
                <w:lang w:val="en-US"/>
              </w:rPr>
              <w:t xml:space="preserve"> </w:t>
            </w: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C56810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B87C6D" w:rsidRDefault="00B87C6D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B87C6D" w:rsidRDefault="00B87C6D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B87C6D" w:rsidRDefault="00B87C6D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B87C6D" w:rsidRDefault="00B87C6D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B87C6D" w:rsidRPr="00E304C4" w:rsidRDefault="00B87C6D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sz w:val="24"/>
                <w:szCs w:val="24"/>
                <w:lang w:val="en-US"/>
              </w:rPr>
            </w:pPr>
            <w:r w:rsidRPr="00E304C4">
              <w:rPr>
                <w:sz w:val="24"/>
                <w:szCs w:val="24"/>
                <w:lang w:val="en-US"/>
              </w:rPr>
              <w:t xml:space="preserve">Students are divided into 2 groups with the help of </w:t>
            </w:r>
            <w:r w:rsidR="00A53133" w:rsidRPr="00A53133">
              <w:rPr>
                <w:b/>
                <w:sz w:val="24"/>
                <w:szCs w:val="24"/>
                <w:lang w:val="en-US"/>
              </w:rPr>
              <w:t>Strawberries in a basket</w:t>
            </w:r>
            <w:r w:rsidRPr="00753F34">
              <w:rPr>
                <w:b/>
                <w:sz w:val="24"/>
                <w:szCs w:val="24"/>
                <w:lang w:val="en-US"/>
              </w:rPr>
              <w:t>:</w:t>
            </w:r>
            <w:r w:rsidRPr="00E304C4">
              <w:rPr>
                <w:sz w:val="24"/>
                <w:szCs w:val="24"/>
                <w:lang w:val="en-US"/>
              </w:rPr>
              <w:t xml:space="preserve"> </w:t>
            </w: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sz w:val="24"/>
                <w:szCs w:val="24"/>
                <w:lang w:val="en-US"/>
              </w:rPr>
            </w:pPr>
            <w:r w:rsidRPr="00E304C4">
              <w:rPr>
                <w:sz w:val="24"/>
                <w:szCs w:val="24"/>
                <w:lang w:val="en-US"/>
              </w:rPr>
              <w:t>1</w:t>
            </w:r>
            <w:r w:rsidRPr="00E304C4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Pr="00E304C4">
              <w:rPr>
                <w:sz w:val="24"/>
                <w:szCs w:val="24"/>
                <w:lang w:val="en-US"/>
              </w:rPr>
              <w:t xml:space="preserve"> group “</w:t>
            </w:r>
            <w:r w:rsidR="00753F34">
              <w:rPr>
                <w:sz w:val="24"/>
                <w:szCs w:val="24"/>
                <w:lang w:val="en-US"/>
              </w:rPr>
              <w:t>DO</w:t>
            </w:r>
            <w:r w:rsidRPr="00E304C4">
              <w:rPr>
                <w:sz w:val="24"/>
                <w:szCs w:val="24"/>
                <w:lang w:val="en-US"/>
              </w:rPr>
              <w:t>”</w:t>
            </w: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ind w:left="45"/>
              <w:textAlignment w:val="center"/>
              <w:rPr>
                <w:sz w:val="24"/>
                <w:szCs w:val="24"/>
                <w:lang w:val="en-US"/>
              </w:rPr>
            </w:pPr>
            <w:r w:rsidRPr="00E304C4">
              <w:rPr>
                <w:sz w:val="24"/>
                <w:szCs w:val="24"/>
                <w:lang w:val="en-US"/>
              </w:rPr>
              <w:t>2</w:t>
            </w:r>
            <w:r w:rsidRPr="00E304C4">
              <w:rPr>
                <w:sz w:val="24"/>
                <w:szCs w:val="24"/>
                <w:vertAlign w:val="superscript"/>
                <w:lang w:val="en-US"/>
              </w:rPr>
              <w:t>nd</w:t>
            </w:r>
            <w:r w:rsidRPr="00E304C4">
              <w:rPr>
                <w:sz w:val="24"/>
                <w:szCs w:val="24"/>
                <w:lang w:val="en-US"/>
              </w:rPr>
              <w:t xml:space="preserve"> group “</w:t>
            </w:r>
            <w:r w:rsidR="00753F34">
              <w:rPr>
                <w:sz w:val="24"/>
                <w:szCs w:val="24"/>
                <w:lang w:val="en-US"/>
              </w:rPr>
              <w:t>DOES</w:t>
            </w:r>
            <w:r w:rsidRPr="00E304C4">
              <w:rPr>
                <w:sz w:val="24"/>
                <w:szCs w:val="24"/>
                <w:lang w:val="en-US"/>
              </w:rPr>
              <w:t>”</w:t>
            </w:r>
          </w:p>
          <w:p w:rsidR="00C56810" w:rsidRPr="00E304C4" w:rsidRDefault="00C56810" w:rsidP="00505ABA">
            <w:pPr>
              <w:shd w:val="clear" w:color="auto" w:fill="FFFFFF"/>
              <w:spacing w:line="240" w:lineRule="auto"/>
              <w:textAlignment w:val="center"/>
              <w:rPr>
                <w:color w:val="808080"/>
                <w:sz w:val="24"/>
                <w:szCs w:val="24"/>
                <w:lang w:val="en-US"/>
              </w:rPr>
            </w:pPr>
          </w:p>
        </w:tc>
        <w:tc>
          <w:tcPr>
            <w:tcW w:w="681" w:type="pct"/>
            <w:gridSpan w:val="3"/>
            <w:vMerge w:val="restart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E304C4" w:rsidP="00505ABA">
            <w:pPr>
              <w:autoSpaceDN w:val="0"/>
              <w:spacing w:after="160" w:line="240" w:lineRule="auto"/>
              <w:textAlignment w:val="baseline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sz w:val="24"/>
                <w:szCs w:val="24"/>
                <w:lang w:val="en-US"/>
              </w:rPr>
              <w:t>Individual</w:t>
            </w:r>
          </w:p>
          <w:p w:rsidR="005507CC" w:rsidRPr="00E304C4" w:rsidRDefault="005507CC" w:rsidP="00505ABA">
            <w:pPr>
              <w:rPr>
                <w:color w:val="808080"/>
                <w:sz w:val="24"/>
                <w:szCs w:val="24"/>
                <w:lang w:val="en-US"/>
              </w:rPr>
            </w:pPr>
          </w:p>
          <w:p w:rsidR="005507CC" w:rsidRDefault="005507CC" w:rsidP="00505ABA">
            <w:pPr>
              <w:rPr>
                <w:color w:val="808080"/>
                <w:sz w:val="24"/>
                <w:szCs w:val="24"/>
                <w:lang w:val="en-US"/>
              </w:rPr>
            </w:pPr>
          </w:p>
          <w:p w:rsidR="00E304C4" w:rsidRDefault="00E304C4" w:rsidP="00505ABA">
            <w:pPr>
              <w:rPr>
                <w:color w:val="808080"/>
                <w:sz w:val="24"/>
                <w:szCs w:val="24"/>
                <w:lang w:val="en-US"/>
              </w:rPr>
            </w:pPr>
          </w:p>
          <w:p w:rsidR="00E304C4" w:rsidRDefault="00E304C4" w:rsidP="00505ABA">
            <w:pPr>
              <w:rPr>
                <w:color w:val="808080"/>
                <w:sz w:val="24"/>
                <w:szCs w:val="24"/>
                <w:lang w:val="en-US"/>
              </w:rPr>
            </w:pPr>
          </w:p>
          <w:p w:rsidR="00C0398C" w:rsidRDefault="00C0398C" w:rsidP="00505ABA">
            <w:pPr>
              <w:rPr>
                <w:color w:val="808080"/>
                <w:sz w:val="24"/>
                <w:szCs w:val="24"/>
                <w:lang w:val="en-US"/>
              </w:rPr>
            </w:pPr>
          </w:p>
          <w:p w:rsidR="005507CC" w:rsidRPr="00E304C4" w:rsidRDefault="005507CC" w:rsidP="00505ABA">
            <w:pPr>
              <w:rPr>
                <w:color w:val="808080"/>
                <w:sz w:val="24"/>
                <w:szCs w:val="24"/>
                <w:lang w:val="en-US"/>
              </w:rPr>
            </w:pPr>
          </w:p>
        </w:tc>
        <w:tc>
          <w:tcPr>
            <w:tcW w:w="622" w:type="pct"/>
            <w:vMerge w:val="restart"/>
          </w:tcPr>
          <w:p w:rsidR="005507CC" w:rsidRPr="00E304C4" w:rsidRDefault="005507CC" w:rsidP="00B87C6D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Slide (useful phrases)</w:t>
            </w:r>
          </w:p>
          <w:p w:rsidR="00B87C6D" w:rsidRDefault="00B87C6D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B87C6D" w:rsidRPr="00E304C4" w:rsidRDefault="00B87C6D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B87C6D" w:rsidRDefault="00B87C6D" w:rsidP="00505ABA">
            <w:pPr>
              <w:spacing w:line="240" w:lineRule="auto"/>
              <w:rPr>
                <w:rFonts w:eastAsia="Calibri"/>
                <w:color w:val="0070C0"/>
                <w:sz w:val="24"/>
                <w:szCs w:val="24"/>
                <w:lang w:val="en-US" w:eastAsia="en-GB"/>
              </w:rPr>
            </w:pPr>
            <w:r w:rsidRPr="00B87C6D">
              <w:rPr>
                <w:rFonts w:eastAsia="Calibri"/>
                <w:color w:val="0070C0"/>
                <w:sz w:val="24"/>
                <w:szCs w:val="24"/>
                <w:lang w:val="en-US" w:eastAsia="en-GB"/>
              </w:rPr>
              <w:t>https://www.youtube.com/watch?v=pifBpLAun6U</w:t>
            </w:r>
          </w:p>
          <w:p w:rsidR="00CB7B4A" w:rsidRPr="00E304C4" w:rsidRDefault="00CB7B4A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175055" w:rsidRPr="00E304C4" w:rsidRDefault="00175055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color w:val="808080"/>
                <w:sz w:val="24"/>
                <w:szCs w:val="24"/>
                <w:lang w:val="en-US"/>
              </w:rPr>
            </w:pPr>
          </w:p>
        </w:tc>
      </w:tr>
      <w:tr w:rsidR="00B87C6D" w:rsidRPr="00BE38E6" w:rsidTr="005F2E1B">
        <w:trPr>
          <w:trHeight w:val="264"/>
        </w:trPr>
        <w:tc>
          <w:tcPr>
            <w:tcW w:w="898" w:type="pct"/>
            <w:vMerge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pct"/>
            <w:gridSpan w:val="3"/>
            <w:vMerge/>
          </w:tcPr>
          <w:p w:rsidR="005507CC" w:rsidRPr="00E304C4" w:rsidRDefault="005507CC" w:rsidP="00505ABA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sz w:val="24"/>
                <w:szCs w:val="24"/>
                <w:lang w:val="en-GB" w:eastAsia="en-GB"/>
              </w:rPr>
            </w:pPr>
          </w:p>
        </w:tc>
        <w:tc>
          <w:tcPr>
            <w:tcW w:w="1368" w:type="pct"/>
            <w:gridSpan w:val="3"/>
          </w:tcPr>
          <w:p w:rsidR="005507CC" w:rsidRPr="00B87C6D" w:rsidRDefault="005507CC" w:rsidP="00505ABA">
            <w:pPr>
              <w:spacing w:line="240" w:lineRule="auto"/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1" w:type="pct"/>
            <w:gridSpan w:val="3"/>
            <w:vMerge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</w:tc>
        <w:tc>
          <w:tcPr>
            <w:tcW w:w="622" w:type="pct"/>
            <w:vMerge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</w:tc>
      </w:tr>
      <w:tr w:rsidR="00064446" w:rsidRPr="00E304C4" w:rsidTr="005F2E1B">
        <w:trPr>
          <w:trHeight w:val="540"/>
        </w:trPr>
        <w:tc>
          <w:tcPr>
            <w:tcW w:w="898" w:type="pct"/>
          </w:tcPr>
          <w:p w:rsidR="005507CC" w:rsidRPr="00E304C4" w:rsidRDefault="005507CC" w:rsidP="00505ABA">
            <w:pPr>
              <w:tabs>
                <w:tab w:val="left" w:pos="284"/>
              </w:tabs>
              <w:spacing w:before="60" w:line="240" w:lineRule="auto"/>
              <w:jc w:val="both"/>
              <w:rPr>
                <w:rFonts w:eastAsia="Calibri"/>
                <w:b/>
                <w:sz w:val="24"/>
                <w:szCs w:val="24"/>
                <w:lang w:val="fr-FR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lang w:val="fr-FR" w:eastAsia="en-GB"/>
              </w:rPr>
              <w:lastRenderedPageBreak/>
              <w:t xml:space="preserve">Main </w:t>
            </w:r>
            <w:r w:rsidR="00E304C4" w:rsidRPr="00E304C4">
              <w:rPr>
                <w:rFonts w:eastAsia="Calibri"/>
                <w:b/>
                <w:sz w:val="24"/>
                <w:szCs w:val="24"/>
                <w:lang w:val="fr-FR" w:eastAsia="en-GB"/>
              </w:rPr>
              <w:t>activities</w:t>
            </w:r>
          </w:p>
          <w:p w:rsidR="004C34C5" w:rsidRPr="00E304C4" w:rsidRDefault="004C34C5" w:rsidP="00505ABA">
            <w:pPr>
              <w:tabs>
                <w:tab w:val="left" w:pos="284"/>
              </w:tabs>
              <w:spacing w:before="60" w:line="240" w:lineRule="auto"/>
              <w:jc w:val="both"/>
              <w:rPr>
                <w:rFonts w:eastAsia="Calibri"/>
                <w:b/>
                <w:sz w:val="24"/>
                <w:szCs w:val="24"/>
                <w:lang w:val="fr-FR" w:eastAsia="en-GB"/>
              </w:rPr>
            </w:pPr>
          </w:p>
          <w:p w:rsidR="004C34C5" w:rsidRPr="00B87C6D" w:rsidRDefault="004C34C5" w:rsidP="00505ABA">
            <w:pPr>
              <w:tabs>
                <w:tab w:val="left" w:pos="284"/>
              </w:tabs>
              <w:spacing w:before="60" w:line="240" w:lineRule="auto"/>
              <w:jc w:val="both"/>
              <w:rPr>
                <w:rFonts w:eastAsia="Calibri"/>
                <w:sz w:val="24"/>
                <w:szCs w:val="24"/>
                <w:lang w:val="fr-FR" w:eastAsia="en-GB"/>
              </w:rPr>
            </w:pPr>
            <w:r w:rsidRPr="00B87C6D">
              <w:rPr>
                <w:rFonts w:eastAsia="Calibri"/>
                <w:sz w:val="24"/>
                <w:szCs w:val="24"/>
                <w:lang w:val="fr-FR" w:eastAsia="en-GB"/>
              </w:rPr>
              <w:t>3min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4C34C5" w:rsidP="00B87C6D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fr-FR" w:eastAsia="en-GB"/>
              </w:rPr>
              <w:t>7min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4C34C5" w:rsidP="00B87C6D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fr-FR" w:eastAsia="en-GB"/>
              </w:rPr>
              <w:t>5min</w:t>
            </w: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507CC" w:rsidRPr="00E304C4" w:rsidRDefault="00437946" w:rsidP="00D32AA5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fr-FR" w:eastAsia="en-GB"/>
              </w:rPr>
              <w:t>5 min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F2E1B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fr-FR" w:eastAsia="en-GB"/>
              </w:rPr>
              <w:t>7 min</w:t>
            </w:r>
          </w:p>
          <w:p w:rsidR="00513BD5" w:rsidRPr="00E304C4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E229B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</w:p>
          <w:p w:rsidR="00513BD5" w:rsidRPr="00E304C4" w:rsidRDefault="00513BD5" w:rsidP="005E229B">
            <w:pPr>
              <w:spacing w:line="240" w:lineRule="auto"/>
              <w:rPr>
                <w:rFonts w:eastAsia="Calibri"/>
                <w:sz w:val="24"/>
                <w:szCs w:val="24"/>
                <w:lang w:val="fr-FR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fr-FR" w:eastAsia="en-GB"/>
              </w:rPr>
              <w:t>3min</w:t>
            </w:r>
          </w:p>
        </w:tc>
        <w:tc>
          <w:tcPr>
            <w:tcW w:w="1432" w:type="pct"/>
            <w:gridSpan w:val="3"/>
          </w:tcPr>
          <w:p w:rsidR="005507CC" w:rsidRPr="00E304C4" w:rsidRDefault="005507CC" w:rsidP="00505ABA">
            <w:pPr>
              <w:tabs>
                <w:tab w:val="left" w:pos="284"/>
              </w:tabs>
              <w:spacing w:before="60" w:line="240" w:lineRule="auto"/>
              <w:jc w:val="both"/>
              <w:rPr>
                <w:rFonts w:eastAsia="Calibri"/>
                <w:b/>
                <w:sz w:val="24"/>
                <w:szCs w:val="24"/>
                <w:u w:val="single"/>
                <w:lang w:val="en-GB" w:eastAsia="en-GB"/>
              </w:rPr>
            </w:pPr>
            <w:r w:rsidRPr="00E304C4">
              <w:rPr>
                <w:rFonts w:eastAsia="Calibri"/>
                <w:b/>
                <w:sz w:val="24"/>
                <w:szCs w:val="24"/>
                <w:u w:val="single"/>
                <w:lang w:val="en-GB" w:eastAsia="en-GB"/>
              </w:rPr>
              <w:t xml:space="preserve">The main part of the lesson. </w:t>
            </w:r>
          </w:p>
          <w:p w:rsidR="005507CC" w:rsidRPr="00E304C4" w:rsidRDefault="00F72AE2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Students look at the Whiteboards. </w:t>
            </w:r>
            <w:r w:rsidR="00064446" w:rsidRPr="00064446">
              <w:rPr>
                <w:lang w:val="en-US"/>
              </w:rPr>
              <w:t xml:space="preserve"> </w:t>
            </w:r>
            <w:r w:rsidR="00064446" w:rsidRPr="00064446">
              <w:rPr>
                <w:rFonts w:eastAsia="Calibri"/>
                <w:sz w:val="24"/>
                <w:szCs w:val="24"/>
                <w:lang w:val="en-US"/>
              </w:rPr>
              <w:t>The owner of the dominoes gives instructions.</w:t>
            </w:r>
            <w:r w:rsidR="00B87C6D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And do the </w:t>
            </w:r>
            <w:r w:rsidRPr="00E00F20">
              <w:rPr>
                <w:rFonts w:eastAsia="Calibri"/>
                <w:b/>
                <w:sz w:val="24"/>
                <w:szCs w:val="24"/>
                <w:lang w:val="en-US"/>
              </w:rPr>
              <w:t>DOMINOs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 game </w:t>
            </w:r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with  your</w:t>
            </w:r>
            <w:proofErr w:type="gramEnd"/>
            <w:r>
              <w:rPr>
                <w:rFonts w:eastAsia="Calibri"/>
                <w:sz w:val="24"/>
                <w:szCs w:val="24"/>
                <w:lang w:val="en-US"/>
              </w:rPr>
              <w:t xml:space="preserve"> group</w:t>
            </w:r>
            <w:r w:rsidR="00B87C6D">
              <w:rPr>
                <w:rFonts w:eastAsia="Calibri"/>
                <w:sz w:val="24"/>
                <w:szCs w:val="24"/>
                <w:lang w:val="en-US"/>
              </w:rPr>
              <w:t>s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</w:p>
          <w:p w:rsidR="00125438" w:rsidRPr="00E304C4" w:rsidRDefault="00125438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</w:p>
          <w:p w:rsidR="00175055" w:rsidRPr="00E304C4" w:rsidRDefault="00175055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shd w:val="clear" w:color="auto" w:fill="FFFFFF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shd w:val="clear" w:color="auto" w:fill="FFFFFF"/>
                <w:lang w:val="en-GB"/>
              </w:rPr>
              <w:t>Task 2.</w:t>
            </w:r>
          </w:p>
          <w:p w:rsidR="00B87C6D" w:rsidRPr="00CD25BC" w:rsidRDefault="00B87C6D" w:rsidP="00B87C6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bCs/>
                <w:sz w:val="24"/>
                <w:szCs w:val="24"/>
                <w:lang w:val="kk-KZ"/>
              </w:rPr>
            </w:pPr>
            <w:r w:rsidRPr="00CD25BC">
              <w:rPr>
                <w:rFonts w:eastAsiaTheme="minorEastAsia"/>
                <w:bCs/>
                <w:sz w:val="24"/>
                <w:szCs w:val="24"/>
                <w:lang w:val="en-US"/>
              </w:rPr>
              <w:t xml:space="preserve">I will give learners instructions to find more present simple words in the puzzle. If required, I may check their understanding by using concept-checking questions. </w:t>
            </w:r>
          </w:p>
          <w:p w:rsidR="00175055" w:rsidRPr="00CD25BC" w:rsidRDefault="00175055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</w:p>
          <w:p w:rsidR="005507CC" w:rsidRPr="00E304C4" w:rsidRDefault="00175055" w:rsidP="00505ABA">
            <w:pPr>
              <w:tabs>
                <w:tab w:val="left" w:pos="284"/>
              </w:tabs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E304C4">
              <w:rPr>
                <w:b/>
                <w:sz w:val="24"/>
                <w:szCs w:val="24"/>
                <w:lang w:val="en-US"/>
              </w:rPr>
              <w:t>Task 3</w:t>
            </w:r>
          </w:p>
          <w:p w:rsidR="005507CC" w:rsidRPr="00E00F20" w:rsidRDefault="004A138A" w:rsidP="00505ABA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00F20">
              <w:rPr>
                <w:rFonts w:eastAsia="Calibri"/>
                <w:b/>
                <w:sz w:val="24"/>
                <w:szCs w:val="24"/>
                <w:lang w:val="en-US"/>
              </w:rPr>
              <w:t xml:space="preserve">Bamboozle method. </w:t>
            </w:r>
          </w:p>
          <w:p w:rsidR="005507CC" w:rsidRPr="00E304C4" w:rsidRDefault="000B7B51" w:rsidP="00505ABA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Teacher given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t</w:t>
            </w:r>
            <w:r w:rsidRPr="000B7B51">
              <w:rPr>
                <w:rFonts w:eastAsia="Calibri"/>
                <w:sz w:val="24"/>
                <w:szCs w:val="24"/>
                <w:lang w:val="en-US"/>
              </w:rPr>
              <w:t>asks to students using the bamb</w:t>
            </w:r>
            <w:r>
              <w:rPr>
                <w:rFonts w:eastAsia="Calibri"/>
                <w:sz w:val="24"/>
                <w:szCs w:val="24"/>
                <w:lang w:val="en-US"/>
              </w:rPr>
              <w:t>ooz</w:t>
            </w:r>
            <w:r w:rsidRPr="000B7B51">
              <w:rPr>
                <w:rFonts w:eastAsia="Calibri"/>
                <w:sz w:val="24"/>
                <w:szCs w:val="24"/>
                <w:lang w:val="en-US"/>
              </w:rPr>
              <w:t>l</w:t>
            </w:r>
            <w:r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0B7B51">
              <w:rPr>
                <w:rFonts w:eastAsia="Calibri"/>
                <w:sz w:val="24"/>
                <w:szCs w:val="24"/>
                <w:lang w:val="en-US"/>
              </w:rPr>
              <w:t xml:space="preserve"> method. </w:t>
            </w:r>
            <w:r w:rsidRPr="000B7B51">
              <w:rPr>
                <w:lang w:val="en-US"/>
              </w:rPr>
              <w:t xml:space="preserve"> </w:t>
            </w:r>
            <w:r w:rsidRPr="000B7B51">
              <w:rPr>
                <w:rFonts w:eastAsia="Calibri"/>
                <w:sz w:val="24"/>
                <w:szCs w:val="24"/>
                <w:lang w:val="en-US"/>
              </w:rPr>
              <w:t xml:space="preserve">Choose the numbers and </w:t>
            </w:r>
            <w:r w:rsidR="005F2E1B">
              <w:rPr>
                <w:rFonts w:eastAsia="Calibri"/>
                <w:sz w:val="24"/>
                <w:szCs w:val="24"/>
                <w:lang w:val="en-US"/>
              </w:rPr>
              <w:t>answer the questions.</w:t>
            </w:r>
          </w:p>
          <w:p w:rsidR="000B7B51" w:rsidRDefault="000B7B51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437946" w:rsidRPr="00E304C4" w:rsidRDefault="00437946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E304C4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 xml:space="preserve">Task 4. </w:t>
            </w:r>
          </w:p>
          <w:p w:rsidR="00437946" w:rsidRPr="00E304C4" w:rsidRDefault="00437946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shd w:val="clear" w:color="auto" w:fill="FFFFFF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>"</w:t>
            </w:r>
            <w:r w:rsidR="00CD25BC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>Magic BOX</w:t>
            </w:r>
            <w:r w:rsidRPr="00E304C4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 xml:space="preserve">" </w:t>
            </w:r>
            <w:r w:rsidR="00CD25BC">
              <w:rPr>
                <w:rFonts w:eastAsia="Calibri"/>
                <w:b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E304C4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>method</w:t>
            </w:r>
          </w:p>
          <w:p w:rsidR="00437946" w:rsidRPr="00E304C4" w:rsidRDefault="00CD25BC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  <w:t>E</w:t>
            </w:r>
            <w:proofErr w:type="spellStart"/>
            <w:r w:rsidR="00437946"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ach</w:t>
            </w:r>
            <w:proofErr w:type="spellEnd"/>
            <w:r w:rsidR="00437946"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student comes out, takes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one paper, </w:t>
            </w:r>
            <w:r w:rsidR="00437946"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and answers the question that is before him. Questions about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present</w:t>
            </w:r>
            <w:r w:rsidR="00437946"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simple. They should make a correct sentence.</w:t>
            </w:r>
          </w:p>
          <w:p w:rsidR="00CB7B4A" w:rsidRDefault="00CB7B4A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</w:p>
          <w:p w:rsidR="00CD25BC" w:rsidRDefault="00CD25BC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</w:p>
          <w:p w:rsidR="00CD25BC" w:rsidRPr="00E304C4" w:rsidRDefault="00CD25BC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</w:p>
          <w:p w:rsidR="00CB7B4A" w:rsidRPr="00E304C4" w:rsidRDefault="00AF61AF" w:rsidP="005F2E1B">
            <w:pPr>
              <w:spacing w:line="240" w:lineRule="auto"/>
              <w:rPr>
                <w:rFonts w:eastAsia="Calibri"/>
                <w:b/>
                <w:sz w:val="24"/>
                <w:szCs w:val="24"/>
                <w:shd w:val="clear" w:color="auto" w:fill="FFFFFF"/>
                <w:lang w:val="en-GB"/>
              </w:rPr>
            </w:pPr>
            <w:r w:rsidRPr="00E304C4">
              <w:rPr>
                <w:rFonts w:eastAsia="Calibri"/>
                <w:b/>
                <w:sz w:val="24"/>
                <w:szCs w:val="24"/>
                <w:shd w:val="clear" w:color="auto" w:fill="FFFFFF"/>
                <w:lang w:val="en-GB"/>
              </w:rPr>
              <w:t xml:space="preserve">Task 5: </w:t>
            </w:r>
            <w:r w:rsidR="005F2E1B">
              <w:rPr>
                <w:rFonts w:eastAsia="Calibri"/>
                <w:b/>
                <w:sz w:val="24"/>
                <w:szCs w:val="24"/>
                <w:shd w:val="clear" w:color="auto" w:fill="FFFFFF"/>
                <w:lang w:val="en-GB"/>
              </w:rPr>
              <w:t xml:space="preserve">Order the words to make questions. </w:t>
            </w:r>
          </w:p>
          <w:p w:rsidR="004A0288" w:rsidRDefault="005E229B" w:rsidP="005E229B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sz w:val="24"/>
                <w:szCs w:val="24"/>
                <w:lang w:val="en-US"/>
              </w:rPr>
              <w:t xml:space="preserve">Find </w:t>
            </w:r>
            <w:r>
              <w:rPr>
                <w:rFonts w:eastAsia="Calibri"/>
                <w:sz w:val="24"/>
                <w:szCs w:val="24"/>
                <w:lang w:val="en-US"/>
              </w:rPr>
              <w:t>right sentences</w:t>
            </w:r>
          </w:p>
          <w:p w:rsidR="004A0288" w:rsidRDefault="004A0288" w:rsidP="004A0288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4A0288" w:rsidRPr="00683EE3" w:rsidRDefault="004A0288" w:rsidP="004A0288">
            <w:pPr>
              <w:tabs>
                <w:tab w:val="left" w:pos="284"/>
              </w:tabs>
              <w:spacing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Plickers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Pr="00E00F20">
              <w:rPr>
                <w:rFonts w:eastAsia="Calibri"/>
                <w:b/>
                <w:sz w:val="24"/>
                <w:szCs w:val="24"/>
                <w:lang w:val="en-US"/>
              </w:rPr>
              <w:t xml:space="preserve">method. </w:t>
            </w:r>
            <w:r w:rsidR="00683EE3" w:rsidRPr="00683EE3">
              <w:rPr>
                <w:rFonts w:eastAsia="Calibri"/>
                <w:sz w:val="24"/>
                <w:szCs w:val="24"/>
                <w:lang w:val="en-US"/>
              </w:rPr>
              <w:t xml:space="preserve">Checking with this methods, how students have learned today’s lesson. </w:t>
            </w:r>
          </w:p>
          <w:p w:rsidR="00CB7B4A" w:rsidRPr="004A0288" w:rsidRDefault="00CB7B4A" w:rsidP="004A0288">
            <w:pPr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368" w:type="pct"/>
            <w:gridSpan w:val="3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/>
              </w:rPr>
              <w:t xml:space="preserve">Students </w:t>
            </w:r>
            <w:r w:rsidR="00064446">
              <w:rPr>
                <w:rFonts w:eastAsia="Calibri"/>
                <w:sz w:val="24"/>
                <w:szCs w:val="24"/>
                <w:lang w:val="en-US"/>
              </w:rPr>
              <w:t>do</w:t>
            </w:r>
            <w:r w:rsidRPr="00E304C4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304C4">
              <w:rPr>
                <w:rFonts w:eastAsia="Calibri"/>
                <w:sz w:val="24"/>
                <w:szCs w:val="24"/>
                <w:lang w:val="en-US"/>
              </w:rPr>
              <w:t xml:space="preserve">the </w:t>
            </w:r>
            <w:r w:rsidR="00064446">
              <w:rPr>
                <w:rFonts w:eastAsia="Calibri"/>
                <w:sz w:val="24"/>
                <w:szCs w:val="24"/>
                <w:lang w:val="en-US"/>
              </w:rPr>
              <w:t xml:space="preserve"> DOMINOs</w:t>
            </w:r>
            <w:proofErr w:type="gramEnd"/>
            <w:r w:rsidR="00064446">
              <w:rPr>
                <w:rFonts w:eastAsia="Calibri"/>
                <w:sz w:val="24"/>
                <w:szCs w:val="24"/>
                <w:lang w:val="en-US"/>
              </w:rPr>
              <w:t xml:space="preserve"> game with  your group</w:t>
            </w:r>
            <w:r w:rsidR="00B87C6D">
              <w:rPr>
                <w:rFonts w:eastAsia="Calibri"/>
                <w:sz w:val="24"/>
                <w:szCs w:val="24"/>
                <w:lang w:val="en-US"/>
              </w:rPr>
              <w:t>s</w:t>
            </w:r>
            <w:r w:rsidR="00064446">
              <w:rPr>
                <w:rFonts w:eastAsia="Calibri"/>
                <w:sz w:val="24"/>
                <w:szCs w:val="24"/>
                <w:lang w:val="en-US"/>
              </w:rPr>
              <w:t xml:space="preserve">. 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064446" w:rsidRDefault="00064446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DA2CEA" w:rsidRDefault="00DA2CE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DA2CEA" w:rsidRDefault="00DA2CE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DA2CEA" w:rsidRDefault="00DA2CE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DA2CEA" w:rsidRPr="00DA2CEA" w:rsidRDefault="00DA2CE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5507CC" w:rsidRPr="00E304C4" w:rsidRDefault="005F2E1B" w:rsidP="005F2E1B">
            <w:pPr>
              <w:spacing w:line="240" w:lineRule="auto"/>
              <w:rPr>
                <w:rFonts w:eastAsia="Calibri"/>
                <w:sz w:val="24"/>
                <w:szCs w:val="24"/>
                <w:lang w:val="en-GB" w:eastAsia="en-GB"/>
              </w:rPr>
            </w:pPr>
            <w:r>
              <w:rPr>
                <w:rFonts w:eastAsia="Calibri"/>
                <w:sz w:val="24"/>
                <w:szCs w:val="24"/>
                <w:lang w:val="en-GB" w:eastAsia="en-GB"/>
              </w:rPr>
              <w:t>W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ork in groups.</w:t>
            </w:r>
            <w:r>
              <w:rPr>
                <w:rFonts w:eastAsia="Calibri"/>
                <w:sz w:val="24"/>
                <w:szCs w:val="24"/>
                <w:lang w:val="en-GB" w:eastAsia="en-GB"/>
              </w:rPr>
              <w:t xml:space="preserve"> </w:t>
            </w:r>
            <w:r w:rsidR="004A138A">
              <w:rPr>
                <w:rFonts w:eastAsia="Calibri"/>
                <w:sz w:val="24"/>
                <w:szCs w:val="24"/>
                <w:lang w:val="en-GB" w:eastAsia="en-GB"/>
              </w:rPr>
              <w:t>Students play puzzle</w:t>
            </w:r>
            <w:r w:rsidR="00175055"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 game</w:t>
            </w:r>
          </w:p>
          <w:p w:rsidR="00CB7B4A" w:rsidRPr="008E05EB" w:rsidRDefault="008E05EB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They are</w:t>
            </w:r>
            <w:r w:rsidR="005F2E1B"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 xml:space="preserve"> compos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  <w:t xml:space="preserve"> a text.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B7B4A" w:rsidRPr="008E05EB" w:rsidRDefault="008E05EB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Learners e</w:t>
            </w:r>
            <w:r w:rsidRPr="008E05EB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xplain the meaning of the text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CD25BC" w:rsidRPr="00E304C4" w:rsidRDefault="00CD25BC" w:rsidP="00CD25BC">
            <w:pPr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After that, they will work with text. Students find the </w:t>
            </w:r>
            <w:r w:rsidR="005F2E1B">
              <w:rPr>
                <w:rFonts w:eastAsia="Calibri"/>
                <w:sz w:val="24"/>
                <w:szCs w:val="24"/>
                <w:lang w:val="en-GB" w:eastAsia="en-GB"/>
              </w:rPr>
              <w:t xml:space="preserve">present simple words 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from the text.</w:t>
            </w:r>
            <w:r w:rsidR="005F2E1B"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 </w:t>
            </w:r>
          </w:p>
          <w:p w:rsidR="00064446" w:rsidRDefault="00064446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</w:p>
          <w:p w:rsidR="00064446" w:rsidRDefault="00CD25BC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Students work in groups.</w:t>
            </w:r>
          </w:p>
          <w:p w:rsidR="00064446" w:rsidRDefault="00CD25BC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They </w:t>
            </w:r>
            <w:r w:rsidR="005F2E1B" w:rsidRPr="000B7B5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="005F2E1B">
              <w:rPr>
                <w:rFonts w:eastAsia="Calibri"/>
                <w:sz w:val="24"/>
                <w:szCs w:val="24"/>
                <w:lang w:val="en-US"/>
              </w:rPr>
              <w:t>are c</w:t>
            </w:r>
            <w:r w:rsidR="005F2E1B" w:rsidRPr="000B7B51">
              <w:rPr>
                <w:rFonts w:eastAsia="Calibri"/>
                <w:sz w:val="24"/>
                <w:szCs w:val="24"/>
                <w:lang w:val="en-US"/>
              </w:rPr>
              <w:t>hoose the numbers and answer</w:t>
            </w:r>
            <w:r w:rsidR="005F2E1B">
              <w:rPr>
                <w:rFonts w:eastAsia="Calibri"/>
                <w:sz w:val="24"/>
                <w:szCs w:val="24"/>
                <w:lang w:val="en-US"/>
              </w:rPr>
              <w:t>ed</w:t>
            </w:r>
            <w:r w:rsidR="005F2E1B" w:rsidRPr="000B7B51">
              <w:rPr>
                <w:rFonts w:eastAsia="Calibri"/>
                <w:sz w:val="24"/>
                <w:szCs w:val="24"/>
                <w:lang w:val="en-US"/>
              </w:rPr>
              <w:t xml:space="preserve"> the questions</w:t>
            </w:r>
          </w:p>
          <w:p w:rsidR="00064446" w:rsidRDefault="00064446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</w:p>
          <w:p w:rsidR="00CD25BC" w:rsidRPr="00E304C4" w:rsidRDefault="00CD25BC" w:rsidP="00505ABA">
            <w:pPr>
              <w:spacing w:line="240" w:lineRule="auto"/>
              <w:rPr>
                <w:rFonts w:eastAsia="Calibri"/>
                <w:sz w:val="24"/>
                <w:szCs w:val="24"/>
                <w:shd w:val="clear" w:color="auto" w:fill="FFFFFF"/>
                <w:lang w:val="en-GB"/>
              </w:rPr>
            </w:pPr>
          </w:p>
          <w:p w:rsidR="00437946" w:rsidRDefault="00437946" w:rsidP="00505ABA">
            <w:pPr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Students answer the questions about p</w:t>
            </w:r>
            <w:r w:rsidR="00CD25BC">
              <w:rPr>
                <w:rFonts w:eastAsia="Calibri"/>
                <w:sz w:val="24"/>
                <w:szCs w:val="24"/>
                <w:lang w:val="en-GB" w:eastAsia="en-GB"/>
              </w:rPr>
              <w:t xml:space="preserve">resent 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simple. They make correct type of sentences: affirmative, negative and question.</w:t>
            </w:r>
          </w:p>
          <w:p w:rsidR="00CD25BC" w:rsidRPr="00E304C4" w:rsidRDefault="00CD25BC" w:rsidP="00505ABA">
            <w:pPr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E229B" w:rsidRDefault="00AF61AF" w:rsidP="00CD25BC">
            <w:pPr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Students work in</w:t>
            </w:r>
            <w:r w:rsidR="00CD25BC">
              <w:rPr>
                <w:rFonts w:eastAsia="Calibri"/>
                <w:sz w:val="24"/>
                <w:szCs w:val="24"/>
                <w:lang w:val="en-GB" w:eastAsia="en-GB"/>
              </w:rPr>
              <w:t>dividually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.</w:t>
            </w:r>
            <w:r w:rsidR="00CD25BC">
              <w:rPr>
                <w:rFonts w:eastAsia="Calibri"/>
                <w:sz w:val="24"/>
                <w:szCs w:val="24"/>
                <w:lang w:val="en-GB" w:eastAsia="en-GB"/>
              </w:rPr>
              <w:t xml:space="preserve"> 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 </w:t>
            </w:r>
          </w:p>
          <w:p w:rsidR="005E229B" w:rsidRPr="005E229B" w:rsidRDefault="005E229B" w:rsidP="005E229B">
            <w:pPr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E229B" w:rsidRDefault="005E229B" w:rsidP="005E229B">
            <w:pPr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E229B" w:rsidRDefault="005E229B" w:rsidP="005E229B">
            <w:pPr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E229B" w:rsidRDefault="005E229B" w:rsidP="005E229B">
            <w:pPr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E229B" w:rsidRDefault="005E229B" w:rsidP="005E229B">
            <w:pPr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E229B" w:rsidRDefault="005E229B" w:rsidP="005E229B">
            <w:pPr>
              <w:rPr>
                <w:rFonts w:eastAsia="Calibri"/>
                <w:sz w:val="24"/>
                <w:szCs w:val="24"/>
                <w:lang w:val="en-GB" w:eastAsia="en-GB"/>
              </w:rPr>
            </w:pPr>
            <w:r>
              <w:rPr>
                <w:rFonts w:eastAsia="Calibri"/>
                <w:sz w:val="24"/>
                <w:szCs w:val="24"/>
                <w:lang w:val="en-GB" w:eastAsia="en-GB"/>
              </w:rPr>
              <w:t>I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n</w:t>
            </w:r>
            <w:r>
              <w:rPr>
                <w:rFonts w:eastAsia="Calibri"/>
                <w:sz w:val="24"/>
                <w:szCs w:val="24"/>
                <w:lang w:val="en-GB" w:eastAsia="en-GB"/>
              </w:rPr>
              <w:t>dividually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 work.</w:t>
            </w:r>
            <w:r>
              <w:rPr>
                <w:rFonts w:eastAsia="Calibri"/>
                <w:sz w:val="24"/>
                <w:szCs w:val="24"/>
                <w:lang w:val="en-GB" w:eastAsia="en-GB"/>
              </w:rPr>
              <w:t xml:space="preserve"> </w:t>
            </w: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 xml:space="preserve"> </w:t>
            </w:r>
          </w:p>
          <w:p w:rsidR="00AF61AF" w:rsidRPr="005E229B" w:rsidRDefault="005E229B" w:rsidP="005E229B">
            <w:pPr>
              <w:rPr>
                <w:rFonts w:eastAsia="Calibri"/>
                <w:sz w:val="24"/>
                <w:szCs w:val="24"/>
                <w:lang w:val="en-GB" w:eastAsia="en-GB"/>
              </w:rPr>
            </w:pPr>
            <w:r>
              <w:rPr>
                <w:rFonts w:eastAsia="Calibri"/>
                <w:sz w:val="24"/>
                <w:szCs w:val="24"/>
                <w:lang w:val="en-GB" w:eastAsia="en-GB"/>
              </w:rPr>
              <w:t>Students ordered the words.</w:t>
            </w:r>
          </w:p>
        </w:tc>
        <w:tc>
          <w:tcPr>
            <w:tcW w:w="681" w:type="pct"/>
            <w:gridSpan w:val="3"/>
          </w:tcPr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175055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Dollar</w:t>
            </w:r>
          </w:p>
          <w:p w:rsidR="00CB7B4A" w:rsidRPr="00E304C4" w:rsidRDefault="00CB7B4A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E304C4" w:rsidRDefault="00CB7B4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CB7B4A" w:rsidRPr="00D32AA5" w:rsidRDefault="00CB7B4A" w:rsidP="00D32AA5">
            <w:pPr>
              <w:spacing w:line="240" w:lineRule="auto"/>
              <w:rPr>
                <w:rFonts w:eastAsia="Calibri"/>
                <w:sz w:val="24"/>
                <w:szCs w:val="24"/>
                <w:lang w:eastAsia="en-GB"/>
              </w:rPr>
            </w:pPr>
          </w:p>
          <w:p w:rsidR="005507CC" w:rsidRPr="00E304C4" w:rsidRDefault="00CB7B4A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Formative assessment</w:t>
            </w:r>
          </w:p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4C34C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Dollar</w:t>
            </w:r>
          </w:p>
        </w:tc>
        <w:tc>
          <w:tcPr>
            <w:tcW w:w="622" w:type="pct"/>
          </w:tcPr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Whiteboard</w:t>
            </w: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F2E1B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>
              <w:rPr>
                <w:rFonts w:eastAsia="Calibri"/>
                <w:b/>
                <w:sz w:val="24"/>
                <w:szCs w:val="24"/>
                <w:lang w:val="en-GB" w:eastAsia="en-GB"/>
              </w:rPr>
              <w:t xml:space="preserve">Posters </w:t>
            </w:r>
            <w:r w:rsidR="005507CC" w:rsidRPr="00E304C4">
              <w:rPr>
                <w:rFonts w:eastAsia="Calibri"/>
                <w:b/>
                <w:sz w:val="24"/>
                <w:szCs w:val="24"/>
                <w:lang w:val="en-GB" w:eastAsia="en-GB"/>
              </w:rPr>
              <w:t xml:space="preserve"> 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DA2CEA" w:rsidRPr="00DA2CEA" w:rsidRDefault="00DA2CEA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Student Book p.</w:t>
            </w:r>
            <w:r w:rsidR="004A138A">
              <w:rPr>
                <w:rFonts w:eastAsia="Calibri"/>
                <w:sz w:val="24"/>
                <w:szCs w:val="24"/>
                <w:lang w:val="en-US" w:eastAsia="en-GB"/>
              </w:rPr>
              <w:t>73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13BD5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E304C4" w:rsidRPr="00E304C4" w:rsidRDefault="00E304C4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175055" w:rsidRPr="00E304C4" w:rsidRDefault="0017505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175055" w:rsidRPr="00E304C4" w:rsidRDefault="0017505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  </w:t>
            </w:r>
          </w:p>
          <w:p w:rsidR="004C34C5" w:rsidRPr="00E304C4" w:rsidRDefault="004C34C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0B7B51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Whiteboard</w:t>
            </w: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b/>
                <w:sz w:val="24"/>
                <w:szCs w:val="24"/>
                <w:lang w:val="en-GB" w:eastAsia="en-GB"/>
              </w:rPr>
            </w:pPr>
          </w:p>
          <w:p w:rsidR="004C34C5" w:rsidRPr="00E304C4" w:rsidRDefault="004C34C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4C34C5" w:rsidRPr="00E304C4" w:rsidRDefault="004C34C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13BD5" w:rsidRPr="00E304C4" w:rsidRDefault="00513BD5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AF61AF" w:rsidRPr="00E304C4" w:rsidRDefault="00AF61AF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AF61AF" w:rsidRPr="00E304C4" w:rsidRDefault="00AF61AF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AF61AF" w:rsidRPr="00E304C4" w:rsidRDefault="00AF61AF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AF61AF" w:rsidRPr="00E304C4" w:rsidRDefault="00AF61AF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AF61AF" w:rsidRPr="00E304C4" w:rsidRDefault="00AF61AF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AF61AF" w:rsidRPr="00E304C4" w:rsidRDefault="00AF61AF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AF61AF" w:rsidRPr="00E304C4" w:rsidRDefault="00AF61AF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</w:tc>
      </w:tr>
      <w:tr w:rsidR="00505ABA" w:rsidRPr="00CD25BC" w:rsidTr="005F2E1B">
        <w:trPr>
          <w:trHeight w:val="524"/>
        </w:trPr>
        <w:tc>
          <w:tcPr>
            <w:tcW w:w="898" w:type="pct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End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GB" w:eastAsia="en-GB"/>
              </w:rPr>
              <w:t>3min</w:t>
            </w: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GB" w:eastAsia="en-GB"/>
              </w:rPr>
            </w:pPr>
          </w:p>
        </w:tc>
        <w:tc>
          <w:tcPr>
            <w:tcW w:w="1432" w:type="pct"/>
            <w:gridSpan w:val="3"/>
          </w:tcPr>
          <w:p w:rsidR="005507CC" w:rsidRPr="00E304C4" w:rsidRDefault="005507CC" w:rsidP="00505ABA">
            <w:pPr>
              <w:spacing w:line="240" w:lineRule="auto"/>
              <w:jc w:val="both"/>
              <w:rPr>
                <w:sz w:val="24"/>
                <w:szCs w:val="24"/>
                <w:lang w:val="en-GB"/>
              </w:rPr>
            </w:pPr>
            <w:r w:rsidRPr="00E304C4">
              <w:rPr>
                <w:rFonts w:eastAsia="Calibri"/>
                <w:bCs/>
                <w:sz w:val="24"/>
                <w:szCs w:val="24"/>
                <w:lang w:val="en-US"/>
              </w:rPr>
              <w:t>Home task.</w:t>
            </w:r>
          </w:p>
          <w:p w:rsidR="00CB7B4A" w:rsidRDefault="00CB7B4A" w:rsidP="00505ABA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E304C4">
              <w:rPr>
                <w:b/>
                <w:sz w:val="24"/>
                <w:szCs w:val="24"/>
                <w:lang w:val="en-US"/>
              </w:rPr>
              <w:t>Ex.</w:t>
            </w:r>
            <w:r w:rsidR="00683EE3">
              <w:rPr>
                <w:b/>
                <w:sz w:val="24"/>
                <w:szCs w:val="24"/>
                <w:lang w:val="en-US"/>
              </w:rPr>
              <w:t>8</w:t>
            </w:r>
            <w:r w:rsidRPr="00E304C4">
              <w:rPr>
                <w:b/>
                <w:sz w:val="24"/>
                <w:szCs w:val="24"/>
                <w:lang w:val="en-US"/>
              </w:rPr>
              <w:t xml:space="preserve"> p.</w:t>
            </w:r>
            <w:r w:rsidR="00683EE3">
              <w:rPr>
                <w:b/>
                <w:sz w:val="24"/>
                <w:szCs w:val="24"/>
                <w:lang w:val="en-US"/>
              </w:rPr>
              <w:t>73</w:t>
            </w:r>
            <w:r w:rsidRPr="00E304C4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683EE3" w:rsidRPr="00E304C4" w:rsidRDefault="00683EE3" w:rsidP="00505ABA">
            <w:pPr>
              <w:spacing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E304C4">
              <w:rPr>
                <w:rFonts w:eastAsia="Calibri"/>
                <w:bCs/>
                <w:sz w:val="24"/>
                <w:szCs w:val="24"/>
                <w:lang w:val="en-US"/>
              </w:rPr>
              <w:t>Students express their attitude to the lesson and give self-assessment using the</w:t>
            </w:r>
            <w:r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method: “</w:t>
            </w:r>
            <w:r w:rsidR="00683EE3">
              <w:rPr>
                <w:rFonts w:eastAsia="Calibri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Classroom screen”</w:t>
            </w:r>
          </w:p>
          <w:p w:rsidR="005507CC" w:rsidRPr="00C128B8" w:rsidRDefault="00233B24" w:rsidP="00505ABA">
            <w:pPr>
              <w:spacing w:line="240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r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Students are assessed using </w:t>
            </w:r>
            <w:r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lastRenderedPageBreak/>
              <w:t>the dollar method. Each student counts his earned dollar, and writes on the board where there is a photo of “wallet”.</w:t>
            </w:r>
          </w:p>
        </w:tc>
        <w:tc>
          <w:tcPr>
            <w:tcW w:w="1368" w:type="pct"/>
            <w:gridSpan w:val="3"/>
          </w:tcPr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233B24" w:rsidRPr="00E304C4" w:rsidRDefault="00233B24" w:rsidP="00811E00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Students give feedback for the lesson. If they like today’s lesson, they </w:t>
            </w:r>
            <w:r w:rsidR="00683EE3">
              <w:rPr>
                <w:rFonts w:eastAsia="Calibri"/>
                <w:sz w:val="24"/>
                <w:szCs w:val="24"/>
                <w:lang w:val="en-US" w:eastAsia="en-GB"/>
              </w:rPr>
              <w:t>come and click green smile</w:t>
            </w: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, if they want to leave a comment, they </w:t>
            </w:r>
            <w:r w:rsidR="00683EE3">
              <w:rPr>
                <w:rFonts w:eastAsia="Calibri"/>
                <w:sz w:val="24"/>
                <w:szCs w:val="24"/>
                <w:lang w:val="en-US" w:eastAsia="en-GB"/>
              </w:rPr>
              <w:t xml:space="preserve"> come and click yellow smile</w:t>
            </w:r>
            <w:r w:rsidR="00683EE3"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 </w:t>
            </w: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and if </w:t>
            </w: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lastRenderedPageBreak/>
              <w:t xml:space="preserve">they </w:t>
            </w:r>
            <w:r w:rsidR="00811E00"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 </w:t>
            </w:r>
            <w:r w:rsidR="00811E00">
              <w:rPr>
                <w:rFonts w:eastAsia="Calibri"/>
                <w:sz w:val="24"/>
                <w:szCs w:val="24"/>
                <w:lang w:val="en-US" w:eastAsia="en-GB"/>
              </w:rPr>
              <w:t xml:space="preserve">don’t </w:t>
            </w:r>
            <w:r w:rsidR="00811E00"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like today’s lesson </w:t>
            </w: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, they </w:t>
            </w:r>
            <w:r w:rsidR="00683EE3">
              <w:rPr>
                <w:rFonts w:eastAsia="Calibri"/>
                <w:sz w:val="24"/>
                <w:szCs w:val="24"/>
                <w:lang w:val="en-US" w:eastAsia="en-GB"/>
              </w:rPr>
              <w:t xml:space="preserve"> come and click red smile</w:t>
            </w:r>
          </w:p>
        </w:tc>
        <w:tc>
          <w:tcPr>
            <w:tcW w:w="386" w:type="pct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233B24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Dollar</w:t>
            </w:r>
          </w:p>
          <w:p w:rsidR="005507CC" w:rsidRPr="00E304C4" w:rsidRDefault="00233B24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784B3C33" wp14:editId="79516C61">
                  <wp:extent cx="1084804" cy="723900"/>
                  <wp:effectExtent l="19050" t="0" r="20320" b="26670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442" cy="7256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507CC" w:rsidRPr="00E304C4" w:rsidRDefault="005507CC" w:rsidP="00505ABA">
            <w:pPr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</w:tc>
        <w:tc>
          <w:tcPr>
            <w:tcW w:w="916" w:type="pct"/>
            <w:gridSpan w:val="3"/>
          </w:tcPr>
          <w:p w:rsidR="005507CC" w:rsidRPr="00E304C4" w:rsidRDefault="005507CC" w:rsidP="00505ABA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Slide (Homework)</w:t>
            </w:r>
          </w:p>
          <w:p w:rsidR="005507CC" w:rsidRPr="00E304C4" w:rsidRDefault="005507CC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5507CC" w:rsidRPr="00E304C4" w:rsidRDefault="00233B24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  </w:t>
            </w:r>
          </w:p>
          <w:p w:rsidR="00233B24" w:rsidRPr="00E304C4" w:rsidRDefault="00233B24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</w:p>
          <w:p w:rsidR="00EE44DC" w:rsidRPr="00E304C4" w:rsidRDefault="00233B24" w:rsidP="00EE44DC">
            <w:pPr>
              <w:spacing w:line="240" w:lineRule="auto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 xml:space="preserve">Method </w:t>
            </w:r>
            <w:r w:rsidR="00EE44DC" w:rsidRPr="00E304C4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="00EE44DC">
              <w:rPr>
                <w:rFonts w:eastAsia="Calibri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Classroom </w:t>
            </w:r>
            <w:r w:rsidR="00EE44DC">
              <w:rPr>
                <w:rFonts w:eastAsia="Calibri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lastRenderedPageBreak/>
              <w:t>screen”</w:t>
            </w:r>
          </w:p>
          <w:p w:rsidR="00233B24" w:rsidRPr="00E304C4" w:rsidRDefault="00233B24" w:rsidP="00505ABA">
            <w:pPr>
              <w:spacing w:line="240" w:lineRule="auto"/>
              <w:rPr>
                <w:rFonts w:eastAsia="Calibri"/>
                <w:sz w:val="24"/>
                <w:szCs w:val="24"/>
                <w:lang w:val="en-US" w:eastAsia="en-GB"/>
              </w:rPr>
            </w:pPr>
            <w:r w:rsidRPr="00E304C4">
              <w:rPr>
                <w:rFonts w:eastAsia="Calibri"/>
                <w:sz w:val="24"/>
                <w:szCs w:val="24"/>
                <w:lang w:val="en-US" w:eastAsia="en-GB"/>
              </w:rPr>
              <w:t>for feedback</w:t>
            </w:r>
          </w:p>
        </w:tc>
      </w:tr>
      <w:tr w:rsidR="005507CC" w:rsidRPr="00E304C4" w:rsidTr="00505ABA">
        <w:trPr>
          <w:trHeight w:hRule="exact" w:val="279"/>
        </w:trPr>
        <w:tc>
          <w:tcPr>
            <w:tcW w:w="5000" w:type="pct"/>
            <w:gridSpan w:val="11"/>
          </w:tcPr>
          <w:p w:rsidR="005507CC" w:rsidRPr="00E304C4" w:rsidRDefault="005507CC" w:rsidP="00505ABA">
            <w:pPr>
              <w:spacing w:line="240" w:lineRule="auto"/>
              <w:rPr>
                <w:rFonts w:eastAsia="Calibri"/>
                <w:b/>
                <w:lang w:val="en-GB" w:eastAsia="en-GB"/>
              </w:rPr>
            </w:pPr>
            <w:r w:rsidRPr="00E304C4">
              <w:rPr>
                <w:rFonts w:eastAsia="Calibri"/>
                <w:b/>
                <w:lang w:val="en-GB" w:eastAsia="en-GB"/>
              </w:rPr>
              <w:lastRenderedPageBreak/>
              <w:t>Additional information</w:t>
            </w:r>
          </w:p>
        </w:tc>
      </w:tr>
      <w:tr w:rsidR="005507CC" w:rsidRPr="00E304C4" w:rsidTr="00505ABA">
        <w:trPr>
          <w:trHeight w:hRule="exact" w:val="554"/>
        </w:trPr>
        <w:tc>
          <w:tcPr>
            <w:tcW w:w="1461" w:type="pct"/>
            <w:gridSpan w:val="3"/>
          </w:tcPr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b/>
                <w:lang w:val="en-GB" w:eastAsia="en-GB"/>
              </w:rPr>
            </w:pPr>
            <w:r w:rsidRPr="00E304C4">
              <w:rPr>
                <w:rFonts w:eastAsia="Calibri"/>
                <w:b/>
                <w:lang w:val="en-GB" w:eastAsia="en-GB"/>
              </w:rPr>
              <w:t xml:space="preserve">Differentiation </w:t>
            </w:r>
          </w:p>
        </w:tc>
        <w:tc>
          <w:tcPr>
            <w:tcW w:w="2737" w:type="pct"/>
            <w:gridSpan w:val="6"/>
          </w:tcPr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b/>
                <w:lang w:val="en-GB" w:eastAsia="en-GB"/>
              </w:rPr>
            </w:pPr>
            <w:r w:rsidRPr="00E304C4">
              <w:rPr>
                <w:rFonts w:eastAsia="Calibri"/>
                <w:b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802" w:type="pct"/>
            <w:gridSpan w:val="2"/>
          </w:tcPr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b/>
                <w:lang w:val="en-GB" w:eastAsia="en-GB"/>
              </w:rPr>
            </w:pPr>
            <w:r w:rsidRPr="00E304C4">
              <w:rPr>
                <w:rFonts w:eastAsia="Calibri"/>
                <w:b/>
                <w:lang w:val="en-GB" w:eastAsia="en-GB"/>
              </w:rPr>
              <w:t>Health and safety check</w:t>
            </w:r>
          </w:p>
        </w:tc>
      </w:tr>
      <w:tr w:rsidR="005507CC" w:rsidRPr="00E304C4" w:rsidTr="00505ABA">
        <w:trPr>
          <w:trHeight w:val="896"/>
        </w:trPr>
        <w:tc>
          <w:tcPr>
            <w:tcW w:w="1461" w:type="pct"/>
            <w:gridSpan w:val="3"/>
          </w:tcPr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/>
              </w:rPr>
            </w:pPr>
            <w:r w:rsidRPr="00E304C4">
              <w:rPr>
                <w:rFonts w:eastAsia="Calibri"/>
                <w:lang w:val="en-US"/>
              </w:rPr>
              <w:t>Differentiation can</w:t>
            </w:r>
            <w:r w:rsidRPr="00E304C4">
              <w:rPr>
                <w:rFonts w:eastAsia="Calibri"/>
                <w:lang w:val="en-GB"/>
              </w:rPr>
              <w:t xml:space="preserve"> be </w:t>
            </w:r>
            <w:r w:rsidRPr="00E304C4">
              <w:rPr>
                <w:rFonts w:eastAsia="Calibri"/>
                <w:lang w:val="en-US"/>
              </w:rPr>
              <w:t xml:space="preserve">achieved through </w:t>
            </w:r>
            <w:r w:rsidRPr="00E304C4">
              <w:rPr>
                <w:rFonts w:eastAsia="Calibri"/>
                <w:b/>
                <w:lang w:val="en-US"/>
              </w:rPr>
              <w:t>content</w:t>
            </w:r>
            <w:r w:rsidRPr="00E304C4">
              <w:rPr>
                <w:rFonts w:eastAsia="Calibri"/>
                <w:lang w:val="en-US"/>
              </w:rPr>
              <w:t xml:space="preserve"> (Based on the theory of </w:t>
            </w:r>
            <w:r w:rsidRPr="00E304C4">
              <w:rPr>
                <w:rFonts w:eastAsia="Calibri"/>
                <w:b/>
                <w:lang w:val="en-US"/>
              </w:rPr>
              <w:t>Multiple Intelligences</w:t>
            </w:r>
            <w:r w:rsidRPr="00E304C4">
              <w:rPr>
                <w:rFonts w:eastAsia="Calibri"/>
                <w:lang w:val="en-US"/>
              </w:rPr>
              <w:t xml:space="preserve"> different tasks are used with the same text).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/>
              </w:rPr>
            </w:pPr>
            <w:r w:rsidRPr="00E304C4">
              <w:rPr>
                <w:rFonts w:eastAsia="Calibri"/>
                <w:b/>
                <w:lang w:val="en-US"/>
              </w:rPr>
              <w:t>By support</w:t>
            </w:r>
            <w:r w:rsidRPr="00E304C4">
              <w:rPr>
                <w:rFonts w:eastAsia="Calibri"/>
                <w:lang w:val="en-US"/>
              </w:rPr>
              <w:t>: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/>
              </w:rPr>
            </w:pPr>
            <w:r w:rsidRPr="00E304C4">
              <w:rPr>
                <w:rFonts w:eastAsia="Calibri"/>
                <w:i/>
                <w:u w:val="single"/>
                <w:lang w:val="en-US"/>
              </w:rPr>
              <w:t>Less able learners</w:t>
            </w:r>
            <w:r w:rsidRPr="00E304C4">
              <w:rPr>
                <w:rFonts w:eastAsia="Calibri"/>
                <w:lang w:val="en-US"/>
              </w:rPr>
              <w:t xml:space="preserve"> will be supported through step-be-step instructions, glossaries, thinking time.  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b/>
                <w:lang w:val="en-US"/>
              </w:rPr>
            </w:pPr>
            <w:r w:rsidRPr="00E304C4">
              <w:rPr>
                <w:rFonts w:eastAsia="Calibri"/>
                <w:b/>
                <w:lang w:val="en-US"/>
              </w:rPr>
              <w:t>By task: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/>
              </w:rPr>
            </w:pPr>
            <w:r w:rsidRPr="00E304C4">
              <w:rPr>
                <w:rFonts w:eastAsia="Calibri"/>
                <w:lang w:val="en-US"/>
              </w:rPr>
              <w:t xml:space="preserve">For </w:t>
            </w:r>
            <w:r w:rsidRPr="00E304C4">
              <w:rPr>
                <w:rFonts w:eastAsia="Calibri"/>
                <w:i/>
                <w:u w:val="single"/>
                <w:lang w:val="en-US"/>
              </w:rPr>
              <w:t>more able learners</w:t>
            </w:r>
            <w:r w:rsidRPr="00E304C4">
              <w:rPr>
                <w:rFonts w:eastAsia="Calibri"/>
                <w:lang w:val="en-US"/>
              </w:rPr>
              <w:t xml:space="preserve"> additional leveled tasks are offered.  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2737" w:type="pct"/>
            <w:gridSpan w:val="6"/>
          </w:tcPr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 w:eastAsia="en-GB"/>
              </w:rPr>
            </w:pPr>
            <w:r w:rsidRPr="00E304C4">
              <w:rPr>
                <w:rFonts w:eastAsia="Calibri"/>
                <w:u w:val="single"/>
                <w:lang w:val="en-US" w:eastAsia="en-GB"/>
              </w:rPr>
              <w:t>Assessment criteria</w:t>
            </w:r>
            <w:r w:rsidRPr="00E304C4">
              <w:rPr>
                <w:rFonts w:eastAsia="Calibri"/>
                <w:lang w:val="en-US" w:eastAsia="en-GB"/>
              </w:rPr>
              <w:t>:</w:t>
            </w:r>
          </w:p>
          <w:p w:rsidR="005507CC" w:rsidRPr="00E304C4" w:rsidRDefault="005507CC" w:rsidP="00505AB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eastAsia="Calibri"/>
                <w:lang w:val="en-US"/>
              </w:rPr>
            </w:pPr>
            <w:r w:rsidRPr="00E304C4">
              <w:rPr>
                <w:rFonts w:eastAsia="Calibri"/>
                <w:lang w:val="en-US"/>
              </w:rPr>
              <w:t>Read the given passage and identify the general information.</w:t>
            </w:r>
            <w:r w:rsidRPr="00E304C4">
              <w:rPr>
                <w:rFonts w:eastAsia="Calibri"/>
                <w:color w:val="1B1C20"/>
                <w:lang w:val="en-US"/>
              </w:rPr>
              <w:t xml:space="preserve"> </w:t>
            </w:r>
          </w:p>
          <w:p w:rsidR="005507CC" w:rsidRPr="00E304C4" w:rsidRDefault="005507CC" w:rsidP="00505AB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eastAsia="Calibri"/>
                <w:lang w:val="en-US"/>
              </w:rPr>
            </w:pPr>
            <w:r w:rsidRPr="00E304C4">
              <w:rPr>
                <w:rFonts w:eastAsia="Calibri"/>
                <w:lang w:val="en-US"/>
              </w:rPr>
              <w:t>Demonstrate skills of organizing and expressing ideas accurately.</w:t>
            </w:r>
          </w:p>
          <w:p w:rsidR="005507CC" w:rsidRPr="00E304C4" w:rsidRDefault="005507CC" w:rsidP="00505ABA">
            <w:pPr>
              <w:numPr>
                <w:ilvl w:val="0"/>
                <w:numId w:val="6"/>
              </w:numPr>
              <w:spacing w:line="240" w:lineRule="auto"/>
              <w:ind w:firstLine="360"/>
              <w:jc w:val="both"/>
              <w:rPr>
                <w:lang w:val="en-US" w:eastAsia="en-GB"/>
              </w:rPr>
            </w:pPr>
            <w:r w:rsidRPr="00E304C4">
              <w:rPr>
                <w:rFonts w:eastAsia="Calibri"/>
                <w:lang w:val="en-US"/>
              </w:rPr>
              <w:t>Illustrate a viewpoint in a discussion.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 w:eastAsia="en-GB"/>
              </w:rPr>
            </w:pPr>
            <w:r w:rsidRPr="00E304C4">
              <w:rPr>
                <w:rFonts w:eastAsia="Calibri"/>
                <w:u w:val="single"/>
                <w:lang w:val="en-US" w:eastAsia="en-GB"/>
              </w:rPr>
              <w:t>Descriptors</w:t>
            </w:r>
            <w:r w:rsidRPr="00E304C4">
              <w:rPr>
                <w:rFonts w:eastAsia="Calibri"/>
                <w:lang w:val="en-US" w:eastAsia="en-GB"/>
              </w:rPr>
              <w:t>:</w:t>
            </w:r>
          </w:p>
          <w:p w:rsidR="005507CC" w:rsidRPr="00E304C4" w:rsidRDefault="005507CC" w:rsidP="00505A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/>
                <w:lang w:val="en-US"/>
              </w:rPr>
            </w:pPr>
            <w:r w:rsidRPr="00E304C4">
              <w:rPr>
                <w:rFonts w:eastAsia="Calibri"/>
                <w:color w:val="000000"/>
                <w:lang w:val="en-US"/>
              </w:rPr>
              <w:t>A learner</w:t>
            </w:r>
          </w:p>
          <w:p w:rsidR="005507CC" w:rsidRPr="00E304C4" w:rsidRDefault="005507CC" w:rsidP="00505A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firstLine="416"/>
              <w:jc w:val="both"/>
              <w:rPr>
                <w:rFonts w:eastAsia="Calibri"/>
                <w:lang w:val="en-US"/>
              </w:rPr>
            </w:pPr>
            <w:r w:rsidRPr="00E304C4">
              <w:rPr>
                <w:rFonts w:eastAsia="Calibri"/>
                <w:lang w:val="en-US"/>
              </w:rPr>
              <w:t xml:space="preserve">reads the text for </w:t>
            </w:r>
            <w:r w:rsidRPr="00E304C4">
              <w:rPr>
                <w:lang w:val="en-US"/>
              </w:rPr>
              <w:t>global understanding</w:t>
            </w:r>
            <w:r w:rsidRPr="00E304C4">
              <w:rPr>
                <w:rFonts w:eastAsia="Calibri"/>
                <w:lang w:val="en-US"/>
              </w:rPr>
              <w:t>;</w:t>
            </w:r>
          </w:p>
          <w:p w:rsidR="00C128B8" w:rsidRPr="00C128B8" w:rsidRDefault="00C128B8" w:rsidP="00505A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firstLine="416"/>
              <w:jc w:val="both"/>
              <w:rPr>
                <w:rFonts w:eastAsia="Calibri"/>
                <w:color w:val="1B1C20"/>
                <w:lang w:val="en-US"/>
              </w:rPr>
            </w:pPr>
            <w:proofErr w:type="gramStart"/>
            <w:r>
              <w:rPr>
                <w:rFonts w:eastAsia="Calibri"/>
                <w:lang w:val="en-US"/>
              </w:rPr>
              <w:t>selects</w:t>
            </w:r>
            <w:proofErr w:type="gramEnd"/>
            <w:r>
              <w:rPr>
                <w:rFonts w:eastAsia="Calibri"/>
                <w:lang w:val="en-US"/>
              </w:rPr>
              <w:t xml:space="preserve"> meaningful information.</w:t>
            </w:r>
          </w:p>
          <w:p w:rsidR="005507CC" w:rsidRPr="00C128B8" w:rsidRDefault="005507CC" w:rsidP="00505A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firstLine="416"/>
              <w:jc w:val="both"/>
              <w:rPr>
                <w:rFonts w:eastAsia="Calibri"/>
                <w:color w:val="1B1C20"/>
                <w:lang w:val="en-US"/>
              </w:rPr>
            </w:pPr>
            <w:proofErr w:type="gramStart"/>
            <w:r w:rsidRPr="00C128B8">
              <w:rPr>
                <w:rFonts w:eastAsia="Calibri"/>
                <w:color w:val="1B1C20"/>
                <w:lang w:val="en-US"/>
              </w:rPr>
              <w:t>presents</w:t>
            </w:r>
            <w:proofErr w:type="gramEnd"/>
            <w:r w:rsidRPr="00C128B8">
              <w:rPr>
                <w:rFonts w:eastAsia="Calibri"/>
                <w:color w:val="1B1C20"/>
                <w:lang w:val="en-US"/>
              </w:rPr>
              <w:t xml:space="preserve"> i</w:t>
            </w:r>
            <w:r w:rsidRPr="00C128B8">
              <w:rPr>
                <w:rFonts w:eastAsia="Calibri"/>
                <w:lang w:val="en-US"/>
              </w:rPr>
              <w:t xml:space="preserve">nformation </w:t>
            </w:r>
            <w:r w:rsidRPr="00C128B8">
              <w:rPr>
                <w:rFonts w:eastAsia="Calibri"/>
                <w:color w:val="1B1C20"/>
                <w:lang w:val="en-US"/>
              </w:rPr>
              <w:t>in the group discussion.</w:t>
            </w:r>
          </w:p>
          <w:p w:rsidR="005507CC" w:rsidRPr="00E304C4" w:rsidRDefault="005507CC" w:rsidP="00505A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firstLine="416"/>
              <w:jc w:val="both"/>
              <w:rPr>
                <w:rFonts w:eastAsia="Calibri"/>
                <w:color w:val="1B1C20"/>
                <w:lang w:val="en-US"/>
              </w:rPr>
            </w:pPr>
            <w:proofErr w:type="spellStart"/>
            <w:r w:rsidRPr="00E304C4">
              <w:rPr>
                <w:rFonts w:eastAsia="Calibri"/>
              </w:rPr>
              <w:t>evaluates</w:t>
            </w:r>
            <w:proofErr w:type="spellEnd"/>
            <w:r w:rsidRPr="00E304C4">
              <w:rPr>
                <w:rFonts w:eastAsia="Calibri"/>
              </w:rPr>
              <w:t xml:space="preserve"> </w:t>
            </w:r>
            <w:proofErr w:type="spellStart"/>
            <w:r w:rsidRPr="00E304C4">
              <w:rPr>
                <w:rFonts w:eastAsia="Calibri"/>
              </w:rPr>
              <w:t>the</w:t>
            </w:r>
            <w:proofErr w:type="spellEnd"/>
            <w:r w:rsidRPr="00E304C4">
              <w:rPr>
                <w:rFonts w:eastAsia="Calibri"/>
              </w:rPr>
              <w:t xml:space="preserve"> </w:t>
            </w:r>
            <w:proofErr w:type="spellStart"/>
            <w:r w:rsidRPr="00E304C4">
              <w:rPr>
                <w:rFonts w:eastAsia="Calibri"/>
              </w:rPr>
              <w:t>peers</w:t>
            </w:r>
            <w:proofErr w:type="spellEnd"/>
            <w:r w:rsidRPr="00E304C4">
              <w:rPr>
                <w:rFonts w:eastAsia="Calibri"/>
              </w:rPr>
              <w:t xml:space="preserve">’ </w:t>
            </w:r>
            <w:proofErr w:type="spellStart"/>
            <w:r w:rsidRPr="00E304C4">
              <w:rPr>
                <w:rFonts w:eastAsia="Calibri"/>
              </w:rPr>
              <w:t>answers</w:t>
            </w:r>
            <w:proofErr w:type="spellEnd"/>
            <w:r w:rsidRPr="00E304C4">
              <w:rPr>
                <w:rFonts w:eastAsia="Calibri"/>
              </w:rPr>
              <w:t>.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b/>
                <w:lang w:val="en-US" w:eastAsia="en-GB"/>
              </w:rPr>
            </w:pPr>
            <w:r w:rsidRPr="00E304C4">
              <w:rPr>
                <w:rFonts w:eastAsia="Calibri"/>
                <w:b/>
                <w:lang w:val="en-US" w:eastAsia="en-GB"/>
              </w:rPr>
              <w:t>Summary evaluation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 w:eastAsia="en-GB"/>
              </w:rPr>
            </w:pPr>
            <w:r w:rsidRPr="00E304C4">
              <w:rPr>
                <w:rFonts w:eastAsia="Calibri"/>
                <w:lang w:val="en-US" w:eastAsia="en-GB"/>
              </w:rPr>
              <w:t>What two things went really well (consider both teaching and learning)?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 w:eastAsia="en-GB"/>
              </w:rPr>
            </w:pPr>
            <w:r w:rsidRPr="00E304C4">
              <w:rPr>
                <w:rFonts w:eastAsia="Calibri"/>
                <w:lang w:val="en-US" w:eastAsia="en-GB"/>
              </w:rPr>
              <w:t>What two things would have improved the lesson (consider both teaching and learning)?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 w:eastAsia="en-GB"/>
              </w:rPr>
            </w:pPr>
            <w:r w:rsidRPr="00E304C4">
              <w:rPr>
                <w:rFonts w:eastAsia="Calibri"/>
                <w:lang w:val="en-US" w:eastAsia="en-GB"/>
              </w:rPr>
              <w:t>What have I learned from the lesson about this class or individuals that will inform my next lesson?</w:t>
            </w:r>
          </w:p>
        </w:tc>
        <w:tc>
          <w:tcPr>
            <w:tcW w:w="802" w:type="pct"/>
            <w:gridSpan w:val="2"/>
          </w:tcPr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 w:eastAsia="en-GB"/>
              </w:rPr>
            </w:pPr>
            <w:r w:rsidRPr="00E304C4">
              <w:rPr>
                <w:rFonts w:eastAsia="Calibri"/>
                <w:lang w:val="en-US" w:eastAsia="en-GB"/>
              </w:rPr>
              <w:t>Health saving technologies.</w:t>
            </w:r>
          </w:p>
          <w:p w:rsidR="005507CC" w:rsidRPr="00E304C4" w:rsidRDefault="005507CC" w:rsidP="00505ABA">
            <w:pPr>
              <w:spacing w:line="240" w:lineRule="auto"/>
              <w:jc w:val="both"/>
              <w:rPr>
                <w:rFonts w:eastAsia="Calibri"/>
                <w:lang w:val="en-US" w:eastAsia="en-GB"/>
              </w:rPr>
            </w:pPr>
          </w:p>
        </w:tc>
      </w:tr>
    </w:tbl>
    <w:p w:rsidR="007D1E9A" w:rsidRPr="00E304C4" w:rsidRDefault="007D1E9A" w:rsidP="00C128B8">
      <w:pPr>
        <w:rPr>
          <w:sz w:val="20"/>
          <w:szCs w:val="20"/>
          <w:lang w:val="en-US"/>
        </w:rPr>
      </w:pPr>
    </w:p>
    <w:sectPr w:rsidR="007D1E9A" w:rsidRPr="00E304C4" w:rsidSect="004D2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3F" w:rsidRDefault="0071383F" w:rsidP="00023FDC">
      <w:pPr>
        <w:spacing w:after="0" w:line="240" w:lineRule="auto"/>
      </w:pPr>
      <w:r>
        <w:separator/>
      </w:r>
    </w:p>
  </w:endnote>
  <w:endnote w:type="continuationSeparator" w:id="0">
    <w:p w:rsidR="0071383F" w:rsidRDefault="0071383F" w:rsidP="0002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toneSansStd-Phonet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4E" w:rsidRDefault="004D2C4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4E" w:rsidRDefault="004D2C4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4E" w:rsidRDefault="004D2C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3F" w:rsidRDefault="0071383F" w:rsidP="00023FDC">
      <w:pPr>
        <w:spacing w:after="0" w:line="240" w:lineRule="auto"/>
      </w:pPr>
      <w:r>
        <w:separator/>
      </w:r>
    </w:p>
  </w:footnote>
  <w:footnote w:type="continuationSeparator" w:id="0">
    <w:p w:rsidR="0071383F" w:rsidRDefault="0071383F" w:rsidP="0002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4E" w:rsidRDefault="004D2C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4E" w:rsidRDefault="004D2C4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4E" w:rsidRDefault="004D2C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C6"/>
    <w:multiLevelType w:val="hybridMultilevel"/>
    <w:tmpl w:val="E698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6006254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A45BB"/>
    <w:multiLevelType w:val="hybridMultilevel"/>
    <w:tmpl w:val="A220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25F3B"/>
    <w:multiLevelType w:val="hybridMultilevel"/>
    <w:tmpl w:val="4B08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25424"/>
    <w:multiLevelType w:val="hybridMultilevel"/>
    <w:tmpl w:val="477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74C56"/>
    <w:multiLevelType w:val="hybridMultilevel"/>
    <w:tmpl w:val="C5944B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5D1496A"/>
    <w:multiLevelType w:val="hybridMultilevel"/>
    <w:tmpl w:val="C490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E08C3"/>
    <w:multiLevelType w:val="multilevel"/>
    <w:tmpl w:val="892A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055EC"/>
    <w:multiLevelType w:val="hybridMultilevel"/>
    <w:tmpl w:val="2526A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A67BB"/>
    <w:multiLevelType w:val="hybridMultilevel"/>
    <w:tmpl w:val="671E6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705731"/>
    <w:multiLevelType w:val="hybridMultilevel"/>
    <w:tmpl w:val="438CD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8"/>
    <w:rsid w:val="00023FDC"/>
    <w:rsid w:val="00064446"/>
    <w:rsid w:val="000A5C50"/>
    <w:rsid w:val="000B7B51"/>
    <w:rsid w:val="000D3897"/>
    <w:rsid w:val="0010180B"/>
    <w:rsid w:val="00125438"/>
    <w:rsid w:val="00175055"/>
    <w:rsid w:val="001E1A69"/>
    <w:rsid w:val="00214943"/>
    <w:rsid w:val="00233B24"/>
    <w:rsid w:val="002C5D1D"/>
    <w:rsid w:val="003165C7"/>
    <w:rsid w:val="00360330"/>
    <w:rsid w:val="003F31A6"/>
    <w:rsid w:val="00416FFF"/>
    <w:rsid w:val="00437946"/>
    <w:rsid w:val="00445848"/>
    <w:rsid w:val="004A0288"/>
    <w:rsid w:val="004A138A"/>
    <w:rsid w:val="004C34C5"/>
    <w:rsid w:val="004D2C4E"/>
    <w:rsid w:val="00505ABA"/>
    <w:rsid w:val="00513BD5"/>
    <w:rsid w:val="005255AB"/>
    <w:rsid w:val="0053251D"/>
    <w:rsid w:val="00535D11"/>
    <w:rsid w:val="005507CC"/>
    <w:rsid w:val="00594DEB"/>
    <w:rsid w:val="005E229B"/>
    <w:rsid w:val="005F2E1B"/>
    <w:rsid w:val="00613257"/>
    <w:rsid w:val="00683EE3"/>
    <w:rsid w:val="00696540"/>
    <w:rsid w:val="006C2830"/>
    <w:rsid w:val="006D63CE"/>
    <w:rsid w:val="0071383F"/>
    <w:rsid w:val="00731288"/>
    <w:rsid w:val="00753F34"/>
    <w:rsid w:val="0079041C"/>
    <w:rsid w:val="007B30AB"/>
    <w:rsid w:val="007D1E9A"/>
    <w:rsid w:val="00811E00"/>
    <w:rsid w:val="00860BD4"/>
    <w:rsid w:val="008B3C0D"/>
    <w:rsid w:val="008E05EB"/>
    <w:rsid w:val="00943119"/>
    <w:rsid w:val="009652BD"/>
    <w:rsid w:val="00975C32"/>
    <w:rsid w:val="00A53133"/>
    <w:rsid w:val="00AF61AF"/>
    <w:rsid w:val="00B63E4F"/>
    <w:rsid w:val="00B87C6D"/>
    <w:rsid w:val="00BC6334"/>
    <w:rsid w:val="00BE38E6"/>
    <w:rsid w:val="00C0398C"/>
    <w:rsid w:val="00C128B8"/>
    <w:rsid w:val="00C56810"/>
    <w:rsid w:val="00C84EF0"/>
    <w:rsid w:val="00CB7B4A"/>
    <w:rsid w:val="00CD25BC"/>
    <w:rsid w:val="00D32AA5"/>
    <w:rsid w:val="00DA2CEA"/>
    <w:rsid w:val="00DC2D52"/>
    <w:rsid w:val="00E00F20"/>
    <w:rsid w:val="00E304C4"/>
    <w:rsid w:val="00ED4CD0"/>
    <w:rsid w:val="00EE44DC"/>
    <w:rsid w:val="00F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FF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F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C34C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23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FDC"/>
  </w:style>
  <w:style w:type="paragraph" w:styleId="a9">
    <w:name w:val="footer"/>
    <w:basedOn w:val="a"/>
    <w:link w:val="aa"/>
    <w:uiPriority w:val="99"/>
    <w:unhideWhenUsed/>
    <w:rsid w:val="00023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FDC"/>
  </w:style>
  <w:style w:type="paragraph" w:customStyle="1" w:styleId="1">
    <w:name w:val="Обычный1"/>
    <w:rsid w:val="00B63E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FF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F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C34C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23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FDC"/>
  </w:style>
  <w:style w:type="paragraph" w:styleId="a9">
    <w:name w:val="footer"/>
    <w:basedOn w:val="a"/>
    <w:link w:val="aa"/>
    <w:uiPriority w:val="99"/>
    <w:unhideWhenUsed/>
    <w:rsid w:val="00023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FDC"/>
  </w:style>
  <w:style w:type="paragraph" w:customStyle="1" w:styleId="1">
    <w:name w:val="Обычный1"/>
    <w:rsid w:val="00B63E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Sony</cp:lastModifiedBy>
  <cp:revision>2</cp:revision>
  <cp:lastPrinted>2022-12-04T14:42:00Z</cp:lastPrinted>
  <dcterms:created xsi:type="dcterms:W3CDTF">2023-02-12T07:49:00Z</dcterms:created>
  <dcterms:modified xsi:type="dcterms:W3CDTF">2023-02-12T07:49:00Z</dcterms:modified>
</cp:coreProperties>
</file>