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4D" w:rsidRPr="00DF064D" w:rsidRDefault="00DF064D" w:rsidP="00DF064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064D">
        <w:rPr>
          <w:rFonts w:ascii="Times New Roman" w:hAnsi="Times New Roman" w:cs="Times New Roman"/>
          <w:sz w:val="28"/>
          <w:szCs w:val="28"/>
          <w:lang w:val="kk-KZ"/>
        </w:rPr>
        <w:t xml:space="preserve">Сабақтың тақырыбы: </w:t>
      </w:r>
      <w:r w:rsidRPr="00DF064D">
        <w:rPr>
          <w:rFonts w:ascii="Times New Roman" w:hAnsi="Times New Roman" w:cs="Times New Roman"/>
          <w:b/>
          <w:sz w:val="28"/>
          <w:szCs w:val="28"/>
          <w:lang w:val="kk-KZ"/>
        </w:rPr>
        <w:t>Буын</w:t>
      </w:r>
    </w:p>
    <w:tbl>
      <w:tblPr>
        <w:tblStyle w:val="2"/>
        <w:tblpPr w:leftFromText="180" w:rightFromText="180" w:vertAnchor="text" w:tblpX="150" w:tblpY="1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2410"/>
        <w:gridCol w:w="1418"/>
      </w:tblGrid>
      <w:tr w:rsidR="00DF064D" w:rsidRPr="00DF064D" w:rsidTr="00802C8F">
        <w:tc>
          <w:tcPr>
            <w:tcW w:w="3636" w:type="dxa"/>
            <w:gridSpan w:val="2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ұйымының атауы</w:t>
            </w:r>
          </w:p>
        </w:tc>
        <w:tc>
          <w:tcPr>
            <w:tcW w:w="7671" w:type="dxa"/>
            <w:gridSpan w:val="5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В.Вахидов жалпы орта мектеп</w:t>
            </w:r>
          </w:p>
        </w:tc>
      </w:tr>
      <w:tr w:rsidR="00DF064D" w:rsidRPr="00DF064D" w:rsidTr="00802C8F">
        <w:tc>
          <w:tcPr>
            <w:tcW w:w="3636" w:type="dxa"/>
            <w:gridSpan w:val="2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Пәні:</w:t>
            </w:r>
          </w:p>
        </w:tc>
        <w:tc>
          <w:tcPr>
            <w:tcW w:w="7671" w:type="dxa"/>
            <w:gridSpan w:val="5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Ана тілі</w:t>
            </w:r>
          </w:p>
        </w:tc>
      </w:tr>
      <w:tr w:rsidR="00DF064D" w:rsidRPr="00DF064D" w:rsidTr="00802C8F">
        <w:tc>
          <w:tcPr>
            <w:tcW w:w="3636" w:type="dxa"/>
            <w:gridSpan w:val="2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Бөлім:</w:t>
            </w:r>
          </w:p>
        </w:tc>
        <w:tc>
          <w:tcPr>
            <w:tcW w:w="7671" w:type="dxa"/>
            <w:gridSpan w:val="5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 және тасымал</w:t>
            </w:r>
          </w:p>
        </w:tc>
      </w:tr>
      <w:tr w:rsidR="00DF064D" w:rsidRPr="00DF064D" w:rsidTr="00802C8F">
        <w:tc>
          <w:tcPr>
            <w:tcW w:w="3636" w:type="dxa"/>
            <w:gridSpan w:val="2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аты-жөні:</w:t>
            </w:r>
          </w:p>
        </w:tc>
        <w:tc>
          <w:tcPr>
            <w:tcW w:w="7671" w:type="dxa"/>
            <w:gridSpan w:val="5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Бабаханова Дилнура</w:t>
            </w:r>
            <w:r w:rsidR="004310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Абдихаликовна</w:t>
            </w:r>
            <w:bookmarkStart w:id="0" w:name="_GoBack"/>
            <w:bookmarkEnd w:id="0"/>
          </w:p>
        </w:tc>
      </w:tr>
      <w:tr w:rsidR="00DF064D" w:rsidRPr="00DF064D" w:rsidTr="00802C8F">
        <w:tc>
          <w:tcPr>
            <w:tcW w:w="3636" w:type="dxa"/>
            <w:gridSpan w:val="2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үні:</w:t>
            </w:r>
          </w:p>
        </w:tc>
        <w:tc>
          <w:tcPr>
            <w:tcW w:w="7671" w:type="dxa"/>
            <w:gridSpan w:val="5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30.01.2023ж</w:t>
            </w:r>
          </w:p>
        </w:tc>
      </w:tr>
      <w:tr w:rsidR="00DF064D" w:rsidRPr="00DF064D" w:rsidTr="00802C8F">
        <w:tc>
          <w:tcPr>
            <w:tcW w:w="3636" w:type="dxa"/>
            <w:gridSpan w:val="2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сынып</w:t>
            </w:r>
          </w:p>
        </w:tc>
        <w:tc>
          <w:tcPr>
            <w:tcW w:w="4206" w:type="dxa"/>
            <w:gridSpan w:val="3"/>
            <w:tcBorders>
              <w:left w:val="single" w:sz="4" w:space="0" w:color="auto"/>
            </w:tcBorders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064D" w:rsidRPr="00DF064D" w:rsidTr="00802C8F">
        <w:tc>
          <w:tcPr>
            <w:tcW w:w="3636" w:type="dxa"/>
            <w:gridSpan w:val="2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671" w:type="dxa"/>
            <w:gridSpan w:val="5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Еліміздің астанасы.  Буын </w:t>
            </w:r>
          </w:p>
        </w:tc>
      </w:tr>
      <w:tr w:rsidR="00DF064D" w:rsidRPr="00DF064D" w:rsidTr="00802C8F">
        <w:tc>
          <w:tcPr>
            <w:tcW w:w="3636" w:type="dxa"/>
            <w:gridSpan w:val="2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бағдарламасына сәйкес оқыту мақсаты:</w:t>
            </w:r>
          </w:p>
        </w:tc>
        <w:tc>
          <w:tcPr>
            <w:tcW w:w="7671" w:type="dxa"/>
            <w:gridSpan w:val="5"/>
          </w:tcPr>
          <w:p w:rsidR="00DF064D" w:rsidRPr="00DF064D" w:rsidRDefault="00DF064D" w:rsidP="00802C8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1.1.3.1* тақырыбы мен иллюстрациясы бойынша аудио, бейнежазба, кітап басылым материалдарының көмегімен мәтіннің мазмұнын болжау;</w:t>
            </w:r>
          </w:p>
          <w:p w:rsidR="00DF064D" w:rsidRPr="00DF064D" w:rsidRDefault="00DF064D" w:rsidP="00802C8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1.2.9.1.дауысты дыбыстардың буын құрайтынын білу, буын санын анықтау;</w:t>
            </w:r>
          </w:p>
        </w:tc>
      </w:tr>
      <w:tr w:rsidR="00DF064D" w:rsidRPr="00DF064D" w:rsidTr="00802C8F">
        <w:tc>
          <w:tcPr>
            <w:tcW w:w="3636" w:type="dxa"/>
            <w:gridSpan w:val="2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Сабақтың  мақсаты</w:t>
            </w:r>
          </w:p>
        </w:tc>
        <w:tc>
          <w:tcPr>
            <w:tcW w:w="7671" w:type="dxa"/>
            <w:gridSpan w:val="5"/>
          </w:tcPr>
          <w:p w:rsidR="00DF064D" w:rsidRPr="00DF064D" w:rsidRDefault="00DF064D" w:rsidP="00802C8F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 дыбыстардың буын құрайтынын біліп алады, буын санын анықтайды</w:t>
            </w:r>
          </w:p>
        </w:tc>
      </w:tr>
      <w:tr w:rsidR="00DF064D" w:rsidRPr="00DF064D" w:rsidTr="00802C8F">
        <w:trPr>
          <w:trHeight w:val="848"/>
        </w:trPr>
        <w:tc>
          <w:tcPr>
            <w:tcW w:w="11307" w:type="dxa"/>
            <w:gridSpan w:val="7"/>
            <w:tcBorders>
              <w:bottom w:val="single" w:sz="4" w:space="0" w:color="000000"/>
            </w:tcBorders>
          </w:tcPr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DF064D" w:rsidRPr="00DF064D" w:rsidTr="00802C8F">
        <w:tc>
          <w:tcPr>
            <w:tcW w:w="1242" w:type="dxa"/>
          </w:tcPr>
          <w:p w:rsidR="00DF064D" w:rsidRPr="00DF064D" w:rsidRDefault="00DF064D" w:rsidP="00802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кезеңі//</w:t>
            </w:r>
          </w:p>
          <w:p w:rsidR="00DF064D" w:rsidRPr="00DF064D" w:rsidRDefault="00DF064D" w:rsidP="00802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DF064D" w:rsidRPr="00DF064D" w:rsidRDefault="00DF064D" w:rsidP="00802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F064D" w:rsidRPr="00DF064D" w:rsidRDefault="00DF064D" w:rsidP="00802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F064D" w:rsidRPr="00DF064D" w:rsidRDefault="00DF064D" w:rsidP="00802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F064D" w:rsidRPr="00DF064D" w:rsidRDefault="00DF064D" w:rsidP="00802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DF064D" w:rsidRPr="00DF064D" w:rsidTr="00802C8F">
        <w:trPr>
          <w:trHeight w:val="4243"/>
        </w:trPr>
        <w:tc>
          <w:tcPr>
            <w:tcW w:w="1242" w:type="dxa"/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тың басы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Өткенді пысықтау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Сабақ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тың ортасы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минут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Сабақты қорыту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тапсырма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 қалыптастыру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Ширату жаттығуы: 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«Ақиқат немесе жалған» ойыны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–Сөз әріптен құралады. (ақиқат)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–Сөйлем дыбыстан құралады. (жалған)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–Дыбыстар үшке бөлінеді. (жалған)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–Дыбыстарды айтамыз, естиміз. (ақиқат)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–Әріптерді көреміз, жазамыз. (ақиқат)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–Сөздерді буынға бөлуге болады. (ақиқат)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–Дұрыс. Сөздер буынға бөлінеді.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Өткенді пысықтау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«Сыпырғыш» әдісі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Шеңбер сызып, сыртына дауысты дыбыстарды тастайды. Жуан дауысты дыбыстарды шеңбердің ішіне сыпырып кізгізеді. </w:t>
            </w: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Шеңбердің сыртында қандай дыбыстар қалғанын айтады? Дауысты дыбыстардың жуан немесе жіңішке немесе дауыссыз екенін ажыратады. 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тақырып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«Болжау» әдісі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туралы қызықтар. Бейнеролик көру. Тақырыбы бойынша мәтіннің мазмұнына болжау жасату.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Сөздікпен  жұмыс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Ғимарат – белгілі бір үлгімен салынған құрылыс нысаны.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Оқылым. Тыңдалым. Айтылым.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1-жаттығу. 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 бойынша мәтін мазмұнын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болжа. Мәтінді тыңда.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 мазмұнын айт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C678E8" wp14:editId="5D193FA2">
                  <wp:extent cx="1333499" cy="666749"/>
                  <wp:effectExtent l="0" t="0" r="635" b="635"/>
                  <wp:docPr id="47" name="Рисунок 47" descr="C:\Users\User\Desktop\Көрнекіліктер 1 сынып\Ширату\slide20-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Ширату\slide20-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3" cy="66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ЕБҚ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 туралы сурет сал және білетініңді айт.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ЕҚБ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 туралы өлең жазып көр. 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– бас қалам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Мұнда мұғалім  </w:t>
            </w: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</w:t>
            </w: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дыбысының сөздің ортасында, соңында келетінін айтады.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жазу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ң ң ң ң ң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2-жаттығу.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Сөздерді буынға бөліп жаз. </w:t>
            </w: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Дауысты дыбыстардың астын сыз: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Нұр-Сұлтан, астана, қала.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Нұр-Сұл-тан, ас-та-на қа-ла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Ереже қорыту</w:t>
            </w: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Сөзде қанша дауысты дыбыс болса, сонша буын болады.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3-жаттығу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«Кім жылдам?» ойыны 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реті бойынша буындардан сөй-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лем құрап айт. 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сөздегі буын санын анықта.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Еліміздің бас қаласы – Нұр- Сұлтан</w:t>
            </w: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ҚЖ: </w:t>
            </w: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тапсырма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Сәйкестендіру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Бағанның сол жағында жазылған сөздер мен оң жағындағы буындарды анықтап, буындардан сөздер құрайды. 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суреттегі жемістерді буынға бөліп, буын санын екінші бағандағы сандармен сәйкестендіреді. 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Бір, екі буыннан тұратын сөздер тауып, олардың суретін салады.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AB2483" wp14:editId="3CA47654">
                  <wp:extent cx="2461085" cy="1901952"/>
                  <wp:effectExtent l="0" t="0" r="0" b="3175"/>
                  <wp:docPr id="15" name="Рисунок 15" descr="C:\Users\User\Desktop\Көрнекіліктер 1 сынып\Кері байланыс\Без названия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өрнекіліктер 1 сынып\Кері байланыс\Без названия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922" cy="1902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ойнайды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Дыбыстарды ажыратады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Тақырыпқа болжам жасайды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жұмыс жасайды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Өлеңді хормен оқиды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ойын айтады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жұмыс жасайды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 реті </w:t>
            </w: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буындардан сөйлем құрап айтады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суреттегі жемістерді буынға бөліп, буын санын анықтайды.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жасайды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eastAsia="ru-RU"/>
              </w:rPr>
              <w:drawing>
                <wp:inline distT="0" distB="0" distL="0" distR="0" wp14:anchorId="0C5C4BF6" wp14:editId="4BDACEDE">
                  <wp:extent cx="1310054" cy="712177"/>
                  <wp:effectExtent l="0" t="0" r="4445" b="0"/>
                  <wp:docPr id="5" name="Рисунок 5" descr="C:\Users\User\Desktop\Көрнекіліктер 1 сынып\көрнекіліктер\әдіс. қб\ҚБ\442c464e5420a90a30b37bd112a6ac72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көрнекіліктер\әдіс. қб\ҚБ\442c464e5420a90a30b37bd112a6ac72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85" cy="71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Дескриптор: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Дауысты дыбыстардың жуан немесе жіңішке дауысты  екенін ажыратады- 1б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Тапсырманы орындайды-1б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lastRenderedPageBreak/>
              <w:t>Дескриптор: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Тақырыбы бойынша мәтіннің  мазмұнына болжау жасайды-1б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Астана туралы білімдері бар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Дескриптор: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Тақырыбы бойынша мәтін мазмұнын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Болжайды 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Мәтіннің мазмұнын айтады-1 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eastAsia="ru-RU"/>
              </w:rPr>
              <w:drawing>
                <wp:inline distT="0" distB="0" distL="0" distR="0" wp14:anchorId="243F04D3" wp14:editId="20A8D4E4">
                  <wp:extent cx="1230923" cy="923193"/>
                  <wp:effectExtent l="0" t="0" r="7620" b="0"/>
                  <wp:docPr id="10" name="Рисунок 10" descr="C:\Users\User\Desktop\Көрнекіліктер 1 сынып\ҚБ\slide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ҚБ\slide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422" cy="92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Керемет!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Дескриптор: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Көркем  жазу емлесін сақтап жазады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Сөздерді буынға бөліп жаз-1б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eastAsia="ru-RU"/>
              </w:rPr>
              <w:drawing>
                <wp:inline distT="0" distB="0" distL="0" distR="0" wp14:anchorId="07FBF830" wp14:editId="686CF63E">
                  <wp:extent cx="1316736" cy="743712"/>
                  <wp:effectExtent l="0" t="0" r="0" b="0"/>
                  <wp:docPr id="12" name="Рисунок 12" descr="C:\Users\User\Desktop\Көрнекіліктер 1 сынып\ҚБ\slid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ҚБ\slide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99" cy="752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lastRenderedPageBreak/>
              <w:t>Сан  реті бойынша буындардан сөй-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лем құрап айтады -1б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Әр сөздегі буын санын анықта-1б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Дескриптор: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Сөздерді буынға бөледі-1б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Бір  буынды  сөздерді табады-1б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Екі буынды сөздерді табады-1б</w:t>
            </w: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«Алма ағашы» әдісі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Шыбын суреттері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Шыбын ұрғыш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Бейнебаян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https://youtu. be/gUtHlr_2Wlg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2F9A31" wp14:editId="383B1255">
                  <wp:extent cx="766119" cy="65490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86" cy="665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3B1A20" wp14:editId="6F660FE5">
                  <wp:extent cx="773723" cy="518403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843" cy="51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жұмысы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Қимылдар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Оқулық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Кеспе буындар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жемістер суреттері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0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Кері байланыс тақтасы</w:t>
            </w: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:rsidR="00DF064D" w:rsidRPr="00DF064D" w:rsidRDefault="00DF064D" w:rsidP="00802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F064D" w:rsidRPr="00DF064D" w:rsidRDefault="00DF064D" w:rsidP="00DF06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F06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Бейнебаян:   </w:t>
      </w:r>
      <w:r w:rsidRPr="00DF064D">
        <w:rPr>
          <w:rFonts w:ascii="Times New Roman" w:hAnsi="Times New Roman" w:cs="Times New Roman"/>
          <w:color w:val="0070C0"/>
          <w:sz w:val="28"/>
          <w:szCs w:val="28"/>
          <w:lang w:val="kk-KZ"/>
        </w:rPr>
        <w:t>https://youtu. be/gUtHlr_2Wlg</w:t>
      </w: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F06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7CAEF7" wp14:editId="7F510D6C">
            <wp:extent cx="1694688" cy="2767584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536" cy="27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6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7CE450" wp14:editId="494FC979">
            <wp:extent cx="2889504" cy="2706624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1844" cy="270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F064D" w:rsidRPr="00DF064D" w:rsidRDefault="00DF064D" w:rsidP="00DF064D">
      <w:pPr>
        <w:rPr>
          <w:rFonts w:ascii="Times New Roman" w:hAnsi="Times New Roman" w:cs="Times New Roman"/>
          <w:sz w:val="28"/>
          <w:szCs w:val="28"/>
        </w:rPr>
      </w:pPr>
    </w:p>
    <w:p w:rsidR="00EC7F5A" w:rsidRPr="00DF064D" w:rsidRDefault="00EC7F5A">
      <w:pPr>
        <w:rPr>
          <w:rFonts w:ascii="Times New Roman" w:hAnsi="Times New Roman" w:cs="Times New Roman"/>
          <w:sz w:val="28"/>
          <w:szCs w:val="28"/>
        </w:rPr>
      </w:pPr>
    </w:p>
    <w:sectPr w:rsidR="00EC7F5A" w:rsidRPr="00DF064D" w:rsidSect="00D326BB">
      <w:pgSz w:w="11906" w:h="16838"/>
      <w:pgMar w:top="113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4F"/>
    <w:rsid w:val="004310D8"/>
    <w:rsid w:val="00DF064D"/>
    <w:rsid w:val="00EC7F5A"/>
    <w:rsid w:val="00F3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F064D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0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F064D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0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3427</Characters>
  <Application>Microsoft Office Word</Application>
  <DocSecurity>0</DocSecurity>
  <Lines>28</Lines>
  <Paragraphs>8</Paragraphs>
  <ScaleCrop>false</ScaleCrop>
  <Company>Home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2023-02-05T10:30:00Z</dcterms:created>
  <dcterms:modified xsi:type="dcterms:W3CDTF">2023-02-05T10:32:00Z</dcterms:modified>
</cp:coreProperties>
</file>